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446" w:type="dxa"/>
        <w:tblLook w:val="04A0" w:firstRow="1" w:lastRow="0" w:firstColumn="1" w:lastColumn="0" w:noHBand="0" w:noVBand="1"/>
      </w:tblPr>
      <w:tblGrid>
        <w:gridCol w:w="1256"/>
        <w:gridCol w:w="1275"/>
        <w:gridCol w:w="2132"/>
        <w:gridCol w:w="2268"/>
        <w:gridCol w:w="2268"/>
        <w:gridCol w:w="2268"/>
        <w:gridCol w:w="1962"/>
        <w:gridCol w:w="2017"/>
      </w:tblGrid>
      <w:tr w:rsidR="00EB170B" w14:paraId="702AB985" w14:textId="5AB50495" w:rsidTr="00C85CC9">
        <w:tc>
          <w:tcPr>
            <w:tcW w:w="1256" w:type="dxa"/>
            <w:shd w:val="clear" w:color="auto" w:fill="92D050"/>
          </w:tcPr>
          <w:p w14:paraId="1D9ADE71" w14:textId="77777777" w:rsidR="00EB170B" w:rsidRPr="00E2273E" w:rsidRDefault="00F36876">
            <w:pPr>
              <w:rPr>
                <w:rFonts w:ascii="Arial" w:hAnsi="Arial" w:cs="Arial"/>
                <w:b/>
                <w:bCs/>
                <w:sz w:val="18"/>
                <w:szCs w:val="18"/>
              </w:rPr>
            </w:pPr>
            <w:r w:rsidRPr="00E2273E">
              <w:rPr>
                <w:rFonts w:ascii="Arial" w:hAnsi="Arial" w:cs="Arial"/>
                <w:b/>
                <w:bCs/>
                <w:sz w:val="18"/>
                <w:szCs w:val="18"/>
              </w:rPr>
              <w:t xml:space="preserve">Cycle </w:t>
            </w:r>
            <w:r w:rsidR="000013DA" w:rsidRPr="00E2273E">
              <w:rPr>
                <w:rFonts w:ascii="Arial" w:hAnsi="Arial" w:cs="Arial"/>
                <w:b/>
                <w:bCs/>
                <w:sz w:val="18"/>
                <w:szCs w:val="18"/>
              </w:rPr>
              <w:t>A/B</w:t>
            </w:r>
          </w:p>
          <w:p w14:paraId="60118B57" w14:textId="14653F5C" w:rsidR="000013DA" w:rsidRPr="00E2273E" w:rsidRDefault="000013DA">
            <w:pPr>
              <w:rPr>
                <w:rFonts w:ascii="Arial" w:hAnsi="Arial" w:cs="Arial"/>
                <w:b/>
                <w:bCs/>
                <w:sz w:val="18"/>
                <w:szCs w:val="18"/>
              </w:rPr>
            </w:pPr>
            <w:r w:rsidRPr="00E2273E">
              <w:rPr>
                <w:rFonts w:ascii="Arial" w:hAnsi="Arial" w:cs="Arial"/>
                <w:b/>
                <w:bCs/>
                <w:sz w:val="18"/>
                <w:szCs w:val="18"/>
              </w:rPr>
              <w:t>23-24</w:t>
            </w:r>
          </w:p>
        </w:tc>
        <w:tc>
          <w:tcPr>
            <w:tcW w:w="5675" w:type="dxa"/>
            <w:gridSpan w:val="3"/>
            <w:shd w:val="clear" w:color="auto" w:fill="92D050"/>
          </w:tcPr>
          <w:p w14:paraId="1C1B7AB9" w14:textId="1B2DB016" w:rsidR="00EB170B" w:rsidRPr="00894C1F" w:rsidRDefault="00A94A09">
            <w:pPr>
              <w:rPr>
                <w:rFonts w:ascii="Arial" w:hAnsi="Arial" w:cs="Arial"/>
                <w:b/>
                <w:bCs/>
                <w:sz w:val="18"/>
                <w:szCs w:val="18"/>
              </w:rPr>
            </w:pPr>
            <w:r>
              <w:rPr>
                <w:rFonts w:ascii="Arial" w:hAnsi="Arial" w:cs="Arial"/>
                <w:b/>
                <w:bCs/>
                <w:sz w:val="18"/>
                <w:szCs w:val="18"/>
              </w:rPr>
              <w:t>Spring</w:t>
            </w:r>
            <w:r w:rsidR="00894C1F" w:rsidRPr="00894C1F">
              <w:rPr>
                <w:rFonts w:ascii="Arial" w:hAnsi="Arial" w:cs="Arial"/>
                <w:b/>
                <w:bCs/>
                <w:sz w:val="18"/>
                <w:szCs w:val="18"/>
              </w:rPr>
              <w:t xml:space="preserve"> </w:t>
            </w:r>
            <w:r w:rsidR="00DD6904">
              <w:rPr>
                <w:rFonts w:ascii="Arial" w:hAnsi="Arial" w:cs="Arial"/>
                <w:b/>
                <w:bCs/>
                <w:sz w:val="18"/>
                <w:szCs w:val="18"/>
              </w:rPr>
              <w:t>2</w:t>
            </w:r>
          </w:p>
        </w:tc>
        <w:tc>
          <w:tcPr>
            <w:tcW w:w="4536" w:type="dxa"/>
            <w:gridSpan w:val="2"/>
            <w:shd w:val="clear" w:color="auto" w:fill="92D050"/>
          </w:tcPr>
          <w:p w14:paraId="653FD72F" w14:textId="77777777" w:rsidR="00EB170B" w:rsidRPr="00B33BE4" w:rsidRDefault="00EB170B">
            <w:pPr>
              <w:rPr>
                <w:rFonts w:ascii="Arial" w:hAnsi="Arial" w:cs="Arial"/>
                <w:sz w:val="18"/>
                <w:szCs w:val="18"/>
              </w:rPr>
            </w:pPr>
          </w:p>
        </w:tc>
        <w:tc>
          <w:tcPr>
            <w:tcW w:w="3979" w:type="dxa"/>
            <w:gridSpan w:val="2"/>
            <w:shd w:val="clear" w:color="auto" w:fill="92D050"/>
          </w:tcPr>
          <w:p w14:paraId="6D7DB5D2" w14:textId="77777777" w:rsidR="00EB170B" w:rsidRDefault="00EB170B"/>
        </w:tc>
      </w:tr>
      <w:tr w:rsidR="00732F46" w:rsidRPr="004A562C" w14:paraId="701E2F59" w14:textId="29950B0D" w:rsidTr="00C85CC9">
        <w:trPr>
          <w:trHeight w:val="288"/>
        </w:trPr>
        <w:tc>
          <w:tcPr>
            <w:tcW w:w="1256" w:type="dxa"/>
            <w:noWrap/>
            <w:hideMark/>
          </w:tcPr>
          <w:p w14:paraId="2513EB31" w14:textId="77777777" w:rsidR="00EB170B" w:rsidRPr="00E2273E" w:rsidRDefault="00EB170B" w:rsidP="004A562C">
            <w:pPr>
              <w:rPr>
                <w:rFonts w:ascii="Arial" w:eastAsia="Times New Roman" w:hAnsi="Arial" w:cs="Arial"/>
                <w:b/>
                <w:bCs/>
                <w:kern w:val="0"/>
                <w:sz w:val="18"/>
                <w:szCs w:val="18"/>
                <w:lang w:eastAsia="en-GB"/>
                <w14:ligatures w14:val="none"/>
              </w:rPr>
            </w:pPr>
          </w:p>
        </w:tc>
        <w:tc>
          <w:tcPr>
            <w:tcW w:w="5675" w:type="dxa"/>
            <w:gridSpan w:val="3"/>
            <w:shd w:val="clear" w:color="auto" w:fill="FFD966" w:themeFill="accent4" w:themeFillTint="99"/>
            <w:noWrap/>
            <w:hideMark/>
          </w:tcPr>
          <w:p w14:paraId="08328481" w14:textId="781F7F28" w:rsidR="00EB170B" w:rsidRPr="00B33BE4" w:rsidRDefault="00EB170B" w:rsidP="004A562C">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Discoverers</w:t>
            </w:r>
          </w:p>
        </w:tc>
        <w:tc>
          <w:tcPr>
            <w:tcW w:w="4536" w:type="dxa"/>
            <w:gridSpan w:val="2"/>
            <w:shd w:val="clear" w:color="auto" w:fill="00B0F0"/>
            <w:noWrap/>
            <w:hideMark/>
          </w:tcPr>
          <w:p w14:paraId="15120A34" w14:textId="6B5E11FF" w:rsidR="00EB170B" w:rsidRPr="00B33BE4" w:rsidRDefault="00EB170B" w:rsidP="004A562C">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Adventurers</w:t>
            </w:r>
          </w:p>
        </w:tc>
        <w:tc>
          <w:tcPr>
            <w:tcW w:w="3979" w:type="dxa"/>
            <w:gridSpan w:val="2"/>
            <w:shd w:val="clear" w:color="auto" w:fill="FFFF00"/>
          </w:tcPr>
          <w:p w14:paraId="55D5ACD7" w14:textId="12E55635" w:rsidR="00EB170B" w:rsidRPr="00B33BE4" w:rsidRDefault="00932379" w:rsidP="004A562C">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Navigators</w:t>
            </w:r>
          </w:p>
        </w:tc>
      </w:tr>
      <w:tr w:rsidR="00732F46" w:rsidRPr="004A562C" w14:paraId="5CE7A305" w14:textId="49DA4248" w:rsidTr="00C85CC9">
        <w:trPr>
          <w:trHeight w:val="288"/>
        </w:trPr>
        <w:tc>
          <w:tcPr>
            <w:tcW w:w="1256" w:type="dxa"/>
            <w:noWrap/>
            <w:hideMark/>
          </w:tcPr>
          <w:p w14:paraId="510B6DF4" w14:textId="73288D0A" w:rsidR="00EB170B" w:rsidRPr="00E2273E" w:rsidRDefault="00EB170B" w:rsidP="004A562C">
            <w:pPr>
              <w:rPr>
                <w:rFonts w:ascii="Arial" w:eastAsia="Times New Roman" w:hAnsi="Arial" w:cs="Arial"/>
                <w:b/>
                <w:bCs/>
                <w:color w:val="000000"/>
                <w:kern w:val="0"/>
                <w:sz w:val="18"/>
                <w:szCs w:val="18"/>
                <w:lang w:eastAsia="en-GB"/>
                <w14:ligatures w14:val="none"/>
              </w:rPr>
            </w:pPr>
            <w:r w:rsidRPr="00E2273E">
              <w:rPr>
                <w:rFonts w:ascii="Arial" w:eastAsia="Times New Roman" w:hAnsi="Arial" w:cs="Arial"/>
                <w:b/>
                <w:bCs/>
                <w:color w:val="000000"/>
                <w:kern w:val="0"/>
                <w:sz w:val="18"/>
                <w:szCs w:val="18"/>
                <w:lang w:eastAsia="en-GB"/>
                <w14:ligatures w14:val="none"/>
              </w:rPr>
              <w:t>Topic</w:t>
            </w:r>
          </w:p>
        </w:tc>
        <w:tc>
          <w:tcPr>
            <w:tcW w:w="5675" w:type="dxa"/>
            <w:gridSpan w:val="3"/>
            <w:shd w:val="clear" w:color="auto" w:fill="FFD966" w:themeFill="accent4" w:themeFillTint="99"/>
            <w:noWrap/>
            <w:hideMark/>
          </w:tcPr>
          <w:p w14:paraId="3E8616F6" w14:textId="333A5DF4" w:rsidR="00EB170B" w:rsidRPr="00B33BE4" w:rsidRDefault="00116078" w:rsidP="004A562C">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Powhatan</w:t>
            </w:r>
            <w:r w:rsidR="00944E17">
              <w:rPr>
                <w:rFonts w:ascii="Arial" w:eastAsia="Times New Roman" w:hAnsi="Arial" w:cs="Arial"/>
                <w:b/>
                <w:bCs/>
                <w:color w:val="000000"/>
                <w:kern w:val="0"/>
                <w:sz w:val="18"/>
                <w:szCs w:val="18"/>
                <w:lang w:eastAsia="en-GB"/>
                <w14:ligatures w14:val="none"/>
              </w:rPr>
              <w:t xml:space="preserve"> people/Unity in the community</w:t>
            </w:r>
          </w:p>
        </w:tc>
        <w:tc>
          <w:tcPr>
            <w:tcW w:w="4536" w:type="dxa"/>
            <w:gridSpan w:val="2"/>
            <w:shd w:val="clear" w:color="auto" w:fill="00B0F0"/>
            <w:noWrap/>
            <w:hideMark/>
          </w:tcPr>
          <w:p w14:paraId="392BB5BB" w14:textId="005AB401" w:rsidR="00EB170B" w:rsidRPr="00B33BE4" w:rsidRDefault="00F442C6" w:rsidP="00A94A09">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 xml:space="preserve">Rocky the </w:t>
            </w:r>
            <w:proofErr w:type="spellStart"/>
            <w:r>
              <w:rPr>
                <w:rFonts w:ascii="Arial" w:eastAsia="Times New Roman" w:hAnsi="Arial" w:cs="Arial"/>
                <w:b/>
                <w:bCs/>
                <w:color w:val="000000"/>
                <w:kern w:val="0"/>
                <w:sz w:val="18"/>
                <w:szCs w:val="18"/>
                <w:lang w:eastAsia="en-GB"/>
                <w14:ligatures w14:val="none"/>
              </w:rPr>
              <w:t>Findosaur</w:t>
            </w:r>
            <w:proofErr w:type="spellEnd"/>
          </w:p>
        </w:tc>
        <w:tc>
          <w:tcPr>
            <w:tcW w:w="3979" w:type="dxa"/>
            <w:gridSpan w:val="2"/>
            <w:shd w:val="clear" w:color="auto" w:fill="FFFF00"/>
          </w:tcPr>
          <w:p w14:paraId="552D8D79" w14:textId="307EBC31" w:rsidR="00EB170B" w:rsidRPr="00B33BE4" w:rsidRDefault="00B87B7E" w:rsidP="00A94A09">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Go with the flow</w:t>
            </w:r>
          </w:p>
        </w:tc>
      </w:tr>
      <w:tr w:rsidR="00732F46" w:rsidRPr="004A562C" w14:paraId="0516F5E4" w14:textId="7095A9D0" w:rsidTr="00C85CC9">
        <w:trPr>
          <w:trHeight w:val="288"/>
        </w:trPr>
        <w:tc>
          <w:tcPr>
            <w:tcW w:w="1256" w:type="dxa"/>
            <w:noWrap/>
            <w:hideMark/>
          </w:tcPr>
          <w:p w14:paraId="026D0B82" w14:textId="4A3F7144" w:rsidR="00EB170B" w:rsidRPr="00E2273E" w:rsidRDefault="00EB170B" w:rsidP="004A562C">
            <w:pPr>
              <w:rPr>
                <w:rFonts w:ascii="Arial" w:eastAsia="Times New Roman" w:hAnsi="Arial" w:cs="Arial"/>
                <w:b/>
                <w:bCs/>
                <w:color w:val="000000"/>
                <w:kern w:val="0"/>
                <w:sz w:val="18"/>
                <w:szCs w:val="18"/>
                <w:lang w:eastAsia="en-GB"/>
                <w14:ligatures w14:val="none"/>
              </w:rPr>
            </w:pPr>
            <w:r w:rsidRPr="00E2273E">
              <w:rPr>
                <w:rFonts w:ascii="Arial" w:eastAsia="Times New Roman" w:hAnsi="Arial" w:cs="Arial"/>
                <w:b/>
                <w:bCs/>
                <w:color w:val="000000"/>
                <w:kern w:val="0"/>
                <w:sz w:val="18"/>
                <w:szCs w:val="18"/>
                <w:lang w:eastAsia="en-GB"/>
                <w14:ligatures w14:val="none"/>
              </w:rPr>
              <w:t>Week</w:t>
            </w:r>
            <w:r w:rsidR="00A679D7" w:rsidRPr="00E2273E">
              <w:rPr>
                <w:rFonts w:ascii="Arial" w:eastAsia="Times New Roman" w:hAnsi="Arial" w:cs="Arial"/>
                <w:b/>
                <w:bCs/>
                <w:color w:val="000000"/>
                <w:kern w:val="0"/>
                <w:sz w:val="18"/>
                <w:szCs w:val="18"/>
                <w:lang w:eastAsia="en-GB"/>
                <w14:ligatures w14:val="none"/>
              </w:rPr>
              <w:t>s</w:t>
            </w:r>
            <w:r w:rsidRPr="00E2273E">
              <w:rPr>
                <w:rFonts w:ascii="Arial" w:eastAsia="Times New Roman" w:hAnsi="Arial" w:cs="Arial"/>
                <w:b/>
                <w:bCs/>
                <w:color w:val="000000"/>
                <w:kern w:val="0"/>
                <w:sz w:val="18"/>
                <w:szCs w:val="18"/>
                <w:lang w:eastAsia="en-GB"/>
                <w14:ligatures w14:val="none"/>
              </w:rPr>
              <w:t xml:space="preserve"> 1-</w:t>
            </w:r>
            <w:r w:rsidR="00DA3639" w:rsidRPr="00E2273E">
              <w:rPr>
                <w:rFonts w:ascii="Arial" w:eastAsia="Times New Roman" w:hAnsi="Arial" w:cs="Arial"/>
                <w:b/>
                <w:bCs/>
                <w:color w:val="000000"/>
                <w:kern w:val="0"/>
                <w:sz w:val="18"/>
                <w:szCs w:val="18"/>
                <w:lang w:eastAsia="en-GB"/>
                <w14:ligatures w14:val="none"/>
              </w:rPr>
              <w:t>3</w:t>
            </w:r>
          </w:p>
        </w:tc>
        <w:tc>
          <w:tcPr>
            <w:tcW w:w="5675" w:type="dxa"/>
            <w:gridSpan w:val="3"/>
            <w:shd w:val="clear" w:color="auto" w:fill="FFD966" w:themeFill="accent4" w:themeFillTint="99"/>
            <w:noWrap/>
            <w:hideMark/>
          </w:tcPr>
          <w:p w14:paraId="2C5F2037" w14:textId="5C62E556" w:rsidR="00EB170B" w:rsidRPr="008F4715" w:rsidRDefault="00944E17" w:rsidP="004A562C">
            <w:pPr>
              <w:rPr>
                <w:rFonts w:ascii="Arial" w:eastAsia="Times New Roman" w:hAnsi="Arial" w:cs="Arial"/>
                <w:b/>
                <w:bCs/>
                <w:color w:val="FF0000"/>
                <w:kern w:val="0"/>
                <w:sz w:val="18"/>
                <w:szCs w:val="18"/>
                <w:lang w:eastAsia="en-GB"/>
                <w14:ligatures w14:val="none"/>
              </w:rPr>
            </w:pPr>
            <w:r w:rsidRPr="008F4715">
              <w:rPr>
                <w:rFonts w:ascii="Arial" w:eastAsia="Times New Roman" w:hAnsi="Arial" w:cs="Arial"/>
                <w:b/>
                <w:bCs/>
                <w:color w:val="FF0000"/>
                <w:kern w:val="0"/>
                <w:sz w:val="18"/>
                <w:szCs w:val="18"/>
                <w:lang w:eastAsia="en-GB"/>
                <w14:ligatures w14:val="none"/>
              </w:rPr>
              <w:t xml:space="preserve">Pocahontas </w:t>
            </w:r>
          </w:p>
        </w:tc>
        <w:tc>
          <w:tcPr>
            <w:tcW w:w="4536" w:type="dxa"/>
            <w:gridSpan w:val="2"/>
            <w:shd w:val="clear" w:color="auto" w:fill="00B0F0"/>
            <w:noWrap/>
            <w:hideMark/>
          </w:tcPr>
          <w:p w14:paraId="5863BB58" w14:textId="60C2394E" w:rsidR="00EB170B" w:rsidRPr="008F4715" w:rsidRDefault="00F442C6" w:rsidP="004A562C">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Tadeo Jones film</w:t>
            </w:r>
          </w:p>
        </w:tc>
        <w:tc>
          <w:tcPr>
            <w:tcW w:w="3979" w:type="dxa"/>
            <w:gridSpan w:val="2"/>
            <w:shd w:val="clear" w:color="auto" w:fill="FFFF00"/>
          </w:tcPr>
          <w:p w14:paraId="38A08C1F" w14:textId="0AB2D65D" w:rsidR="00EB170B" w:rsidRPr="008F4715" w:rsidRDefault="00995F1C" w:rsidP="004A562C">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How to Live forever</w:t>
            </w:r>
          </w:p>
        </w:tc>
      </w:tr>
      <w:tr w:rsidR="00732F46" w:rsidRPr="004A562C" w14:paraId="6D0FE94D" w14:textId="05C02CC1" w:rsidTr="00C85CC9">
        <w:trPr>
          <w:trHeight w:val="288"/>
        </w:trPr>
        <w:tc>
          <w:tcPr>
            <w:tcW w:w="1256" w:type="dxa"/>
            <w:noWrap/>
            <w:hideMark/>
          </w:tcPr>
          <w:p w14:paraId="5CE3D3EA" w14:textId="57221149" w:rsidR="00EB170B" w:rsidRPr="00E2273E" w:rsidRDefault="0087543E" w:rsidP="004A562C">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writing</w:t>
            </w:r>
          </w:p>
        </w:tc>
        <w:tc>
          <w:tcPr>
            <w:tcW w:w="5675" w:type="dxa"/>
            <w:gridSpan w:val="3"/>
            <w:shd w:val="clear" w:color="auto" w:fill="FFD966" w:themeFill="accent4" w:themeFillTint="99"/>
            <w:noWrap/>
            <w:hideMark/>
          </w:tcPr>
          <w:p w14:paraId="2B4598AB" w14:textId="01B429C4" w:rsidR="00EB170B" w:rsidRPr="00B33BE4" w:rsidRDefault="00493B18" w:rsidP="004A562C">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Biography</w:t>
            </w:r>
          </w:p>
        </w:tc>
        <w:tc>
          <w:tcPr>
            <w:tcW w:w="4536" w:type="dxa"/>
            <w:gridSpan w:val="2"/>
            <w:shd w:val="clear" w:color="auto" w:fill="00B0F0"/>
            <w:noWrap/>
            <w:hideMark/>
          </w:tcPr>
          <w:p w14:paraId="27FE97BD" w14:textId="533875CC" w:rsidR="00EB170B" w:rsidRPr="00B33BE4" w:rsidRDefault="00F442C6" w:rsidP="004A562C">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Diary</w:t>
            </w:r>
          </w:p>
        </w:tc>
        <w:tc>
          <w:tcPr>
            <w:tcW w:w="3979" w:type="dxa"/>
            <w:gridSpan w:val="2"/>
            <w:shd w:val="clear" w:color="auto" w:fill="FFFF00"/>
          </w:tcPr>
          <w:p w14:paraId="3881990B" w14:textId="5A3971A7" w:rsidR="00EB170B" w:rsidRPr="00B33BE4" w:rsidRDefault="00995F1C" w:rsidP="004A562C">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Balanced argument</w:t>
            </w:r>
          </w:p>
        </w:tc>
      </w:tr>
      <w:tr w:rsidR="00CB2847" w:rsidRPr="004A562C" w14:paraId="33073832" w14:textId="77777777" w:rsidTr="00C85CC9">
        <w:trPr>
          <w:trHeight w:val="288"/>
        </w:trPr>
        <w:tc>
          <w:tcPr>
            <w:tcW w:w="1256" w:type="dxa"/>
            <w:noWrap/>
          </w:tcPr>
          <w:p w14:paraId="0E7AAE96" w14:textId="77777777" w:rsidR="00CB2847" w:rsidRPr="00E2273E" w:rsidRDefault="00CB2847" w:rsidP="004A562C">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tcPr>
          <w:p w14:paraId="138867F1" w14:textId="470A4C68" w:rsidR="00CB2847" w:rsidRPr="00CB2847" w:rsidRDefault="00CB2847" w:rsidP="004A562C">
            <w:pPr>
              <w:rPr>
                <w:rFonts w:ascii="Arial" w:hAnsi="Arial" w:cs="Arial"/>
                <w:b/>
                <w:bCs/>
                <w:sz w:val="18"/>
                <w:szCs w:val="18"/>
              </w:rPr>
            </w:pPr>
            <w:r w:rsidRPr="00CB2847">
              <w:rPr>
                <w:rFonts w:ascii="Arial" w:hAnsi="Arial" w:cs="Arial"/>
                <w:b/>
                <w:bCs/>
                <w:sz w:val="18"/>
                <w:szCs w:val="18"/>
              </w:rPr>
              <w:t>Reception</w:t>
            </w:r>
          </w:p>
        </w:tc>
        <w:tc>
          <w:tcPr>
            <w:tcW w:w="2132" w:type="dxa"/>
            <w:shd w:val="clear" w:color="auto" w:fill="FFD966" w:themeFill="accent4" w:themeFillTint="99"/>
          </w:tcPr>
          <w:p w14:paraId="73084BE9" w14:textId="2CC9560B" w:rsidR="00CB2847" w:rsidRPr="00CB2847" w:rsidRDefault="00CB2847" w:rsidP="004A562C">
            <w:pPr>
              <w:rPr>
                <w:rFonts w:ascii="Arial" w:eastAsia="Times New Roman" w:hAnsi="Arial" w:cs="Arial"/>
                <w:b/>
                <w:bCs/>
                <w:color w:val="000000"/>
                <w:kern w:val="0"/>
                <w:sz w:val="18"/>
                <w:szCs w:val="18"/>
                <w:lang w:eastAsia="en-GB"/>
                <w14:ligatures w14:val="none"/>
              </w:rPr>
            </w:pPr>
            <w:r w:rsidRPr="00CB2847">
              <w:rPr>
                <w:rFonts w:ascii="Arial" w:eastAsia="Times New Roman" w:hAnsi="Arial" w:cs="Arial"/>
                <w:b/>
                <w:bCs/>
                <w:color w:val="000000"/>
                <w:kern w:val="0"/>
                <w:sz w:val="18"/>
                <w:szCs w:val="18"/>
                <w:lang w:eastAsia="en-GB"/>
                <w14:ligatures w14:val="none"/>
              </w:rPr>
              <w:t>Year 1</w:t>
            </w:r>
          </w:p>
        </w:tc>
        <w:tc>
          <w:tcPr>
            <w:tcW w:w="2268" w:type="dxa"/>
            <w:shd w:val="clear" w:color="auto" w:fill="FFD966" w:themeFill="accent4" w:themeFillTint="99"/>
          </w:tcPr>
          <w:p w14:paraId="20550ECD" w14:textId="32D97746" w:rsidR="00CB2847" w:rsidRPr="00CB2847" w:rsidRDefault="00CB2847" w:rsidP="004A562C">
            <w:pPr>
              <w:rPr>
                <w:rFonts w:ascii="Arial" w:eastAsia="Times New Roman" w:hAnsi="Arial" w:cs="Arial"/>
                <w:b/>
                <w:bCs/>
                <w:color w:val="000000"/>
                <w:kern w:val="0"/>
                <w:sz w:val="18"/>
                <w:szCs w:val="18"/>
                <w:lang w:eastAsia="en-GB"/>
                <w14:ligatures w14:val="none"/>
              </w:rPr>
            </w:pPr>
            <w:r w:rsidRPr="00CB2847">
              <w:rPr>
                <w:rFonts w:ascii="Arial" w:eastAsia="Times New Roman" w:hAnsi="Arial" w:cs="Arial"/>
                <w:b/>
                <w:bCs/>
                <w:color w:val="000000"/>
                <w:kern w:val="0"/>
                <w:sz w:val="18"/>
                <w:szCs w:val="18"/>
                <w:lang w:eastAsia="en-GB"/>
                <w14:ligatures w14:val="none"/>
              </w:rPr>
              <w:t>Year 2</w:t>
            </w:r>
          </w:p>
        </w:tc>
        <w:tc>
          <w:tcPr>
            <w:tcW w:w="2268" w:type="dxa"/>
            <w:shd w:val="clear" w:color="auto" w:fill="00B0F0"/>
            <w:noWrap/>
          </w:tcPr>
          <w:p w14:paraId="7A258A56" w14:textId="6C41947A" w:rsidR="00CB2847" w:rsidRPr="00CB2847" w:rsidRDefault="00CB2847" w:rsidP="004A562C">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3</w:t>
            </w:r>
          </w:p>
        </w:tc>
        <w:tc>
          <w:tcPr>
            <w:tcW w:w="2268" w:type="dxa"/>
            <w:shd w:val="clear" w:color="auto" w:fill="00B0F0"/>
          </w:tcPr>
          <w:p w14:paraId="0D390A78" w14:textId="03EFAA1A" w:rsidR="00CB2847" w:rsidRPr="00CB2847" w:rsidRDefault="00CB2847" w:rsidP="004A562C">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4</w:t>
            </w:r>
          </w:p>
        </w:tc>
        <w:tc>
          <w:tcPr>
            <w:tcW w:w="1962" w:type="dxa"/>
            <w:shd w:val="clear" w:color="auto" w:fill="FFFF00"/>
          </w:tcPr>
          <w:p w14:paraId="60534F92" w14:textId="2E00DC6F" w:rsidR="00CB2847" w:rsidRPr="00CB2847" w:rsidRDefault="00CA6361" w:rsidP="004A562C">
            <w:pPr>
              <w:rPr>
                <w:rFonts w:ascii="Arial" w:eastAsia="Times New Roman" w:hAnsi="Arial" w:cs="Arial"/>
                <w:b/>
                <w:bCs/>
                <w:kern w:val="0"/>
                <w:sz w:val="18"/>
                <w:szCs w:val="18"/>
                <w:lang w:eastAsia="en-GB"/>
                <w14:ligatures w14:val="none"/>
              </w:rPr>
            </w:pPr>
            <w:r>
              <w:rPr>
                <w:rFonts w:ascii="Arial" w:eastAsia="Times New Roman" w:hAnsi="Arial" w:cs="Arial"/>
                <w:b/>
                <w:bCs/>
                <w:kern w:val="0"/>
                <w:sz w:val="18"/>
                <w:szCs w:val="18"/>
                <w:lang w:eastAsia="en-GB"/>
                <w14:ligatures w14:val="none"/>
              </w:rPr>
              <w:t>Year 5</w:t>
            </w:r>
          </w:p>
        </w:tc>
        <w:tc>
          <w:tcPr>
            <w:tcW w:w="2017" w:type="dxa"/>
            <w:shd w:val="clear" w:color="auto" w:fill="FFFF00"/>
          </w:tcPr>
          <w:p w14:paraId="772073CB" w14:textId="0BC10081" w:rsidR="00CB2847" w:rsidRPr="00CB2847" w:rsidRDefault="00CA6361" w:rsidP="004A562C">
            <w:pPr>
              <w:rPr>
                <w:rFonts w:ascii="Arial" w:eastAsia="Times New Roman" w:hAnsi="Arial" w:cs="Arial"/>
                <w:b/>
                <w:bCs/>
                <w:kern w:val="0"/>
                <w:sz w:val="18"/>
                <w:szCs w:val="18"/>
                <w:lang w:eastAsia="en-GB"/>
                <w14:ligatures w14:val="none"/>
              </w:rPr>
            </w:pPr>
            <w:r>
              <w:rPr>
                <w:rFonts w:ascii="Arial" w:eastAsia="Times New Roman" w:hAnsi="Arial" w:cs="Arial"/>
                <w:b/>
                <w:bCs/>
                <w:kern w:val="0"/>
                <w:sz w:val="18"/>
                <w:szCs w:val="18"/>
                <w:lang w:eastAsia="en-GB"/>
                <w14:ligatures w14:val="none"/>
              </w:rPr>
              <w:t>Year 6</w:t>
            </w:r>
          </w:p>
        </w:tc>
      </w:tr>
      <w:tr w:rsidR="00F442C6" w:rsidRPr="004A562C" w14:paraId="4C824E62" w14:textId="139596A9" w:rsidTr="00C85CC9">
        <w:trPr>
          <w:trHeight w:val="288"/>
        </w:trPr>
        <w:tc>
          <w:tcPr>
            <w:tcW w:w="1256" w:type="dxa"/>
            <w:noWrap/>
            <w:hideMark/>
          </w:tcPr>
          <w:p w14:paraId="16761F4B" w14:textId="16412243" w:rsidR="00F442C6" w:rsidRPr="00E2273E" w:rsidRDefault="00F442C6" w:rsidP="00F442C6">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Useful Vocab</w:t>
            </w:r>
          </w:p>
        </w:tc>
        <w:tc>
          <w:tcPr>
            <w:tcW w:w="1275" w:type="dxa"/>
            <w:shd w:val="clear" w:color="auto" w:fill="FFD966" w:themeFill="accent4" w:themeFillTint="99"/>
            <w:noWrap/>
            <w:hideMark/>
          </w:tcPr>
          <w:p w14:paraId="7417315F" w14:textId="0752B513" w:rsidR="00F442C6" w:rsidRPr="000F6DC3" w:rsidRDefault="00F442C6" w:rsidP="00F442C6">
            <w:pPr>
              <w:rPr>
                <w:rFonts w:ascii="Arial" w:eastAsia="Times New Roman" w:hAnsi="Arial" w:cs="Arial"/>
                <w:color w:val="000000"/>
                <w:kern w:val="0"/>
                <w:sz w:val="18"/>
                <w:szCs w:val="18"/>
                <w:lang w:eastAsia="en-GB"/>
                <w14:ligatures w14:val="none"/>
              </w:rPr>
            </w:pPr>
          </w:p>
        </w:tc>
        <w:tc>
          <w:tcPr>
            <w:tcW w:w="2132" w:type="dxa"/>
            <w:shd w:val="clear" w:color="auto" w:fill="FFD966" w:themeFill="accent4" w:themeFillTint="99"/>
          </w:tcPr>
          <w:p w14:paraId="38CDFF26" w14:textId="0D24A6F9" w:rsidR="00F442C6" w:rsidRPr="000E7834" w:rsidRDefault="00F442C6" w:rsidP="00F442C6">
            <w:pPr>
              <w:rPr>
                <w:rFonts w:ascii="Arial" w:eastAsia="Times New Roman" w:hAnsi="Arial" w:cs="Arial"/>
                <w:color w:val="000000"/>
                <w:kern w:val="0"/>
                <w:sz w:val="18"/>
                <w:szCs w:val="18"/>
                <w:lang w:eastAsia="en-GB"/>
                <w14:ligatures w14:val="none"/>
              </w:rPr>
            </w:pPr>
            <w:r w:rsidRPr="004B1FE5">
              <w:rPr>
                <w:rFonts w:ascii="Arial" w:eastAsia="Times New Roman" w:hAnsi="Arial" w:cs="Arial"/>
                <w:color w:val="000000"/>
                <w:kern w:val="0"/>
                <w:sz w:val="18"/>
                <w:szCs w:val="18"/>
                <w:lang w:eastAsia="en-GB"/>
                <w14:ligatures w14:val="none"/>
              </w:rPr>
              <w:t>First Next After Finally When he/she was born… When he/she was five years old… An interesting thing about… A fact about… He/she will be remembered for…</w:t>
            </w:r>
          </w:p>
        </w:tc>
        <w:tc>
          <w:tcPr>
            <w:tcW w:w="2268" w:type="dxa"/>
            <w:shd w:val="clear" w:color="auto" w:fill="FFD966" w:themeFill="accent4" w:themeFillTint="99"/>
          </w:tcPr>
          <w:p w14:paraId="4C9B3E83" w14:textId="12B300D1" w:rsidR="00F442C6" w:rsidRPr="00327E46" w:rsidRDefault="00F442C6" w:rsidP="00F442C6">
            <w:pPr>
              <w:rPr>
                <w:rFonts w:ascii="Arial" w:eastAsia="Times New Roman" w:hAnsi="Arial" w:cs="Arial"/>
                <w:color w:val="000000"/>
                <w:kern w:val="0"/>
                <w:sz w:val="18"/>
                <w:szCs w:val="18"/>
                <w:lang w:eastAsia="en-GB"/>
                <w14:ligatures w14:val="none"/>
              </w:rPr>
            </w:pPr>
            <w:r w:rsidRPr="00B93EAC">
              <w:rPr>
                <w:rFonts w:ascii="Arial" w:eastAsia="Times New Roman" w:hAnsi="Arial" w:cs="Arial"/>
                <w:color w:val="000000"/>
                <w:kern w:val="0"/>
                <w:sz w:val="18"/>
                <w:szCs w:val="18"/>
                <w:lang w:eastAsia="en-GB"/>
                <w14:ligatures w14:val="none"/>
              </w:rPr>
              <w:t xml:space="preserve">As a child… As a teenager… At a young age… Many years later… One of the interesting things about…was… In my view… </w:t>
            </w:r>
            <w:proofErr w:type="spellStart"/>
            <w:r w:rsidRPr="00B93EAC">
              <w:rPr>
                <w:rFonts w:ascii="Arial" w:eastAsia="Times New Roman" w:hAnsi="Arial" w:cs="Arial"/>
                <w:color w:val="000000"/>
                <w:kern w:val="0"/>
                <w:sz w:val="18"/>
                <w:szCs w:val="18"/>
                <w:lang w:eastAsia="en-GB"/>
                <w14:ligatures w14:val="none"/>
              </w:rPr>
              <w:t>His/Her</w:t>
            </w:r>
            <w:proofErr w:type="spellEnd"/>
            <w:r w:rsidRPr="00B93EAC">
              <w:rPr>
                <w:rFonts w:ascii="Arial" w:eastAsia="Times New Roman" w:hAnsi="Arial" w:cs="Arial"/>
                <w:color w:val="000000"/>
                <w:kern w:val="0"/>
                <w:sz w:val="18"/>
                <w:szCs w:val="18"/>
                <w:lang w:eastAsia="en-GB"/>
                <w14:ligatures w14:val="none"/>
              </w:rPr>
              <w:t xml:space="preserve"> life was… I believe… </w:t>
            </w:r>
            <w:proofErr w:type="spellStart"/>
            <w:r w:rsidRPr="00B93EAC">
              <w:rPr>
                <w:rFonts w:ascii="Arial" w:eastAsia="Times New Roman" w:hAnsi="Arial" w:cs="Arial"/>
                <w:color w:val="000000"/>
                <w:kern w:val="0"/>
                <w:sz w:val="18"/>
                <w:szCs w:val="18"/>
                <w:lang w:eastAsia="en-GB"/>
                <w14:ligatures w14:val="none"/>
              </w:rPr>
              <w:t>He/She</w:t>
            </w:r>
            <w:proofErr w:type="spellEnd"/>
            <w:r w:rsidRPr="00B93EAC">
              <w:rPr>
                <w:rFonts w:ascii="Arial" w:eastAsia="Times New Roman" w:hAnsi="Arial" w:cs="Arial"/>
                <w:color w:val="000000"/>
                <w:kern w:val="0"/>
                <w:sz w:val="18"/>
                <w:szCs w:val="18"/>
                <w:lang w:eastAsia="en-GB"/>
                <w14:ligatures w14:val="none"/>
              </w:rPr>
              <w:t xml:space="preserve"> was </w:t>
            </w:r>
            <w:proofErr w:type="spellStart"/>
            <w:r w:rsidRPr="00B93EAC">
              <w:rPr>
                <w:rFonts w:ascii="Arial" w:eastAsia="Times New Roman" w:hAnsi="Arial" w:cs="Arial"/>
                <w:color w:val="000000"/>
                <w:kern w:val="0"/>
                <w:sz w:val="18"/>
                <w:szCs w:val="18"/>
                <w:lang w:eastAsia="en-GB"/>
                <w14:ligatures w14:val="none"/>
              </w:rPr>
              <w:t>He/She</w:t>
            </w:r>
            <w:proofErr w:type="spellEnd"/>
            <w:r w:rsidRPr="00B93EAC">
              <w:rPr>
                <w:rFonts w:ascii="Arial" w:eastAsia="Times New Roman" w:hAnsi="Arial" w:cs="Arial"/>
                <w:color w:val="000000"/>
                <w:kern w:val="0"/>
                <w:sz w:val="18"/>
                <w:szCs w:val="18"/>
                <w:lang w:eastAsia="en-GB"/>
                <w14:ligatures w14:val="none"/>
              </w:rPr>
              <w:t xml:space="preserve"> became…</w:t>
            </w:r>
          </w:p>
        </w:tc>
        <w:tc>
          <w:tcPr>
            <w:tcW w:w="2268" w:type="dxa"/>
            <w:shd w:val="clear" w:color="auto" w:fill="00B0F0"/>
            <w:noWrap/>
          </w:tcPr>
          <w:p w14:paraId="49551ED1" w14:textId="77777777" w:rsidR="00F442C6" w:rsidRPr="00854249" w:rsidRDefault="00F442C6" w:rsidP="00F442C6">
            <w:pPr>
              <w:rPr>
                <w:rFonts w:ascii="Arial" w:eastAsia="Times New Roman" w:hAnsi="Arial" w:cs="Arial"/>
                <w:kern w:val="0"/>
                <w:sz w:val="18"/>
                <w:szCs w:val="18"/>
                <w:lang w:eastAsia="en-GB"/>
                <w14:ligatures w14:val="none"/>
              </w:rPr>
            </w:pPr>
            <w:r w:rsidRPr="00854249">
              <w:rPr>
                <w:rFonts w:ascii="Arial" w:eastAsia="Times New Roman" w:hAnsi="Arial" w:cs="Arial"/>
                <w:kern w:val="0"/>
                <w:sz w:val="18"/>
                <w:szCs w:val="18"/>
                <w:lang w:eastAsia="en-GB"/>
                <w14:ligatures w14:val="none"/>
              </w:rPr>
              <w:t>Last week</w:t>
            </w:r>
          </w:p>
          <w:p w14:paraId="618C0DCB" w14:textId="77777777" w:rsidR="00F442C6" w:rsidRPr="00854249" w:rsidRDefault="00F442C6" w:rsidP="00F442C6">
            <w:pPr>
              <w:rPr>
                <w:rFonts w:ascii="Arial" w:eastAsia="Times New Roman" w:hAnsi="Arial" w:cs="Arial"/>
                <w:kern w:val="0"/>
                <w:sz w:val="18"/>
                <w:szCs w:val="18"/>
                <w:lang w:eastAsia="en-GB"/>
                <w14:ligatures w14:val="none"/>
              </w:rPr>
            </w:pPr>
            <w:r w:rsidRPr="00854249">
              <w:rPr>
                <w:rFonts w:ascii="Arial" w:eastAsia="Times New Roman" w:hAnsi="Arial" w:cs="Arial"/>
                <w:kern w:val="0"/>
                <w:sz w:val="18"/>
                <w:szCs w:val="18"/>
                <w:lang w:eastAsia="en-GB"/>
                <w14:ligatures w14:val="none"/>
              </w:rPr>
              <w:t xml:space="preserve"> During Soon Meanwhile To begin with I was pleased that</w:t>
            </w:r>
          </w:p>
          <w:p w14:paraId="35CAF316" w14:textId="54FA04BA" w:rsidR="00F442C6" w:rsidRPr="003F6BB9" w:rsidRDefault="00F442C6" w:rsidP="00F442C6">
            <w:pPr>
              <w:rPr>
                <w:rFonts w:ascii="Arial" w:eastAsia="Times New Roman" w:hAnsi="Arial" w:cs="Arial"/>
                <w:kern w:val="0"/>
                <w:sz w:val="18"/>
                <w:szCs w:val="18"/>
                <w:lang w:eastAsia="en-GB"/>
                <w14:ligatures w14:val="none"/>
              </w:rPr>
            </w:pPr>
            <w:r w:rsidRPr="00D7510D">
              <w:rPr>
                <w:rFonts w:ascii="Arial" w:eastAsia="Times New Roman" w:hAnsi="Arial" w:cs="Arial"/>
                <w:kern w:val="0"/>
                <w:sz w:val="18"/>
                <w:szCs w:val="18"/>
                <w:lang w:eastAsia="en-GB"/>
                <w14:ligatures w14:val="none"/>
              </w:rPr>
              <w:t xml:space="preserve"> I didn’t expect that </w:t>
            </w:r>
            <w:proofErr w:type="gramStart"/>
            <w:r w:rsidRPr="00D7510D">
              <w:rPr>
                <w:rFonts w:ascii="Arial" w:eastAsia="Times New Roman" w:hAnsi="Arial" w:cs="Arial"/>
                <w:kern w:val="0"/>
                <w:sz w:val="18"/>
                <w:szCs w:val="18"/>
                <w:lang w:eastAsia="en-GB"/>
                <w14:ligatures w14:val="none"/>
              </w:rPr>
              <w:t>It</w:t>
            </w:r>
            <w:proofErr w:type="gramEnd"/>
            <w:r w:rsidRPr="00D7510D">
              <w:rPr>
                <w:rFonts w:ascii="Arial" w:eastAsia="Times New Roman" w:hAnsi="Arial" w:cs="Arial"/>
                <w:kern w:val="0"/>
                <w:sz w:val="18"/>
                <w:szCs w:val="18"/>
                <w:lang w:eastAsia="en-GB"/>
                <w14:ligatures w14:val="none"/>
              </w:rPr>
              <w:t xml:space="preserve"> was difficult to</w:t>
            </w:r>
          </w:p>
        </w:tc>
        <w:tc>
          <w:tcPr>
            <w:tcW w:w="2268" w:type="dxa"/>
            <w:shd w:val="clear" w:color="auto" w:fill="00B0F0"/>
          </w:tcPr>
          <w:p w14:paraId="7AB9FF41" w14:textId="16944790" w:rsidR="00F442C6" w:rsidRPr="003F6BB9" w:rsidRDefault="00F442C6" w:rsidP="00F442C6">
            <w:pPr>
              <w:rPr>
                <w:rFonts w:ascii="Arial" w:eastAsia="Times New Roman" w:hAnsi="Arial" w:cs="Arial"/>
                <w:kern w:val="0"/>
                <w:sz w:val="18"/>
                <w:szCs w:val="18"/>
                <w:lang w:eastAsia="en-GB"/>
                <w14:ligatures w14:val="none"/>
              </w:rPr>
            </w:pPr>
            <w:r w:rsidRPr="00D7510D">
              <w:rPr>
                <w:rFonts w:ascii="Arial" w:eastAsia="Times New Roman" w:hAnsi="Arial" w:cs="Arial"/>
                <w:kern w:val="0"/>
                <w:sz w:val="18"/>
                <w:szCs w:val="18"/>
                <w:lang w:eastAsia="en-GB"/>
                <w14:ligatures w14:val="none"/>
              </w:rPr>
              <w:t xml:space="preserve">Later </w:t>
            </w:r>
            <w:proofErr w:type="gramStart"/>
            <w:r w:rsidRPr="00D7510D">
              <w:rPr>
                <w:rFonts w:ascii="Arial" w:eastAsia="Times New Roman" w:hAnsi="Arial" w:cs="Arial"/>
                <w:kern w:val="0"/>
                <w:sz w:val="18"/>
                <w:szCs w:val="18"/>
                <w:lang w:eastAsia="en-GB"/>
                <w14:ligatures w14:val="none"/>
              </w:rPr>
              <w:t>on</w:t>
            </w:r>
            <w:proofErr w:type="gramEnd"/>
            <w:r w:rsidRPr="00D7510D">
              <w:rPr>
                <w:rFonts w:ascii="Arial" w:eastAsia="Times New Roman" w:hAnsi="Arial" w:cs="Arial"/>
                <w:kern w:val="0"/>
                <w:sz w:val="18"/>
                <w:szCs w:val="18"/>
                <w:lang w:eastAsia="en-GB"/>
                <w14:ligatures w14:val="none"/>
              </w:rPr>
              <w:t>… Before long… At that very moment… At precisely… When this was complete… I was gripped by… I felt overwhelmed when... I was personally affected by… This has changed how I feel about…</w:t>
            </w:r>
          </w:p>
        </w:tc>
        <w:tc>
          <w:tcPr>
            <w:tcW w:w="1962" w:type="dxa"/>
            <w:shd w:val="clear" w:color="auto" w:fill="FFFF00"/>
          </w:tcPr>
          <w:p w14:paraId="4B8DAD7A" w14:textId="2018EAA7" w:rsidR="00F442C6" w:rsidRPr="0087543E" w:rsidRDefault="0087543E" w:rsidP="00F442C6">
            <w:pPr>
              <w:rPr>
                <w:rFonts w:ascii="Arial" w:eastAsia="Times New Roman" w:hAnsi="Arial" w:cs="Arial"/>
                <w:kern w:val="0"/>
                <w:sz w:val="18"/>
                <w:szCs w:val="18"/>
                <w:lang w:eastAsia="en-GB"/>
                <w14:ligatures w14:val="none"/>
              </w:rPr>
            </w:pPr>
            <w:r w:rsidRPr="0087543E">
              <w:rPr>
                <w:rFonts w:ascii="Arial" w:hAnsi="Arial" w:cs="Arial"/>
                <w:sz w:val="18"/>
                <w:szCs w:val="18"/>
              </w:rPr>
              <w:t xml:space="preserve">Developed introduction and conclusion using all the argument or leaflet layout features. Paragraphs developed with prioritised information. Both </w:t>
            </w:r>
            <w:proofErr w:type="spellStart"/>
            <w:proofErr w:type="gramStart"/>
            <w:r w:rsidRPr="0087543E">
              <w:rPr>
                <w:rFonts w:ascii="Arial" w:hAnsi="Arial" w:cs="Arial"/>
                <w:sz w:val="18"/>
                <w:szCs w:val="18"/>
              </w:rPr>
              <w:t>view points</w:t>
            </w:r>
            <w:proofErr w:type="spellEnd"/>
            <w:proofErr w:type="gramEnd"/>
            <w:r w:rsidRPr="0087543E">
              <w:rPr>
                <w:rFonts w:ascii="Arial" w:hAnsi="Arial" w:cs="Arial"/>
                <w:sz w:val="18"/>
                <w:szCs w:val="18"/>
              </w:rPr>
              <w:t xml:space="preserve"> are transparent for reader. Emotive language used throughout to engage the reader.</w:t>
            </w:r>
          </w:p>
        </w:tc>
        <w:tc>
          <w:tcPr>
            <w:tcW w:w="2017" w:type="dxa"/>
            <w:shd w:val="clear" w:color="auto" w:fill="FFFF00"/>
          </w:tcPr>
          <w:p w14:paraId="6CC17B6D" w14:textId="0535F6AD" w:rsidR="00F442C6" w:rsidRPr="0087543E" w:rsidRDefault="00CA6361" w:rsidP="00F442C6">
            <w:pPr>
              <w:rPr>
                <w:rFonts w:ascii="Arial" w:eastAsia="Times New Roman" w:hAnsi="Arial" w:cs="Arial"/>
                <w:kern w:val="0"/>
                <w:sz w:val="18"/>
                <w:szCs w:val="18"/>
                <w:lang w:eastAsia="en-GB"/>
                <w14:ligatures w14:val="none"/>
              </w:rPr>
            </w:pPr>
            <w:r w:rsidRPr="0087543E">
              <w:rPr>
                <w:rFonts w:ascii="Arial" w:hAnsi="Arial" w:cs="Arial"/>
                <w:sz w:val="18"/>
                <w:szCs w:val="18"/>
              </w:rPr>
              <w:t>Arguments are well constructed that answer the reader’s questions. The writer understands the impact or the emotive language and thinks about the response. Information is prioritised according to the writer’s point of view.</w:t>
            </w:r>
          </w:p>
        </w:tc>
      </w:tr>
      <w:tr w:rsidR="00C85CC9" w:rsidRPr="004A562C" w14:paraId="349844F3" w14:textId="77777777" w:rsidTr="00C85CC9">
        <w:trPr>
          <w:trHeight w:val="288"/>
        </w:trPr>
        <w:tc>
          <w:tcPr>
            <w:tcW w:w="1256" w:type="dxa"/>
            <w:noWrap/>
          </w:tcPr>
          <w:p w14:paraId="5E886C67" w14:textId="2626F900" w:rsidR="00C85CC9" w:rsidRDefault="00C85CC9" w:rsidP="00C85CC9">
            <w:pPr>
              <w:rPr>
                <w:rFonts w:ascii="Arial" w:eastAsia="Times New Roman" w:hAnsi="Arial" w:cs="Arial"/>
                <w:b/>
                <w:bCs/>
                <w:color w:val="000000"/>
                <w:kern w:val="0"/>
                <w:sz w:val="18"/>
                <w:szCs w:val="18"/>
                <w:lang w:eastAsia="en-GB"/>
                <w14:ligatures w14:val="none"/>
              </w:rPr>
            </w:pPr>
            <w:r w:rsidRPr="00E2273E">
              <w:rPr>
                <w:rFonts w:ascii="Arial" w:eastAsia="Times New Roman" w:hAnsi="Arial" w:cs="Arial"/>
                <w:b/>
                <w:bCs/>
                <w:color w:val="000000"/>
                <w:kern w:val="0"/>
                <w:sz w:val="18"/>
                <w:szCs w:val="18"/>
                <w:lang w:eastAsia="en-GB"/>
                <w14:ligatures w14:val="none"/>
              </w:rPr>
              <w:t>Text Structure</w:t>
            </w:r>
          </w:p>
        </w:tc>
        <w:tc>
          <w:tcPr>
            <w:tcW w:w="1275" w:type="dxa"/>
            <w:shd w:val="clear" w:color="auto" w:fill="FFD966" w:themeFill="accent4" w:themeFillTint="99"/>
            <w:noWrap/>
          </w:tcPr>
          <w:p w14:paraId="32B3997D" w14:textId="77777777" w:rsidR="00C85CC9" w:rsidRPr="000F6DC3" w:rsidRDefault="00C85CC9" w:rsidP="00C85CC9">
            <w:pPr>
              <w:rPr>
                <w:rFonts w:ascii="Arial" w:eastAsia="Times New Roman" w:hAnsi="Arial" w:cs="Arial"/>
                <w:color w:val="000000"/>
                <w:kern w:val="0"/>
                <w:sz w:val="18"/>
                <w:szCs w:val="18"/>
                <w:lang w:eastAsia="en-GB"/>
                <w14:ligatures w14:val="none"/>
              </w:rPr>
            </w:pPr>
          </w:p>
        </w:tc>
        <w:tc>
          <w:tcPr>
            <w:tcW w:w="2132" w:type="dxa"/>
            <w:shd w:val="clear" w:color="auto" w:fill="FFD966" w:themeFill="accent4" w:themeFillTint="99"/>
          </w:tcPr>
          <w:p w14:paraId="402B2B19" w14:textId="77777777" w:rsidR="00C85CC9" w:rsidRDefault="00C85CC9" w:rsidP="00C85CC9">
            <w:pPr>
              <w:rPr>
                <w:rFonts w:ascii="Arial" w:hAnsi="Arial" w:cs="Arial"/>
                <w:sz w:val="18"/>
                <w:szCs w:val="18"/>
              </w:rPr>
            </w:pPr>
            <w:r w:rsidRPr="00AB1CB1">
              <w:rPr>
                <w:rFonts w:ascii="Arial" w:hAnsi="Arial" w:cs="Arial"/>
                <w:sz w:val="18"/>
                <w:szCs w:val="18"/>
              </w:rPr>
              <w:t xml:space="preserve">Ideas grouped together in time sequence. </w:t>
            </w:r>
          </w:p>
          <w:p w14:paraId="53213D77" w14:textId="77777777" w:rsidR="00C85CC9" w:rsidRDefault="00C85CC9" w:rsidP="00C85CC9">
            <w:pPr>
              <w:rPr>
                <w:rFonts w:ascii="Arial" w:hAnsi="Arial" w:cs="Arial"/>
                <w:sz w:val="18"/>
                <w:szCs w:val="18"/>
              </w:rPr>
            </w:pPr>
          </w:p>
          <w:p w14:paraId="3D3FE0D6" w14:textId="77777777" w:rsidR="00C85CC9" w:rsidRDefault="00C85CC9" w:rsidP="00C85CC9">
            <w:pPr>
              <w:rPr>
                <w:rFonts w:ascii="Arial" w:hAnsi="Arial" w:cs="Arial"/>
                <w:sz w:val="18"/>
                <w:szCs w:val="18"/>
              </w:rPr>
            </w:pPr>
            <w:r w:rsidRPr="00AB1CB1">
              <w:rPr>
                <w:rFonts w:ascii="Arial" w:hAnsi="Arial" w:cs="Arial"/>
                <w:sz w:val="18"/>
                <w:szCs w:val="18"/>
              </w:rPr>
              <w:t xml:space="preserve">Written in first person. Written in the past </w:t>
            </w:r>
            <w:proofErr w:type="gramStart"/>
            <w:r w:rsidRPr="00AB1CB1">
              <w:rPr>
                <w:rFonts w:ascii="Arial" w:hAnsi="Arial" w:cs="Arial"/>
                <w:sz w:val="18"/>
                <w:szCs w:val="18"/>
              </w:rPr>
              <w:t>tense</w:t>
            </w:r>
            <w:proofErr w:type="gramEnd"/>
          </w:p>
          <w:p w14:paraId="56A14D14" w14:textId="77777777" w:rsidR="00C85CC9" w:rsidRDefault="00C85CC9" w:rsidP="00C85CC9">
            <w:pPr>
              <w:rPr>
                <w:rFonts w:ascii="Arial" w:hAnsi="Arial" w:cs="Arial"/>
                <w:sz w:val="18"/>
                <w:szCs w:val="18"/>
              </w:rPr>
            </w:pPr>
          </w:p>
          <w:p w14:paraId="2F1423BB" w14:textId="0516E238" w:rsidR="00C85CC9" w:rsidRPr="004B1FE5" w:rsidRDefault="00C85CC9" w:rsidP="00C85CC9">
            <w:pPr>
              <w:rPr>
                <w:rFonts w:ascii="Arial" w:eastAsia="Times New Roman" w:hAnsi="Arial" w:cs="Arial"/>
                <w:color w:val="000000"/>
                <w:kern w:val="0"/>
                <w:sz w:val="18"/>
                <w:szCs w:val="18"/>
                <w:lang w:eastAsia="en-GB"/>
                <w14:ligatures w14:val="none"/>
              </w:rPr>
            </w:pPr>
            <w:r w:rsidRPr="00AB1CB1">
              <w:rPr>
                <w:rFonts w:ascii="Arial" w:hAnsi="Arial" w:cs="Arial"/>
                <w:sz w:val="18"/>
                <w:szCs w:val="18"/>
              </w:rPr>
              <w:t>Focused on individual or group participants e.g. I, we</w:t>
            </w:r>
          </w:p>
        </w:tc>
        <w:tc>
          <w:tcPr>
            <w:tcW w:w="2268" w:type="dxa"/>
            <w:shd w:val="clear" w:color="auto" w:fill="FFD966" w:themeFill="accent4" w:themeFillTint="99"/>
          </w:tcPr>
          <w:p w14:paraId="59F12BAD" w14:textId="77777777" w:rsidR="00C85CC9" w:rsidRDefault="00C85CC9" w:rsidP="00C85CC9">
            <w:pPr>
              <w:rPr>
                <w:rFonts w:ascii="Arial" w:eastAsia="Times New Roman" w:hAnsi="Arial" w:cs="Arial"/>
                <w:color w:val="000000"/>
                <w:kern w:val="0"/>
                <w:sz w:val="18"/>
                <w:szCs w:val="18"/>
                <w:lang w:eastAsia="en-GB"/>
                <w14:ligatures w14:val="none"/>
              </w:rPr>
            </w:pPr>
            <w:r w:rsidRPr="006B4631">
              <w:rPr>
                <w:rFonts w:ascii="Arial" w:eastAsia="Times New Roman" w:hAnsi="Arial" w:cs="Arial"/>
                <w:color w:val="000000"/>
                <w:kern w:val="0"/>
                <w:sz w:val="18"/>
                <w:szCs w:val="18"/>
                <w:lang w:eastAsia="en-GB"/>
                <w14:ligatures w14:val="none"/>
              </w:rPr>
              <w:t>Brief introduction and conclusion.</w:t>
            </w:r>
          </w:p>
          <w:p w14:paraId="14256192" w14:textId="77777777" w:rsidR="00C85CC9" w:rsidRDefault="00C85CC9" w:rsidP="00C85CC9">
            <w:pPr>
              <w:rPr>
                <w:rFonts w:ascii="Arial" w:eastAsia="Times New Roman" w:hAnsi="Arial" w:cs="Arial"/>
                <w:color w:val="000000"/>
                <w:kern w:val="0"/>
                <w:sz w:val="18"/>
                <w:szCs w:val="18"/>
                <w:lang w:eastAsia="en-GB"/>
                <w14:ligatures w14:val="none"/>
              </w:rPr>
            </w:pPr>
          </w:p>
          <w:p w14:paraId="791CC9B8" w14:textId="77777777" w:rsidR="00C85CC9" w:rsidRDefault="00C85CC9" w:rsidP="00C85CC9">
            <w:pPr>
              <w:rPr>
                <w:rFonts w:ascii="Arial" w:eastAsia="Times New Roman" w:hAnsi="Arial" w:cs="Arial"/>
                <w:color w:val="000000"/>
                <w:kern w:val="0"/>
                <w:sz w:val="18"/>
                <w:szCs w:val="18"/>
                <w:lang w:eastAsia="en-GB"/>
                <w14:ligatures w14:val="none"/>
              </w:rPr>
            </w:pPr>
            <w:r w:rsidRPr="006B4631">
              <w:rPr>
                <w:rFonts w:ascii="Arial" w:eastAsia="Times New Roman" w:hAnsi="Arial" w:cs="Arial"/>
                <w:color w:val="000000"/>
                <w:kern w:val="0"/>
                <w:sz w:val="18"/>
                <w:szCs w:val="18"/>
                <w:lang w:eastAsia="en-GB"/>
                <w14:ligatures w14:val="none"/>
              </w:rPr>
              <w:t xml:space="preserve">Written in the past tense e.g.  She </w:t>
            </w:r>
            <w:proofErr w:type="gramStart"/>
            <w:r w:rsidRPr="006B4631">
              <w:rPr>
                <w:rFonts w:ascii="Arial" w:eastAsia="Times New Roman" w:hAnsi="Arial" w:cs="Arial"/>
                <w:color w:val="000000"/>
                <w:kern w:val="0"/>
                <w:sz w:val="18"/>
                <w:szCs w:val="18"/>
                <w:lang w:eastAsia="en-GB"/>
                <w14:ligatures w14:val="none"/>
              </w:rPr>
              <w:t>travelled</w:t>
            </w:r>
            <w:proofErr w:type="gramEnd"/>
            <w:r w:rsidRPr="006B4631">
              <w:rPr>
                <w:rFonts w:ascii="Arial" w:eastAsia="Times New Roman" w:hAnsi="Arial" w:cs="Arial"/>
                <w:color w:val="000000"/>
                <w:kern w:val="0"/>
                <w:sz w:val="18"/>
                <w:szCs w:val="18"/>
                <w:lang w:eastAsia="en-GB"/>
                <w14:ligatures w14:val="none"/>
              </w:rPr>
              <w:t xml:space="preserve"> </w:t>
            </w:r>
          </w:p>
          <w:p w14:paraId="60739413" w14:textId="77777777" w:rsidR="00C85CC9" w:rsidRDefault="00C85CC9" w:rsidP="00C85CC9">
            <w:pPr>
              <w:rPr>
                <w:rFonts w:ascii="Arial" w:eastAsia="Times New Roman" w:hAnsi="Arial" w:cs="Arial"/>
                <w:color w:val="000000"/>
                <w:kern w:val="0"/>
                <w:sz w:val="18"/>
                <w:szCs w:val="18"/>
                <w:lang w:eastAsia="en-GB"/>
                <w14:ligatures w14:val="none"/>
              </w:rPr>
            </w:pPr>
          </w:p>
          <w:p w14:paraId="4D047D09" w14:textId="77777777" w:rsidR="00C85CC9" w:rsidRDefault="00C85CC9" w:rsidP="00C85CC9">
            <w:pPr>
              <w:rPr>
                <w:rFonts w:ascii="Arial" w:eastAsia="Times New Roman" w:hAnsi="Arial" w:cs="Arial"/>
                <w:color w:val="000000"/>
                <w:kern w:val="0"/>
                <w:sz w:val="18"/>
                <w:szCs w:val="18"/>
                <w:lang w:eastAsia="en-GB"/>
                <w14:ligatures w14:val="none"/>
              </w:rPr>
            </w:pPr>
            <w:r w:rsidRPr="006B4631">
              <w:rPr>
                <w:rFonts w:ascii="Arial" w:eastAsia="Times New Roman" w:hAnsi="Arial" w:cs="Arial"/>
                <w:color w:val="000000"/>
                <w:kern w:val="0"/>
                <w:sz w:val="18"/>
                <w:szCs w:val="18"/>
                <w:lang w:eastAsia="en-GB"/>
                <w14:ligatures w14:val="none"/>
              </w:rPr>
              <w:t>Main ideas organised in groups.</w:t>
            </w:r>
          </w:p>
          <w:p w14:paraId="403D9DD5" w14:textId="77777777" w:rsidR="00C85CC9" w:rsidRDefault="00C85CC9" w:rsidP="00C85CC9">
            <w:pPr>
              <w:rPr>
                <w:rFonts w:ascii="Arial" w:eastAsia="Times New Roman" w:hAnsi="Arial" w:cs="Arial"/>
                <w:color w:val="000000"/>
                <w:kern w:val="0"/>
                <w:sz w:val="18"/>
                <w:szCs w:val="18"/>
                <w:lang w:eastAsia="en-GB"/>
                <w14:ligatures w14:val="none"/>
              </w:rPr>
            </w:pPr>
          </w:p>
          <w:p w14:paraId="32AB962D" w14:textId="16DCCCDF" w:rsidR="00C85CC9" w:rsidRPr="00B93EAC" w:rsidRDefault="00C85CC9" w:rsidP="00C85CC9">
            <w:pPr>
              <w:rPr>
                <w:rFonts w:ascii="Arial" w:eastAsia="Times New Roman" w:hAnsi="Arial" w:cs="Arial"/>
                <w:color w:val="000000"/>
                <w:kern w:val="0"/>
                <w:sz w:val="18"/>
                <w:szCs w:val="18"/>
                <w:lang w:eastAsia="en-GB"/>
                <w14:ligatures w14:val="none"/>
              </w:rPr>
            </w:pPr>
            <w:r w:rsidRPr="006B4631">
              <w:rPr>
                <w:rFonts w:ascii="Arial" w:eastAsia="Times New Roman" w:hAnsi="Arial" w:cs="Arial"/>
                <w:color w:val="000000"/>
                <w:kern w:val="0"/>
                <w:sz w:val="18"/>
                <w:szCs w:val="18"/>
                <w:lang w:eastAsia="en-GB"/>
                <w14:ligatures w14:val="none"/>
              </w:rPr>
              <w:t xml:space="preserve"> Ideas organised in chronological order using connectives that signal time.</w:t>
            </w:r>
          </w:p>
        </w:tc>
        <w:tc>
          <w:tcPr>
            <w:tcW w:w="2268" w:type="dxa"/>
            <w:shd w:val="clear" w:color="auto" w:fill="00B0F0"/>
            <w:noWrap/>
          </w:tcPr>
          <w:p w14:paraId="2FAC4E58" w14:textId="77777777" w:rsidR="00C85CC9" w:rsidRDefault="00C85CC9" w:rsidP="00C85CC9">
            <w:pPr>
              <w:rPr>
                <w:rFonts w:ascii="Arial" w:eastAsia="Times New Roman" w:hAnsi="Arial" w:cs="Arial"/>
                <w:kern w:val="0"/>
                <w:sz w:val="18"/>
                <w:szCs w:val="18"/>
                <w:lang w:eastAsia="en-GB"/>
                <w14:ligatures w14:val="none"/>
              </w:rPr>
            </w:pPr>
            <w:r w:rsidRPr="00770CEB">
              <w:rPr>
                <w:rFonts w:ascii="Arial" w:eastAsia="Times New Roman" w:hAnsi="Arial" w:cs="Arial"/>
                <w:kern w:val="0"/>
                <w:sz w:val="18"/>
                <w:szCs w:val="18"/>
                <w:lang w:eastAsia="en-GB"/>
                <w14:ligatures w14:val="none"/>
              </w:rPr>
              <w:t xml:space="preserve">Clear introduction. </w:t>
            </w:r>
          </w:p>
          <w:p w14:paraId="00465CD1" w14:textId="77777777" w:rsidR="00C85CC9" w:rsidRDefault="00C85CC9" w:rsidP="00C85CC9">
            <w:pPr>
              <w:rPr>
                <w:rFonts w:ascii="Arial" w:eastAsia="Times New Roman" w:hAnsi="Arial" w:cs="Arial"/>
                <w:kern w:val="0"/>
                <w:sz w:val="18"/>
                <w:szCs w:val="18"/>
                <w:lang w:eastAsia="en-GB"/>
                <w14:ligatures w14:val="none"/>
              </w:rPr>
            </w:pPr>
          </w:p>
          <w:p w14:paraId="26635F0C" w14:textId="77777777" w:rsidR="00C85CC9" w:rsidRDefault="00C85CC9" w:rsidP="00C85CC9">
            <w:pPr>
              <w:rPr>
                <w:rFonts w:ascii="Arial" w:eastAsia="Times New Roman" w:hAnsi="Arial" w:cs="Arial"/>
                <w:kern w:val="0"/>
                <w:sz w:val="18"/>
                <w:szCs w:val="18"/>
                <w:lang w:eastAsia="en-GB"/>
                <w14:ligatures w14:val="none"/>
              </w:rPr>
            </w:pPr>
            <w:r w:rsidRPr="00770CEB">
              <w:rPr>
                <w:rFonts w:ascii="Arial" w:eastAsia="Times New Roman" w:hAnsi="Arial" w:cs="Arial"/>
                <w:kern w:val="0"/>
                <w:sz w:val="18"/>
                <w:szCs w:val="18"/>
                <w:lang w:eastAsia="en-GB"/>
                <w14:ligatures w14:val="none"/>
              </w:rPr>
              <w:t xml:space="preserve">Organised into paragraphs shaped around key events. </w:t>
            </w:r>
          </w:p>
          <w:p w14:paraId="4D420DC7" w14:textId="77777777" w:rsidR="00C85CC9" w:rsidRDefault="00C85CC9" w:rsidP="00C85CC9">
            <w:pPr>
              <w:rPr>
                <w:rFonts w:ascii="Arial" w:eastAsia="Times New Roman" w:hAnsi="Arial" w:cs="Arial"/>
                <w:kern w:val="0"/>
                <w:sz w:val="18"/>
                <w:szCs w:val="18"/>
                <w:lang w:eastAsia="en-GB"/>
                <w14:ligatures w14:val="none"/>
              </w:rPr>
            </w:pPr>
          </w:p>
          <w:p w14:paraId="7BACFCA2" w14:textId="7A1758EA" w:rsidR="00C85CC9" w:rsidRPr="00854249" w:rsidRDefault="00C85CC9" w:rsidP="00C85CC9">
            <w:pPr>
              <w:rPr>
                <w:rFonts w:ascii="Arial" w:eastAsia="Times New Roman" w:hAnsi="Arial" w:cs="Arial"/>
                <w:kern w:val="0"/>
                <w:sz w:val="18"/>
                <w:szCs w:val="18"/>
                <w:lang w:eastAsia="en-GB"/>
                <w14:ligatures w14:val="none"/>
              </w:rPr>
            </w:pPr>
            <w:r w:rsidRPr="00770CEB">
              <w:rPr>
                <w:rFonts w:ascii="Arial" w:eastAsia="Times New Roman" w:hAnsi="Arial" w:cs="Arial"/>
                <w:kern w:val="0"/>
                <w:sz w:val="18"/>
                <w:szCs w:val="18"/>
                <w:lang w:eastAsia="en-GB"/>
                <w14:ligatures w14:val="none"/>
              </w:rPr>
              <w:t>A closing statement to summarise the overall impact.</w:t>
            </w:r>
          </w:p>
        </w:tc>
        <w:tc>
          <w:tcPr>
            <w:tcW w:w="2268" w:type="dxa"/>
            <w:shd w:val="clear" w:color="auto" w:fill="00B0F0"/>
          </w:tcPr>
          <w:p w14:paraId="6CBB101A" w14:textId="77777777" w:rsidR="00C85CC9" w:rsidRDefault="00C85CC9" w:rsidP="00C85CC9">
            <w:pPr>
              <w:rPr>
                <w:rFonts w:ascii="Arial" w:eastAsia="Times New Roman" w:hAnsi="Arial" w:cs="Arial"/>
                <w:kern w:val="0"/>
                <w:sz w:val="18"/>
                <w:szCs w:val="18"/>
                <w:lang w:eastAsia="en-GB"/>
                <w14:ligatures w14:val="none"/>
              </w:rPr>
            </w:pPr>
            <w:r w:rsidRPr="00127062">
              <w:rPr>
                <w:rFonts w:ascii="Arial" w:eastAsia="Times New Roman" w:hAnsi="Arial" w:cs="Arial"/>
                <w:kern w:val="0"/>
                <w:sz w:val="18"/>
                <w:szCs w:val="18"/>
                <w:lang w:eastAsia="en-GB"/>
                <w14:ligatures w14:val="none"/>
              </w:rPr>
              <w:t>Clear introduction and conclusion.</w:t>
            </w:r>
          </w:p>
          <w:p w14:paraId="5F65A277" w14:textId="77777777" w:rsidR="00C85CC9" w:rsidRDefault="00C85CC9" w:rsidP="00C85CC9">
            <w:pPr>
              <w:rPr>
                <w:rFonts w:ascii="Arial" w:eastAsia="Times New Roman" w:hAnsi="Arial" w:cs="Arial"/>
                <w:kern w:val="0"/>
                <w:sz w:val="18"/>
                <w:szCs w:val="18"/>
                <w:lang w:eastAsia="en-GB"/>
                <w14:ligatures w14:val="none"/>
              </w:rPr>
            </w:pPr>
          </w:p>
          <w:p w14:paraId="59169428" w14:textId="77777777" w:rsidR="00C85CC9" w:rsidRDefault="00C85CC9" w:rsidP="00C85CC9">
            <w:pPr>
              <w:rPr>
                <w:rFonts w:ascii="Arial" w:eastAsia="Times New Roman" w:hAnsi="Arial" w:cs="Arial"/>
                <w:kern w:val="0"/>
                <w:sz w:val="18"/>
                <w:szCs w:val="18"/>
                <w:lang w:eastAsia="en-GB"/>
                <w14:ligatures w14:val="none"/>
              </w:rPr>
            </w:pPr>
            <w:r w:rsidRPr="00127062">
              <w:rPr>
                <w:rFonts w:ascii="Arial" w:eastAsia="Times New Roman" w:hAnsi="Arial" w:cs="Arial"/>
                <w:kern w:val="0"/>
                <w:sz w:val="18"/>
                <w:szCs w:val="18"/>
                <w:lang w:eastAsia="en-GB"/>
                <w14:ligatures w14:val="none"/>
              </w:rPr>
              <w:t xml:space="preserve"> Links between sentences help to navigate the reader from one idea to the next</w:t>
            </w:r>
          </w:p>
          <w:p w14:paraId="523EB612" w14:textId="77777777" w:rsidR="00C85CC9" w:rsidRDefault="00C85CC9" w:rsidP="00C85CC9">
            <w:pPr>
              <w:rPr>
                <w:rFonts w:ascii="Arial" w:eastAsia="Times New Roman" w:hAnsi="Arial" w:cs="Arial"/>
                <w:kern w:val="0"/>
                <w:sz w:val="18"/>
                <w:szCs w:val="18"/>
                <w:lang w:eastAsia="en-GB"/>
                <w14:ligatures w14:val="none"/>
              </w:rPr>
            </w:pPr>
          </w:p>
          <w:p w14:paraId="3664CD36" w14:textId="4ADBADD3" w:rsidR="00C85CC9" w:rsidRPr="00D7510D" w:rsidRDefault="00C85CC9" w:rsidP="00C85CC9">
            <w:pPr>
              <w:rPr>
                <w:rFonts w:ascii="Arial" w:eastAsia="Times New Roman" w:hAnsi="Arial" w:cs="Arial"/>
                <w:kern w:val="0"/>
                <w:sz w:val="18"/>
                <w:szCs w:val="18"/>
                <w:lang w:eastAsia="en-GB"/>
                <w14:ligatures w14:val="none"/>
              </w:rPr>
            </w:pPr>
            <w:r w:rsidRPr="00127062">
              <w:rPr>
                <w:rFonts w:ascii="Arial" w:eastAsia="Times New Roman" w:hAnsi="Arial" w:cs="Arial"/>
                <w:kern w:val="0"/>
                <w:sz w:val="18"/>
                <w:szCs w:val="18"/>
                <w:lang w:eastAsia="en-GB"/>
                <w14:ligatures w14:val="none"/>
              </w:rPr>
              <w:t>. Paragraphs organized correctly around key events. Elaboration is used to reveal the writer’s emotions and responses.</w:t>
            </w:r>
          </w:p>
        </w:tc>
        <w:tc>
          <w:tcPr>
            <w:tcW w:w="1962" w:type="dxa"/>
            <w:shd w:val="clear" w:color="auto" w:fill="FFFF00"/>
          </w:tcPr>
          <w:p w14:paraId="68A856F5" w14:textId="77777777" w:rsidR="00C85CC9" w:rsidRDefault="00C85CC9" w:rsidP="00C85CC9">
            <w:pPr>
              <w:rPr>
                <w:rFonts w:ascii="Arial" w:hAnsi="Arial" w:cs="Arial"/>
                <w:sz w:val="18"/>
                <w:szCs w:val="18"/>
              </w:rPr>
            </w:pPr>
            <w:r w:rsidRPr="00815AAC">
              <w:rPr>
                <w:rFonts w:ascii="Arial" w:hAnsi="Arial" w:cs="Arial"/>
                <w:sz w:val="18"/>
                <w:szCs w:val="18"/>
              </w:rPr>
              <w:t xml:space="preserve">Developed introduction and conclusion using all the argument or leaflet layout </w:t>
            </w:r>
            <w:proofErr w:type="gramStart"/>
            <w:r w:rsidRPr="00815AAC">
              <w:rPr>
                <w:rFonts w:ascii="Arial" w:hAnsi="Arial" w:cs="Arial"/>
                <w:sz w:val="18"/>
                <w:szCs w:val="18"/>
              </w:rPr>
              <w:t>features</w:t>
            </w:r>
            <w:proofErr w:type="gramEnd"/>
          </w:p>
          <w:p w14:paraId="1D1CF702" w14:textId="77777777" w:rsidR="00C85CC9" w:rsidRDefault="00C85CC9" w:rsidP="00C85CC9">
            <w:pPr>
              <w:rPr>
                <w:rFonts w:ascii="Arial" w:hAnsi="Arial" w:cs="Arial"/>
                <w:sz w:val="18"/>
                <w:szCs w:val="18"/>
              </w:rPr>
            </w:pPr>
          </w:p>
          <w:p w14:paraId="7B3CC0D2" w14:textId="77777777" w:rsidR="00C85CC9" w:rsidRDefault="00C85CC9" w:rsidP="00C85CC9">
            <w:pPr>
              <w:rPr>
                <w:rFonts w:ascii="Arial" w:hAnsi="Arial" w:cs="Arial"/>
                <w:sz w:val="18"/>
                <w:szCs w:val="18"/>
              </w:rPr>
            </w:pPr>
            <w:r w:rsidRPr="00815AAC">
              <w:rPr>
                <w:rFonts w:ascii="Arial" w:hAnsi="Arial" w:cs="Arial"/>
                <w:sz w:val="18"/>
                <w:szCs w:val="18"/>
              </w:rPr>
              <w:t xml:space="preserve">. Paragraphs developed with prioritised </w:t>
            </w:r>
            <w:proofErr w:type="gramStart"/>
            <w:r w:rsidRPr="00815AAC">
              <w:rPr>
                <w:rFonts w:ascii="Arial" w:hAnsi="Arial" w:cs="Arial"/>
                <w:sz w:val="18"/>
                <w:szCs w:val="18"/>
              </w:rPr>
              <w:t>information</w:t>
            </w:r>
            <w:proofErr w:type="gramEnd"/>
          </w:p>
          <w:p w14:paraId="64BE21DC" w14:textId="77777777" w:rsidR="00C85CC9" w:rsidRDefault="00C85CC9" w:rsidP="00C85CC9">
            <w:pPr>
              <w:rPr>
                <w:rFonts w:ascii="Arial" w:hAnsi="Arial" w:cs="Arial"/>
                <w:sz w:val="18"/>
                <w:szCs w:val="18"/>
              </w:rPr>
            </w:pPr>
          </w:p>
          <w:p w14:paraId="6D25F293" w14:textId="77777777" w:rsidR="00C85CC9" w:rsidRDefault="00C85CC9" w:rsidP="00C85CC9">
            <w:pPr>
              <w:rPr>
                <w:rFonts w:ascii="Arial" w:hAnsi="Arial" w:cs="Arial"/>
                <w:sz w:val="18"/>
                <w:szCs w:val="18"/>
              </w:rPr>
            </w:pPr>
            <w:r w:rsidRPr="00815AAC">
              <w:rPr>
                <w:rFonts w:ascii="Arial" w:hAnsi="Arial" w:cs="Arial"/>
                <w:sz w:val="18"/>
                <w:szCs w:val="18"/>
              </w:rPr>
              <w:t xml:space="preserve">. Both </w:t>
            </w:r>
            <w:proofErr w:type="spellStart"/>
            <w:proofErr w:type="gramStart"/>
            <w:r w:rsidRPr="00815AAC">
              <w:rPr>
                <w:rFonts w:ascii="Arial" w:hAnsi="Arial" w:cs="Arial"/>
                <w:sz w:val="18"/>
                <w:szCs w:val="18"/>
              </w:rPr>
              <w:t>view points</w:t>
            </w:r>
            <w:proofErr w:type="spellEnd"/>
            <w:proofErr w:type="gramEnd"/>
            <w:r w:rsidRPr="00815AAC">
              <w:rPr>
                <w:rFonts w:ascii="Arial" w:hAnsi="Arial" w:cs="Arial"/>
                <w:sz w:val="18"/>
                <w:szCs w:val="18"/>
              </w:rPr>
              <w:t xml:space="preserve"> are transparent for reader.</w:t>
            </w:r>
          </w:p>
          <w:p w14:paraId="63D7E2B1" w14:textId="77777777" w:rsidR="00C85CC9" w:rsidRDefault="00C85CC9" w:rsidP="00C85CC9">
            <w:pPr>
              <w:rPr>
                <w:rFonts w:ascii="Arial" w:hAnsi="Arial" w:cs="Arial"/>
                <w:sz w:val="18"/>
                <w:szCs w:val="18"/>
              </w:rPr>
            </w:pPr>
          </w:p>
          <w:p w14:paraId="54215BEB" w14:textId="6C2092B7" w:rsidR="00C85CC9" w:rsidRPr="0087543E" w:rsidRDefault="00C85CC9" w:rsidP="00C85CC9">
            <w:pPr>
              <w:rPr>
                <w:rFonts w:ascii="Arial" w:hAnsi="Arial" w:cs="Arial"/>
                <w:sz w:val="18"/>
                <w:szCs w:val="18"/>
              </w:rPr>
            </w:pPr>
            <w:r w:rsidRPr="00815AAC">
              <w:rPr>
                <w:rFonts w:ascii="Arial" w:hAnsi="Arial" w:cs="Arial"/>
                <w:sz w:val="18"/>
                <w:szCs w:val="18"/>
              </w:rPr>
              <w:t xml:space="preserve"> Emotive language used throughout to engage the reader.</w:t>
            </w:r>
          </w:p>
        </w:tc>
        <w:tc>
          <w:tcPr>
            <w:tcW w:w="2017" w:type="dxa"/>
            <w:shd w:val="clear" w:color="auto" w:fill="FFFF00"/>
          </w:tcPr>
          <w:p w14:paraId="38A95E55" w14:textId="77777777" w:rsidR="00C85CC9" w:rsidRDefault="00C85CC9" w:rsidP="00C85CC9">
            <w:pPr>
              <w:rPr>
                <w:rFonts w:ascii="Arial" w:hAnsi="Arial" w:cs="Arial"/>
                <w:sz w:val="18"/>
                <w:szCs w:val="18"/>
              </w:rPr>
            </w:pPr>
            <w:r w:rsidRPr="007826FC">
              <w:rPr>
                <w:rFonts w:ascii="Arial" w:hAnsi="Arial" w:cs="Arial"/>
                <w:sz w:val="18"/>
                <w:szCs w:val="18"/>
              </w:rPr>
              <w:t xml:space="preserve">Arguments are well constructed that answer the reader’s questions. </w:t>
            </w:r>
          </w:p>
          <w:p w14:paraId="5494B36D" w14:textId="77777777" w:rsidR="00C85CC9" w:rsidRDefault="00C85CC9" w:rsidP="00C85CC9">
            <w:pPr>
              <w:rPr>
                <w:rFonts w:ascii="Arial" w:hAnsi="Arial" w:cs="Arial"/>
                <w:sz w:val="18"/>
                <w:szCs w:val="18"/>
              </w:rPr>
            </w:pPr>
          </w:p>
          <w:p w14:paraId="67B4408D" w14:textId="77777777" w:rsidR="00C85CC9" w:rsidRDefault="00C85CC9" w:rsidP="00C85CC9">
            <w:pPr>
              <w:rPr>
                <w:rFonts w:ascii="Arial" w:hAnsi="Arial" w:cs="Arial"/>
                <w:sz w:val="18"/>
                <w:szCs w:val="18"/>
              </w:rPr>
            </w:pPr>
            <w:r w:rsidRPr="007826FC">
              <w:rPr>
                <w:rFonts w:ascii="Arial" w:hAnsi="Arial" w:cs="Arial"/>
                <w:sz w:val="18"/>
                <w:szCs w:val="18"/>
              </w:rPr>
              <w:t>The writer understands the impact or the emotive language and thinks about the response.</w:t>
            </w:r>
          </w:p>
          <w:p w14:paraId="091D46E7" w14:textId="77777777" w:rsidR="00C85CC9" w:rsidRDefault="00C85CC9" w:rsidP="00C85CC9">
            <w:pPr>
              <w:rPr>
                <w:rFonts w:ascii="Arial" w:hAnsi="Arial" w:cs="Arial"/>
                <w:sz w:val="18"/>
                <w:szCs w:val="18"/>
              </w:rPr>
            </w:pPr>
          </w:p>
          <w:p w14:paraId="1ED03544" w14:textId="4335D20D" w:rsidR="00C85CC9" w:rsidRPr="0087543E" w:rsidRDefault="00C85CC9" w:rsidP="00C85CC9">
            <w:pPr>
              <w:rPr>
                <w:rFonts w:ascii="Arial" w:hAnsi="Arial" w:cs="Arial"/>
                <w:sz w:val="18"/>
                <w:szCs w:val="18"/>
              </w:rPr>
            </w:pPr>
            <w:r w:rsidRPr="007826FC">
              <w:rPr>
                <w:rFonts w:ascii="Arial" w:hAnsi="Arial" w:cs="Arial"/>
                <w:sz w:val="18"/>
                <w:szCs w:val="18"/>
              </w:rPr>
              <w:t xml:space="preserve"> Information is prioritised according to the writer’s point of view</w:t>
            </w:r>
          </w:p>
        </w:tc>
      </w:tr>
      <w:tr w:rsidR="00C85CC9" w:rsidRPr="004A562C" w14:paraId="2C5A0B7B" w14:textId="7E009267" w:rsidTr="00C85CC9">
        <w:trPr>
          <w:trHeight w:val="3404"/>
        </w:trPr>
        <w:tc>
          <w:tcPr>
            <w:tcW w:w="1256" w:type="dxa"/>
            <w:noWrap/>
          </w:tcPr>
          <w:p w14:paraId="41DFE42B"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r w:rsidRPr="00E2273E">
              <w:rPr>
                <w:rFonts w:ascii="Arial" w:eastAsia="Times New Roman" w:hAnsi="Arial" w:cs="Arial"/>
                <w:b/>
                <w:bCs/>
                <w:color w:val="000000"/>
                <w:kern w:val="0"/>
                <w:sz w:val="18"/>
                <w:szCs w:val="18"/>
                <w:lang w:eastAsia="en-GB"/>
                <w14:ligatures w14:val="none"/>
              </w:rPr>
              <w:lastRenderedPageBreak/>
              <w:t>Spelling</w:t>
            </w:r>
          </w:p>
          <w:p w14:paraId="703DFEBC"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r w:rsidRPr="00E2273E">
              <w:rPr>
                <w:rFonts w:ascii="Arial" w:eastAsia="Times New Roman" w:hAnsi="Arial" w:cs="Arial"/>
                <w:b/>
                <w:bCs/>
                <w:color w:val="000000"/>
                <w:kern w:val="0"/>
                <w:sz w:val="18"/>
                <w:szCs w:val="18"/>
                <w:lang w:eastAsia="en-GB"/>
                <w14:ligatures w14:val="none"/>
              </w:rPr>
              <w:t>Week 1</w:t>
            </w:r>
          </w:p>
          <w:p w14:paraId="78461E7E"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p>
          <w:p w14:paraId="5653F337"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p>
          <w:p w14:paraId="4613D7B0"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p>
          <w:p w14:paraId="790C2157"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p>
          <w:p w14:paraId="6C092498" w14:textId="13BAE95E" w:rsidR="00C85CC9" w:rsidRPr="00E2273E" w:rsidRDefault="00C85CC9" w:rsidP="00C85CC9">
            <w:pPr>
              <w:rPr>
                <w:rFonts w:ascii="Arial" w:eastAsia="Times New Roman" w:hAnsi="Arial" w:cs="Arial"/>
                <w:b/>
                <w:bCs/>
                <w:color w:val="000000"/>
                <w:kern w:val="0"/>
                <w:sz w:val="18"/>
                <w:szCs w:val="18"/>
                <w:lang w:eastAsia="en-GB"/>
                <w14:ligatures w14:val="none"/>
              </w:rPr>
            </w:pPr>
            <w:r w:rsidRPr="00E2273E">
              <w:rPr>
                <w:rFonts w:ascii="Arial" w:eastAsia="Times New Roman" w:hAnsi="Arial" w:cs="Arial"/>
                <w:b/>
                <w:bCs/>
                <w:color w:val="000000"/>
                <w:kern w:val="0"/>
                <w:sz w:val="18"/>
                <w:szCs w:val="18"/>
                <w:lang w:eastAsia="en-GB"/>
                <w14:ligatures w14:val="none"/>
              </w:rPr>
              <w:t>Week 2</w:t>
            </w:r>
          </w:p>
          <w:p w14:paraId="7F561327"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p>
          <w:p w14:paraId="325F72E6"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p>
          <w:p w14:paraId="1CE52DCB"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p>
          <w:p w14:paraId="561B4D86"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p>
          <w:p w14:paraId="146CB7DB"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p>
          <w:p w14:paraId="1441AE9F" w14:textId="0972E724" w:rsidR="00C85CC9" w:rsidRPr="00E2273E" w:rsidRDefault="00C85CC9" w:rsidP="00C85CC9">
            <w:pPr>
              <w:rPr>
                <w:rFonts w:ascii="Arial" w:eastAsia="Times New Roman" w:hAnsi="Arial" w:cs="Arial"/>
                <w:b/>
                <w:bCs/>
                <w:color w:val="000000"/>
                <w:kern w:val="0"/>
                <w:sz w:val="18"/>
                <w:szCs w:val="18"/>
                <w:lang w:eastAsia="en-GB"/>
                <w14:ligatures w14:val="none"/>
              </w:rPr>
            </w:pPr>
            <w:r w:rsidRPr="00E2273E">
              <w:rPr>
                <w:rFonts w:ascii="Arial" w:eastAsia="Times New Roman" w:hAnsi="Arial" w:cs="Arial"/>
                <w:b/>
                <w:bCs/>
                <w:color w:val="000000"/>
                <w:kern w:val="0"/>
                <w:sz w:val="18"/>
                <w:szCs w:val="18"/>
                <w:lang w:eastAsia="en-GB"/>
                <w14:ligatures w14:val="none"/>
              </w:rPr>
              <w:t>Week 3</w:t>
            </w:r>
          </w:p>
          <w:p w14:paraId="1D15E02F"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p>
          <w:p w14:paraId="7F19D5D8"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p>
          <w:p w14:paraId="7E6CC33F"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p>
          <w:p w14:paraId="61E2D0CC" w14:textId="389BB608" w:rsidR="00C85CC9" w:rsidRPr="00E2273E" w:rsidRDefault="00C85CC9" w:rsidP="00C85CC9">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tcPr>
          <w:p w14:paraId="19494224" w14:textId="77777777" w:rsidR="00C85CC9" w:rsidRDefault="00C85CC9" w:rsidP="00C85CC9">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Name</w:t>
            </w:r>
          </w:p>
          <w:p w14:paraId="1E3DAC72" w14:textId="77777777" w:rsidR="00C85CC9" w:rsidRDefault="00C85CC9" w:rsidP="00C85CC9">
            <w:pPr>
              <w:rPr>
                <w:rFonts w:ascii="Arial" w:eastAsia="Times New Roman" w:hAnsi="Arial" w:cs="Arial"/>
                <w:color w:val="000000"/>
                <w:kern w:val="0"/>
                <w:sz w:val="18"/>
                <w:szCs w:val="18"/>
                <w:lang w:eastAsia="en-GB"/>
                <w14:ligatures w14:val="none"/>
              </w:rPr>
            </w:pPr>
          </w:p>
          <w:p w14:paraId="64EA207A" w14:textId="1951B820" w:rsidR="00C85CC9" w:rsidRDefault="00C85CC9" w:rsidP="00C85CC9">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Phonics</w:t>
            </w:r>
          </w:p>
          <w:p w14:paraId="351AD510" w14:textId="24E1B1E7" w:rsidR="00C85CC9" w:rsidRDefault="00C85CC9" w:rsidP="00C85CC9">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Phase 3 with tricky words:</w:t>
            </w:r>
          </w:p>
          <w:p w14:paraId="00E937C8" w14:textId="77777777" w:rsidR="00C85CC9" w:rsidRDefault="00C85CC9" w:rsidP="00C85CC9">
            <w:pPr>
              <w:rPr>
                <w:rFonts w:ascii="Arial" w:eastAsia="Times New Roman" w:hAnsi="Arial" w:cs="Arial"/>
                <w:color w:val="000000"/>
                <w:kern w:val="0"/>
                <w:sz w:val="18"/>
                <w:szCs w:val="18"/>
                <w:lang w:eastAsia="en-GB"/>
                <w14:ligatures w14:val="none"/>
              </w:rPr>
            </w:pPr>
          </w:p>
          <w:p w14:paraId="13509D9A" w14:textId="776769DA" w:rsidR="00C85CC9" w:rsidRPr="00B33BE4" w:rsidRDefault="00C85CC9" w:rsidP="00C85CC9">
            <w:pPr>
              <w:rPr>
                <w:rFonts w:ascii="Arial" w:eastAsia="Times New Roman" w:hAnsi="Arial" w:cs="Arial"/>
                <w:color w:val="000000"/>
                <w:kern w:val="0"/>
                <w:sz w:val="18"/>
                <w:szCs w:val="18"/>
                <w:lang w:eastAsia="en-GB"/>
                <w14:ligatures w14:val="none"/>
              </w:rPr>
            </w:pPr>
            <w:proofErr w:type="gramStart"/>
            <w:r>
              <w:rPr>
                <w:rFonts w:ascii="Arial" w:eastAsia="Times New Roman" w:hAnsi="Arial" w:cs="Arial"/>
                <w:color w:val="000000"/>
                <w:kern w:val="0"/>
                <w:sz w:val="18"/>
                <w:szCs w:val="18"/>
                <w:lang w:eastAsia="en-GB"/>
                <w14:ligatures w14:val="none"/>
              </w:rPr>
              <w:t>He  she</w:t>
            </w:r>
            <w:proofErr w:type="gramEnd"/>
            <w:r>
              <w:rPr>
                <w:rFonts w:ascii="Arial" w:eastAsia="Times New Roman" w:hAnsi="Arial" w:cs="Arial"/>
                <w:color w:val="000000"/>
                <w:kern w:val="0"/>
                <w:sz w:val="18"/>
                <w:szCs w:val="18"/>
                <w:lang w:eastAsia="en-GB"/>
                <w14:ligatures w14:val="none"/>
              </w:rPr>
              <w:t xml:space="preserve">  we  me  be  was  you  they  all  are  my  and  her </w:t>
            </w:r>
          </w:p>
        </w:tc>
        <w:tc>
          <w:tcPr>
            <w:tcW w:w="2132" w:type="dxa"/>
            <w:shd w:val="clear" w:color="auto" w:fill="FFD966" w:themeFill="accent4" w:themeFillTint="99"/>
          </w:tcPr>
          <w:p w14:paraId="1CB14944" w14:textId="3866FFB7" w:rsidR="00C85CC9" w:rsidRPr="003B5EEC" w:rsidRDefault="00C85CC9" w:rsidP="00C85CC9">
            <w:pPr>
              <w:rPr>
                <w:rFonts w:ascii="Arial" w:hAnsi="Arial" w:cs="Arial"/>
                <w:sz w:val="18"/>
                <w:szCs w:val="18"/>
              </w:rPr>
            </w:pPr>
            <w:r w:rsidRPr="003B5EEC">
              <w:rPr>
                <w:rFonts w:ascii="Arial" w:hAnsi="Arial" w:cs="Arial"/>
                <w:sz w:val="18"/>
                <w:szCs w:val="18"/>
              </w:rPr>
              <w:t>Kent sketch kit skin frisky skill risky kettle kilt king</w:t>
            </w:r>
          </w:p>
          <w:p w14:paraId="3AA9EBFE" w14:textId="77777777" w:rsidR="00C85CC9" w:rsidRDefault="00C85CC9" w:rsidP="00C85CC9">
            <w:pPr>
              <w:rPr>
                <w:rFonts w:ascii="Arial" w:hAnsi="Arial" w:cs="Arial"/>
                <w:sz w:val="18"/>
                <w:szCs w:val="18"/>
              </w:rPr>
            </w:pPr>
          </w:p>
          <w:p w14:paraId="610E94EB" w14:textId="77777777" w:rsidR="00C85CC9" w:rsidRDefault="00C85CC9" w:rsidP="00C85CC9">
            <w:pPr>
              <w:rPr>
                <w:rFonts w:ascii="Arial" w:hAnsi="Arial" w:cs="Arial"/>
                <w:sz w:val="18"/>
                <w:szCs w:val="18"/>
              </w:rPr>
            </w:pPr>
          </w:p>
          <w:p w14:paraId="051A2403" w14:textId="77777777" w:rsidR="00C85CC9" w:rsidRPr="003B5EEC" w:rsidRDefault="00C85CC9" w:rsidP="00C85CC9">
            <w:pPr>
              <w:rPr>
                <w:rFonts w:ascii="Arial" w:hAnsi="Arial" w:cs="Arial"/>
                <w:sz w:val="18"/>
                <w:szCs w:val="18"/>
              </w:rPr>
            </w:pPr>
          </w:p>
          <w:p w14:paraId="2A0C8C4C" w14:textId="3CF51030" w:rsidR="00C85CC9" w:rsidRPr="003B5EEC" w:rsidRDefault="00C85CC9" w:rsidP="00C85CC9">
            <w:pPr>
              <w:rPr>
                <w:rFonts w:ascii="Arial" w:hAnsi="Arial" w:cs="Arial"/>
                <w:sz w:val="18"/>
                <w:szCs w:val="18"/>
              </w:rPr>
            </w:pPr>
            <w:r w:rsidRPr="003B5EEC">
              <w:rPr>
                <w:rFonts w:ascii="Arial" w:hAnsi="Arial" w:cs="Arial"/>
                <w:sz w:val="18"/>
                <w:szCs w:val="18"/>
              </w:rPr>
              <w:t xml:space="preserve">made came same take safe date lake these theme </w:t>
            </w:r>
            <w:proofErr w:type="gramStart"/>
            <w:r w:rsidRPr="003B5EEC">
              <w:rPr>
                <w:rFonts w:ascii="Arial" w:hAnsi="Arial" w:cs="Arial"/>
                <w:sz w:val="18"/>
                <w:szCs w:val="18"/>
              </w:rPr>
              <w:t>complete</w:t>
            </w:r>
            <w:proofErr w:type="gramEnd"/>
          </w:p>
          <w:p w14:paraId="7A73D6E6" w14:textId="77777777" w:rsidR="00C85CC9" w:rsidRDefault="00C85CC9" w:rsidP="00C85CC9">
            <w:pPr>
              <w:rPr>
                <w:rFonts w:ascii="Arial" w:hAnsi="Arial" w:cs="Arial"/>
                <w:sz w:val="18"/>
                <w:szCs w:val="18"/>
              </w:rPr>
            </w:pPr>
          </w:p>
          <w:p w14:paraId="5C2E17C6" w14:textId="77777777" w:rsidR="00C85CC9" w:rsidRPr="003B5EEC" w:rsidRDefault="00C85CC9" w:rsidP="00C85CC9">
            <w:pPr>
              <w:rPr>
                <w:rFonts w:ascii="Arial" w:hAnsi="Arial" w:cs="Arial"/>
                <w:sz w:val="18"/>
                <w:szCs w:val="18"/>
              </w:rPr>
            </w:pPr>
          </w:p>
          <w:p w14:paraId="16BADAB0" w14:textId="57F57C3C" w:rsidR="00C85CC9" w:rsidRPr="00F43DCB" w:rsidRDefault="00C85CC9" w:rsidP="00C85CC9">
            <w:pPr>
              <w:rPr>
                <w:rFonts w:ascii="Arial" w:hAnsi="Arial" w:cs="Arial"/>
                <w:sz w:val="18"/>
                <w:szCs w:val="18"/>
              </w:rPr>
            </w:pPr>
            <w:r w:rsidRPr="003B5EEC">
              <w:rPr>
                <w:rFonts w:ascii="Arial" w:hAnsi="Arial" w:cs="Arial"/>
                <w:sz w:val="18"/>
                <w:szCs w:val="18"/>
              </w:rPr>
              <w:t>five ride like time side home those woke hope hole</w:t>
            </w:r>
          </w:p>
        </w:tc>
        <w:tc>
          <w:tcPr>
            <w:tcW w:w="2268" w:type="dxa"/>
            <w:shd w:val="clear" w:color="auto" w:fill="FFD966" w:themeFill="accent4" w:themeFillTint="99"/>
          </w:tcPr>
          <w:p w14:paraId="23C5B77B" w14:textId="77777777" w:rsidR="00C85CC9" w:rsidRPr="0056743D" w:rsidRDefault="00C85CC9" w:rsidP="00C85CC9">
            <w:pPr>
              <w:rPr>
                <w:rFonts w:ascii="Arial" w:hAnsi="Arial" w:cs="Arial"/>
                <w:sz w:val="18"/>
                <w:szCs w:val="18"/>
              </w:rPr>
            </w:pPr>
            <w:r w:rsidRPr="0056743D">
              <w:rPr>
                <w:rFonts w:ascii="Arial" w:hAnsi="Arial" w:cs="Arial"/>
                <w:sz w:val="18"/>
                <w:szCs w:val="18"/>
              </w:rPr>
              <w:t xml:space="preserve">other mother brother nothing Monday money* cover honey discover </w:t>
            </w:r>
            <w:proofErr w:type="gramStart"/>
            <w:r w:rsidRPr="0056743D">
              <w:rPr>
                <w:rFonts w:ascii="Arial" w:hAnsi="Arial" w:cs="Arial"/>
                <w:sz w:val="18"/>
                <w:szCs w:val="18"/>
              </w:rPr>
              <w:t>wonder</w:t>
            </w:r>
            <w:proofErr w:type="gramEnd"/>
          </w:p>
          <w:p w14:paraId="2D2A6F88" w14:textId="77777777" w:rsidR="00C85CC9" w:rsidRDefault="00C85CC9" w:rsidP="00C85CC9">
            <w:pPr>
              <w:rPr>
                <w:rFonts w:ascii="Arial" w:hAnsi="Arial" w:cs="Arial"/>
                <w:sz w:val="18"/>
                <w:szCs w:val="18"/>
              </w:rPr>
            </w:pPr>
          </w:p>
          <w:p w14:paraId="44603B4F" w14:textId="77777777" w:rsidR="00C85CC9" w:rsidRPr="0056743D" w:rsidRDefault="00C85CC9" w:rsidP="00C85CC9">
            <w:pPr>
              <w:rPr>
                <w:rFonts w:ascii="Arial" w:hAnsi="Arial" w:cs="Arial"/>
                <w:sz w:val="18"/>
                <w:szCs w:val="18"/>
              </w:rPr>
            </w:pPr>
          </w:p>
          <w:p w14:paraId="38383992" w14:textId="77777777" w:rsidR="00C85CC9" w:rsidRPr="0056743D" w:rsidRDefault="00C85CC9" w:rsidP="00C85CC9">
            <w:pPr>
              <w:rPr>
                <w:rFonts w:ascii="Arial" w:hAnsi="Arial" w:cs="Arial"/>
                <w:sz w:val="18"/>
                <w:szCs w:val="18"/>
              </w:rPr>
            </w:pPr>
            <w:r w:rsidRPr="0056743D">
              <w:rPr>
                <w:rFonts w:ascii="Arial" w:hAnsi="Arial" w:cs="Arial"/>
                <w:sz w:val="18"/>
                <w:szCs w:val="18"/>
              </w:rPr>
              <w:t>key donkey monkey chimney valley trolley turkey hockey parsley journey</w:t>
            </w:r>
          </w:p>
          <w:p w14:paraId="4A09AEC6" w14:textId="77777777" w:rsidR="00C85CC9" w:rsidRDefault="00C85CC9" w:rsidP="00C85CC9">
            <w:pPr>
              <w:rPr>
                <w:rFonts w:ascii="Arial" w:hAnsi="Arial" w:cs="Arial"/>
                <w:sz w:val="18"/>
                <w:szCs w:val="18"/>
              </w:rPr>
            </w:pPr>
          </w:p>
          <w:p w14:paraId="1165B777" w14:textId="77777777" w:rsidR="00C85CC9" w:rsidRPr="0056743D" w:rsidRDefault="00C85CC9" w:rsidP="00C85CC9">
            <w:pPr>
              <w:rPr>
                <w:rFonts w:ascii="Arial" w:hAnsi="Arial" w:cs="Arial"/>
                <w:sz w:val="18"/>
                <w:szCs w:val="18"/>
              </w:rPr>
            </w:pPr>
          </w:p>
          <w:p w14:paraId="5570FD72" w14:textId="180F35FF" w:rsidR="00C85CC9" w:rsidRPr="0056743D" w:rsidRDefault="00C85CC9" w:rsidP="00C85CC9">
            <w:pPr>
              <w:rPr>
                <w:rFonts w:ascii="Arial" w:eastAsia="Times New Roman" w:hAnsi="Arial" w:cs="Arial"/>
                <w:color w:val="000000"/>
                <w:kern w:val="0"/>
                <w:sz w:val="18"/>
                <w:szCs w:val="18"/>
                <w:lang w:eastAsia="en-GB"/>
                <w14:ligatures w14:val="none"/>
              </w:rPr>
            </w:pPr>
            <w:r w:rsidRPr="0056743D">
              <w:rPr>
                <w:rFonts w:ascii="Arial" w:hAnsi="Arial" w:cs="Arial"/>
                <w:sz w:val="18"/>
                <w:szCs w:val="18"/>
              </w:rPr>
              <w:t>want watch wander quantity squash quality squabble squad quad quarrel</w:t>
            </w:r>
          </w:p>
        </w:tc>
        <w:tc>
          <w:tcPr>
            <w:tcW w:w="2268" w:type="dxa"/>
            <w:shd w:val="clear" w:color="auto" w:fill="00B0F0"/>
            <w:noWrap/>
          </w:tcPr>
          <w:p w14:paraId="768E6E47" w14:textId="77777777" w:rsidR="00C85CC9" w:rsidRPr="00180B10" w:rsidRDefault="00C85CC9" w:rsidP="00C85CC9">
            <w:pPr>
              <w:rPr>
                <w:rFonts w:ascii="Arial" w:hAnsi="Arial" w:cs="Arial"/>
                <w:sz w:val="18"/>
                <w:szCs w:val="18"/>
              </w:rPr>
            </w:pPr>
            <w:r w:rsidRPr="00180B10">
              <w:rPr>
                <w:rFonts w:ascii="Arial" w:hAnsi="Arial" w:cs="Arial"/>
                <w:sz w:val="18"/>
                <w:szCs w:val="18"/>
              </w:rPr>
              <w:t xml:space="preserve">grate great grown groan plain plane peace piece rain </w:t>
            </w:r>
            <w:proofErr w:type="gramStart"/>
            <w:r w:rsidRPr="00180B10">
              <w:rPr>
                <w:rFonts w:ascii="Arial" w:hAnsi="Arial" w:cs="Arial"/>
                <w:sz w:val="18"/>
                <w:szCs w:val="18"/>
              </w:rPr>
              <w:t>reign</w:t>
            </w:r>
            <w:proofErr w:type="gramEnd"/>
          </w:p>
          <w:p w14:paraId="4208D459" w14:textId="77777777" w:rsidR="00C85CC9" w:rsidRDefault="00C85CC9" w:rsidP="00C85CC9">
            <w:pPr>
              <w:rPr>
                <w:rFonts w:ascii="Arial" w:hAnsi="Arial" w:cs="Arial"/>
                <w:sz w:val="18"/>
                <w:szCs w:val="18"/>
              </w:rPr>
            </w:pPr>
          </w:p>
          <w:p w14:paraId="1E85C896" w14:textId="77777777" w:rsidR="00C85CC9" w:rsidRDefault="00C85CC9" w:rsidP="00C85CC9">
            <w:pPr>
              <w:rPr>
                <w:rFonts w:ascii="Arial" w:hAnsi="Arial" w:cs="Arial"/>
                <w:sz w:val="18"/>
                <w:szCs w:val="18"/>
              </w:rPr>
            </w:pPr>
          </w:p>
          <w:p w14:paraId="79A7B7E0" w14:textId="77777777" w:rsidR="00C85CC9" w:rsidRPr="00180B10" w:rsidRDefault="00C85CC9" w:rsidP="00C85CC9">
            <w:pPr>
              <w:rPr>
                <w:rFonts w:ascii="Arial" w:hAnsi="Arial" w:cs="Arial"/>
                <w:sz w:val="18"/>
                <w:szCs w:val="18"/>
              </w:rPr>
            </w:pPr>
          </w:p>
          <w:p w14:paraId="17879D0B" w14:textId="77777777" w:rsidR="00C85CC9" w:rsidRPr="00180B10" w:rsidRDefault="00C85CC9" w:rsidP="00C85CC9">
            <w:pPr>
              <w:rPr>
                <w:rFonts w:ascii="Arial" w:hAnsi="Arial" w:cs="Arial"/>
                <w:sz w:val="18"/>
                <w:szCs w:val="18"/>
              </w:rPr>
            </w:pPr>
            <w:r w:rsidRPr="00180B10">
              <w:rPr>
                <w:rFonts w:ascii="Arial" w:hAnsi="Arial" w:cs="Arial"/>
                <w:sz w:val="18"/>
                <w:szCs w:val="18"/>
              </w:rPr>
              <w:t xml:space="preserve">scent sent vain vein rode road steel steal waist </w:t>
            </w:r>
            <w:proofErr w:type="gramStart"/>
            <w:r w:rsidRPr="00180B10">
              <w:rPr>
                <w:rFonts w:ascii="Arial" w:hAnsi="Arial" w:cs="Arial"/>
                <w:sz w:val="18"/>
                <w:szCs w:val="18"/>
              </w:rPr>
              <w:t>waste</w:t>
            </w:r>
            <w:proofErr w:type="gramEnd"/>
          </w:p>
          <w:p w14:paraId="4F586650" w14:textId="77777777" w:rsidR="00C85CC9" w:rsidRDefault="00C85CC9" w:rsidP="00C85CC9">
            <w:pPr>
              <w:rPr>
                <w:rFonts w:ascii="Arial" w:hAnsi="Arial" w:cs="Arial"/>
                <w:sz w:val="18"/>
                <w:szCs w:val="18"/>
              </w:rPr>
            </w:pPr>
          </w:p>
          <w:p w14:paraId="2C064922" w14:textId="77777777" w:rsidR="00C85CC9" w:rsidRDefault="00C85CC9" w:rsidP="00C85CC9">
            <w:pPr>
              <w:rPr>
                <w:rFonts w:ascii="Arial" w:hAnsi="Arial" w:cs="Arial"/>
                <w:sz w:val="18"/>
                <w:szCs w:val="18"/>
              </w:rPr>
            </w:pPr>
          </w:p>
          <w:p w14:paraId="43CCF037" w14:textId="77777777" w:rsidR="00C85CC9" w:rsidRPr="00180B10" w:rsidRDefault="00C85CC9" w:rsidP="00C85CC9">
            <w:pPr>
              <w:rPr>
                <w:rFonts w:ascii="Arial" w:hAnsi="Arial" w:cs="Arial"/>
                <w:sz w:val="18"/>
                <w:szCs w:val="18"/>
              </w:rPr>
            </w:pPr>
          </w:p>
          <w:p w14:paraId="36D3D374" w14:textId="3F60C411" w:rsidR="00C85CC9" w:rsidRPr="00180B10" w:rsidRDefault="00C85CC9" w:rsidP="00C85CC9">
            <w:pPr>
              <w:rPr>
                <w:rFonts w:ascii="Arial" w:hAnsi="Arial" w:cs="Arial"/>
                <w:sz w:val="18"/>
                <w:szCs w:val="18"/>
              </w:rPr>
            </w:pPr>
            <w:r w:rsidRPr="00180B10">
              <w:rPr>
                <w:rFonts w:ascii="Arial" w:hAnsi="Arial" w:cs="Arial"/>
                <w:sz w:val="18"/>
                <w:szCs w:val="18"/>
              </w:rPr>
              <w:t xml:space="preserve">bicycle </w:t>
            </w:r>
            <w:proofErr w:type="gramStart"/>
            <w:r w:rsidRPr="00180B10">
              <w:rPr>
                <w:rFonts w:ascii="Arial" w:hAnsi="Arial" w:cs="Arial"/>
                <w:sz w:val="18"/>
                <w:szCs w:val="18"/>
              </w:rPr>
              <w:t>biplane</w:t>
            </w:r>
            <w:proofErr w:type="gramEnd"/>
            <w:r w:rsidRPr="00180B10">
              <w:rPr>
                <w:rFonts w:ascii="Arial" w:hAnsi="Arial" w:cs="Arial"/>
                <w:sz w:val="18"/>
                <w:szCs w:val="18"/>
              </w:rPr>
              <w:t xml:space="preserve"> bisect bilingual biannual reappear redecorate reapply repay rebuild</w:t>
            </w:r>
          </w:p>
        </w:tc>
        <w:tc>
          <w:tcPr>
            <w:tcW w:w="2268" w:type="dxa"/>
            <w:shd w:val="clear" w:color="auto" w:fill="00B0F0"/>
          </w:tcPr>
          <w:p w14:paraId="1DCCDA05" w14:textId="77777777" w:rsidR="00C85CC9" w:rsidRPr="00F11E93" w:rsidRDefault="00C85CC9" w:rsidP="00C85CC9">
            <w:pPr>
              <w:rPr>
                <w:rFonts w:ascii="Arial" w:hAnsi="Arial" w:cs="Arial"/>
                <w:sz w:val="18"/>
                <w:szCs w:val="18"/>
              </w:rPr>
            </w:pPr>
            <w:r w:rsidRPr="00F11E93">
              <w:rPr>
                <w:rFonts w:ascii="Arial" w:hAnsi="Arial" w:cs="Arial"/>
                <w:sz w:val="18"/>
                <w:szCs w:val="18"/>
              </w:rPr>
              <w:t xml:space="preserve">science crescent discipline </w:t>
            </w:r>
            <w:proofErr w:type="gramStart"/>
            <w:r w:rsidRPr="00F11E93">
              <w:rPr>
                <w:rFonts w:ascii="Arial" w:hAnsi="Arial" w:cs="Arial"/>
                <w:sz w:val="18"/>
                <w:szCs w:val="18"/>
              </w:rPr>
              <w:t>fascinate</w:t>
            </w:r>
            <w:proofErr w:type="gramEnd"/>
            <w:r w:rsidRPr="00F11E93">
              <w:rPr>
                <w:rFonts w:ascii="Arial" w:hAnsi="Arial" w:cs="Arial"/>
                <w:sz w:val="18"/>
                <w:szCs w:val="18"/>
              </w:rPr>
              <w:t xml:space="preserve"> scent scissors ascent descent scientist scenery</w:t>
            </w:r>
          </w:p>
          <w:p w14:paraId="0D57971C" w14:textId="77777777" w:rsidR="00C85CC9" w:rsidRDefault="00C85CC9" w:rsidP="00C85CC9">
            <w:pPr>
              <w:rPr>
                <w:rFonts w:ascii="Arial" w:hAnsi="Arial" w:cs="Arial"/>
                <w:sz w:val="18"/>
                <w:szCs w:val="18"/>
              </w:rPr>
            </w:pPr>
          </w:p>
          <w:p w14:paraId="1C387386" w14:textId="77777777" w:rsidR="00C85CC9" w:rsidRPr="00F11E93" w:rsidRDefault="00C85CC9" w:rsidP="00C85CC9">
            <w:pPr>
              <w:rPr>
                <w:rFonts w:ascii="Arial" w:hAnsi="Arial" w:cs="Arial"/>
                <w:sz w:val="18"/>
                <w:szCs w:val="18"/>
              </w:rPr>
            </w:pPr>
          </w:p>
          <w:p w14:paraId="41677C61" w14:textId="4840A537" w:rsidR="00C85CC9" w:rsidRPr="00F11E93" w:rsidRDefault="00C85CC9" w:rsidP="00C85CC9">
            <w:pPr>
              <w:rPr>
                <w:rFonts w:ascii="Arial" w:hAnsi="Arial" w:cs="Arial"/>
                <w:sz w:val="18"/>
                <w:szCs w:val="18"/>
              </w:rPr>
            </w:pPr>
            <w:r w:rsidRPr="00F11E93">
              <w:rPr>
                <w:rFonts w:ascii="Arial" w:hAnsi="Arial" w:cs="Arial"/>
                <w:sz w:val="18"/>
                <w:szCs w:val="18"/>
              </w:rPr>
              <w:t xml:space="preserve">centre century certain recent experience sentence notice celebrate ceremony </w:t>
            </w:r>
            <w:proofErr w:type="gramStart"/>
            <w:r w:rsidRPr="00F11E93">
              <w:rPr>
                <w:rFonts w:ascii="Arial" w:hAnsi="Arial" w:cs="Arial"/>
                <w:sz w:val="18"/>
                <w:szCs w:val="18"/>
              </w:rPr>
              <w:t>certificate</w:t>
            </w:r>
            <w:proofErr w:type="gramEnd"/>
          </w:p>
          <w:p w14:paraId="2267D6C0" w14:textId="77777777" w:rsidR="00C85CC9" w:rsidRPr="00F11E93" w:rsidRDefault="00C85CC9" w:rsidP="00C85CC9">
            <w:pPr>
              <w:rPr>
                <w:rFonts w:ascii="Arial" w:hAnsi="Arial" w:cs="Arial"/>
                <w:sz w:val="18"/>
                <w:szCs w:val="18"/>
              </w:rPr>
            </w:pPr>
          </w:p>
          <w:p w14:paraId="43BDB5BA" w14:textId="77777777" w:rsidR="00C85CC9" w:rsidRDefault="00C85CC9" w:rsidP="00C85CC9">
            <w:pPr>
              <w:rPr>
                <w:rFonts w:ascii="Arial" w:hAnsi="Arial" w:cs="Arial"/>
                <w:sz w:val="18"/>
                <w:szCs w:val="18"/>
              </w:rPr>
            </w:pPr>
          </w:p>
          <w:p w14:paraId="776DC011" w14:textId="40EC491D" w:rsidR="00C85CC9" w:rsidRPr="00F11E93" w:rsidRDefault="00C85CC9" w:rsidP="00C85CC9">
            <w:pPr>
              <w:rPr>
                <w:rFonts w:ascii="Arial" w:hAnsi="Arial" w:cs="Arial"/>
                <w:sz w:val="18"/>
                <w:szCs w:val="18"/>
              </w:rPr>
            </w:pPr>
            <w:r w:rsidRPr="00F11E93">
              <w:rPr>
                <w:rFonts w:ascii="Arial" w:hAnsi="Arial" w:cs="Arial"/>
                <w:sz w:val="18"/>
                <w:szCs w:val="18"/>
              </w:rPr>
              <w:t xml:space="preserve">circle decide medicine exercise special cinema decimal accident city </w:t>
            </w:r>
            <w:proofErr w:type="gramStart"/>
            <w:r w:rsidRPr="00F11E93">
              <w:rPr>
                <w:rFonts w:ascii="Arial" w:hAnsi="Arial" w:cs="Arial"/>
                <w:sz w:val="18"/>
                <w:szCs w:val="18"/>
              </w:rPr>
              <w:t>citizen</w:t>
            </w:r>
            <w:proofErr w:type="gramEnd"/>
          </w:p>
          <w:p w14:paraId="3B22EE63" w14:textId="77777777" w:rsidR="00C85CC9" w:rsidRDefault="00C85CC9" w:rsidP="00C85CC9"/>
          <w:p w14:paraId="6AB7E85C" w14:textId="56D4C1FD" w:rsidR="00C85CC9" w:rsidRPr="00B33BE4" w:rsidRDefault="00C85CC9" w:rsidP="00C85CC9">
            <w:pPr>
              <w:rPr>
                <w:rFonts w:ascii="Arial" w:eastAsia="Times New Roman" w:hAnsi="Arial" w:cs="Arial"/>
                <w:kern w:val="0"/>
                <w:sz w:val="18"/>
                <w:szCs w:val="18"/>
                <w:lang w:eastAsia="en-GB"/>
                <w14:ligatures w14:val="none"/>
              </w:rPr>
            </w:pPr>
          </w:p>
        </w:tc>
        <w:tc>
          <w:tcPr>
            <w:tcW w:w="1962" w:type="dxa"/>
            <w:shd w:val="clear" w:color="auto" w:fill="FFFF00"/>
          </w:tcPr>
          <w:p w14:paraId="2F8E1FC4" w14:textId="77777777" w:rsidR="00C85CC9" w:rsidRPr="0079531C" w:rsidRDefault="00C85CC9" w:rsidP="00C85CC9">
            <w:pPr>
              <w:rPr>
                <w:rFonts w:ascii="Arial" w:eastAsia="Times New Roman" w:hAnsi="Arial" w:cs="Arial"/>
                <w:kern w:val="0"/>
                <w:sz w:val="18"/>
                <w:szCs w:val="18"/>
                <w:lang w:eastAsia="en-GB"/>
                <w14:ligatures w14:val="none"/>
              </w:rPr>
            </w:pPr>
            <w:r w:rsidRPr="0079531C">
              <w:rPr>
                <w:rFonts w:ascii="Arial" w:eastAsia="Times New Roman" w:hAnsi="Arial" w:cs="Arial"/>
                <w:kern w:val="0"/>
                <w:sz w:val="18"/>
                <w:szCs w:val="18"/>
                <w:lang w:eastAsia="en-GB"/>
                <w14:ligatures w14:val="none"/>
              </w:rPr>
              <w:t xml:space="preserve">forty </w:t>
            </w:r>
            <w:proofErr w:type="gramStart"/>
            <w:r w:rsidRPr="0079531C">
              <w:rPr>
                <w:rFonts w:ascii="Arial" w:eastAsia="Times New Roman" w:hAnsi="Arial" w:cs="Arial"/>
                <w:kern w:val="0"/>
                <w:sz w:val="18"/>
                <w:szCs w:val="18"/>
                <w:lang w:eastAsia="en-GB"/>
                <w14:ligatures w14:val="none"/>
              </w:rPr>
              <w:t>scorch</w:t>
            </w:r>
            <w:proofErr w:type="gramEnd"/>
            <w:r w:rsidRPr="0079531C">
              <w:rPr>
                <w:rFonts w:ascii="Arial" w:eastAsia="Times New Roman" w:hAnsi="Arial" w:cs="Arial"/>
                <w:kern w:val="0"/>
                <w:sz w:val="18"/>
                <w:szCs w:val="18"/>
                <w:lang w:eastAsia="en-GB"/>
                <w14:ligatures w14:val="none"/>
              </w:rPr>
              <w:t xml:space="preserve"> absorb decorate afford enormous category tornado according</w:t>
            </w:r>
          </w:p>
          <w:p w14:paraId="72C57D29" w14:textId="77777777" w:rsidR="00C85CC9" w:rsidRDefault="00C85CC9" w:rsidP="00C85CC9">
            <w:pPr>
              <w:rPr>
                <w:rFonts w:ascii="Arial" w:eastAsia="Times New Roman" w:hAnsi="Arial" w:cs="Arial"/>
                <w:kern w:val="0"/>
                <w:sz w:val="18"/>
                <w:szCs w:val="18"/>
                <w:lang w:eastAsia="en-GB"/>
                <w14:ligatures w14:val="none"/>
              </w:rPr>
            </w:pPr>
            <w:r w:rsidRPr="0079531C">
              <w:rPr>
                <w:rFonts w:ascii="Arial" w:eastAsia="Times New Roman" w:hAnsi="Arial" w:cs="Arial"/>
                <w:kern w:val="0"/>
                <w:sz w:val="18"/>
                <w:szCs w:val="18"/>
                <w:lang w:eastAsia="en-GB"/>
                <w14:ligatures w14:val="none"/>
              </w:rPr>
              <w:t>opportunity</w:t>
            </w:r>
          </w:p>
          <w:p w14:paraId="7209D2CC" w14:textId="77777777" w:rsidR="00C85CC9" w:rsidRDefault="00C85CC9" w:rsidP="00C85CC9">
            <w:pPr>
              <w:rPr>
                <w:rFonts w:ascii="Arial" w:eastAsia="Times New Roman" w:hAnsi="Arial" w:cs="Arial"/>
                <w:b/>
                <w:bCs/>
                <w:kern w:val="0"/>
                <w:sz w:val="18"/>
                <w:szCs w:val="18"/>
                <w:lang w:eastAsia="en-GB"/>
                <w14:ligatures w14:val="none"/>
              </w:rPr>
            </w:pPr>
          </w:p>
          <w:p w14:paraId="3E9246AA" w14:textId="77777777" w:rsidR="00C85CC9" w:rsidRPr="00D66489" w:rsidRDefault="00C85CC9" w:rsidP="00C85CC9">
            <w:pPr>
              <w:rPr>
                <w:rFonts w:ascii="Arial" w:eastAsia="Times New Roman" w:hAnsi="Arial" w:cs="Arial"/>
                <w:kern w:val="0"/>
                <w:sz w:val="18"/>
                <w:szCs w:val="18"/>
                <w:lang w:eastAsia="en-GB"/>
                <w14:ligatures w14:val="none"/>
              </w:rPr>
            </w:pPr>
            <w:r w:rsidRPr="00D66489">
              <w:rPr>
                <w:rFonts w:ascii="Arial" w:eastAsia="Times New Roman" w:hAnsi="Arial" w:cs="Arial"/>
                <w:kern w:val="0"/>
                <w:sz w:val="18"/>
                <w:szCs w:val="18"/>
                <w:lang w:eastAsia="en-GB"/>
                <w14:ligatures w14:val="none"/>
              </w:rPr>
              <w:t xml:space="preserve">pause cause sauce fraud launch author August applaud </w:t>
            </w:r>
            <w:proofErr w:type="gramStart"/>
            <w:r w:rsidRPr="00D66489">
              <w:rPr>
                <w:rFonts w:ascii="Arial" w:eastAsia="Times New Roman" w:hAnsi="Arial" w:cs="Arial"/>
                <w:kern w:val="0"/>
                <w:sz w:val="18"/>
                <w:szCs w:val="18"/>
                <w:lang w:eastAsia="en-GB"/>
                <w14:ligatures w14:val="none"/>
              </w:rPr>
              <w:t>astronaut</w:t>
            </w:r>
            <w:proofErr w:type="gramEnd"/>
          </w:p>
          <w:p w14:paraId="2FD1F71D" w14:textId="77777777" w:rsidR="00C85CC9" w:rsidRDefault="00C85CC9" w:rsidP="00C85CC9">
            <w:pPr>
              <w:rPr>
                <w:rFonts w:ascii="Arial" w:eastAsia="Times New Roman" w:hAnsi="Arial" w:cs="Arial"/>
                <w:kern w:val="0"/>
                <w:sz w:val="18"/>
                <w:szCs w:val="18"/>
                <w:lang w:eastAsia="en-GB"/>
                <w14:ligatures w14:val="none"/>
              </w:rPr>
            </w:pPr>
            <w:r w:rsidRPr="00D66489">
              <w:rPr>
                <w:rFonts w:ascii="Arial" w:eastAsia="Times New Roman" w:hAnsi="Arial" w:cs="Arial"/>
                <w:kern w:val="0"/>
                <w:sz w:val="18"/>
                <w:szCs w:val="18"/>
                <w:lang w:eastAsia="en-GB"/>
                <w14:ligatures w14:val="none"/>
              </w:rPr>
              <w:t>restaurant</w:t>
            </w:r>
          </w:p>
          <w:p w14:paraId="087FAB82" w14:textId="77777777" w:rsidR="00C85CC9" w:rsidRPr="00045D30" w:rsidRDefault="00C85CC9" w:rsidP="00C85CC9">
            <w:pPr>
              <w:rPr>
                <w:rFonts w:ascii="Arial" w:eastAsia="Times New Roman" w:hAnsi="Arial" w:cs="Arial"/>
                <w:kern w:val="0"/>
                <w:sz w:val="18"/>
                <w:szCs w:val="18"/>
                <w:lang w:eastAsia="en-GB"/>
                <w14:ligatures w14:val="none"/>
              </w:rPr>
            </w:pPr>
          </w:p>
          <w:p w14:paraId="7818B43E" w14:textId="77777777" w:rsidR="00C85CC9" w:rsidRPr="00045D30" w:rsidRDefault="00C85CC9" w:rsidP="00C85CC9">
            <w:pPr>
              <w:rPr>
                <w:rFonts w:ascii="Arial" w:eastAsia="Times New Roman" w:hAnsi="Arial" w:cs="Arial"/>
                <w:kern w:val="0"/>
                <w:sz w:val="18"/>
                <w:szCs w:val="18"/>
                <w:lang w:eastAsia="en-GB"/>
                <w14:ligatures w14:val="none"/>
              </w:rPr>
            </w:pPr>
            <w:r w:rsidRPr="00045D30">
              <w:rPr>
                <w:rFonts w:ascii="Arial" w:eastAsia="Times New Roman" w:hAnsi="Arial" w:cs="Arial"/>
                <w:kern w:val="0"/>
                <w:sz w:val="18"/>
                <w:szCs w:val="18"/>
                <w:lang w:eastAsia="en-GB"/>
                <w14:ligatures w14:val="none"/>
              </w:rPr>
              <w:t xml:space="preserve">pollinate captivate activate motivate communicate medicate elasticate hyphenate </w:t>
            </w:r>
            <w:proofErr w:type="gramStart"/>
            <w:r w:rsidRPr="00045D30">
              <w:rPr>
                <w:rFonts w:ascii="Arial" w:eastAsia="Times New Roman" w:hAnsi="Arial" w:cs="Arial"/>
                <w:kern w:val="0"/>
                <w:sz w:val="18"/>
                <w:szCs w:val="18"/>
                <w:lang w:eastAsia="en-GB"/>
                <w14:ligatures w14:val="none"/>
              </w:rPr>
              <w:t>alienate</w:t>
            </w:r>
            <w:proofErr w:type="gramEnd"/>
          </w:p>
          <w:p w14:paraId="32D269B0" w14:textId="66C7B385" w:rsidR="00C85CC9" w:rsidRPr="000B53EF" w:rsidRDefault="00C85CC9" w:rsidP="00C85CC9">
            <w:pPr>
              <w:rPr>
                <w:rFonts w:ascii="Arial" w:eastAsia="Times New Roman" w:hAnsi="Arial" w:cs="Arial"/>
                <w:b/>
                <w:bCs/>
                <w:kern w:val="0"/>
                <w:sz w:val="18"/>
                <w:szCs w:val="18"/>
                <w:lang w:eastAsia="en-GB"/>
                <w14:ligatures w14:val="none"/>
              </w:rPr>
            </w:pPr>
            <w:r w:rsidRPr="00045D30">
              <w:rPr>
                <w:rFonts w:ascii="Arial" w:eastAsia="Times New Roman" w:hAnsi="Arial" w:cs="Arial"/>
                <w:kern w:val="0"/>
                <w:sz w:val="18"/>
                <w:szCs w:val="18"/>
                <w:lang w:eastAsia="en-GB"/>
                <w14:ligatures w14:val="none"/>
              </w:rPr>
              <w:t>validate</w:t>
            </w:r>
          </w:p>
        </w:tc>
        <w:tc>
          <w:tcPr>
            <w:tcW w:w="2017" w:type="dxa"/>
            <w:shd w:val="clear" w:color="auto" w:fill="FFFF00"/>
          </w:tcPr>
          <w:p w14:paraId="665D8004" w14:textId="77777777" w:rsidR="00C85CC9" w:rsidRPr="0024224F" w:rsidRDefault="00C85CC9" w:rsidP="00C85CC9">
            <w:pPr>
              <w:rPr>
                <w:rFonts w:ascii="Arial" w:hAnsi="Arial" w:cs="Arial"/>
                <w:sz w:val="18"/>
                <w:szCs w:val="18"/>
              </w:rPr>
            </w:pPr>
            <w:r w:rsidRPr="0024224F">
              <w:rPr>
                <w:rFonts w:ascii="Arial" w:hAnsi="Arial" w:cs="Arial"/>
                <w:sz w:val="18"/>
                <w:szCs w:val="18"/>
              </w:rPr>
              <w:t>official special artificial social racial crucial facial beneficial superficial antisocial</w:t>
            </w:r>
          </w:p>
          <w:p w14:paraId="2C050B7F" w14:textId="77777777" w:rsidR="00C85CC9" w:rsidRDefault="00C85CC9" w:rsidP="00C85CC9">
            <w:pPr>
              <w:rPr>
                <w:rFonts w:ascii="Arial" w:hAnsi="Arial" w:cs="Arial"/>
                <w:sz w:val="18"/>
                <w:szCs w:val="18"/>
              </w:rPr>
            </w:pPr>
          </w:p>
          <w:p w14:paraId="75D3026E" w14:textId="77777777" w:rsidR="00C85CC9" w:rsidRPr="0024224F" w:rsidRDefault="00C85CC9" w:rsidP="00C85CC9">
            <w:pPr>
              <w:rPr>
                <w:rFonts w:ascii="Arial" w:hAnsi="Arial" w:cs="Arial"/>
                <w:sz w:val="18"/>
                <w:szCs w:val="18"/>
              </w:rPr>
            </w:pPr>
          </w:p>
          <w:p w14:paraId="5896CC25" w14:textId="77777777" w:rsidR="00C85CC9" w:rsidRPr="0024224F" w:rsidRDefault="00C85CC9" w:rsidP="00C85CC9">
            <w:pPr>
              <w:rPr>
                <w:rFonts w:ascii="Arial" w:hAnsi="Arial" w:cs="Arial"/>
                <w:sz w:val="18"/>
                <w:szCs w:val="18"/>
              </w:rPr>
            </w:pPr>
            <w:r w:rsidRPr="0024224F">
              <w:rPr>
                <w:rFonts w:ascii="Arial" w:hAnsi="Arial" w:cs="Arial"/>
                <w:sz w:val="18"/>
                <w:szCs w:val="18"/>
              </w:rPr>
              <w:t>partial confidential essential substantial torrential sequential potential spatial martial influential</w:t>
            </w:r>
          </w:p>
          <w:p w14:paraId="14C39388" w14:textId="77777777" w:rsidR="00C85CC9" w:rsidRDefault="00C85CC9" w:rsidP="00C85CC9">
            <w:pPr>
              <w:rPr>
                <w:rFonts w:ascii="Arial" w:eastAsia="Times New Roman" w:hAnsi="Arial" w:cs="Arial"/>
                <w:kern w:val="0"/>
                <w:sz w:val="18"/>
                <w:szCs w:val="18"/>
                <w:lang w:eastAsia="en-GB"/>
                <w14:ligatures w14:val="none"/>
              </w:rPr>
            </w:pPr>
          </w:p>
          <w:p w14:paraId="76FD8143" w14:textId="0A25692C" w:rsidR="00C85CC9" w:rsidRPr="001043D1" w:rsidRDefault="00C85CC9" w:rsidP="00C85CC9">
            <w:pPr>
              <w:rPr>
                <w:rFonts w:ascii="Arial" w:eastAsia="Times New Roman" w:hAnsi="Arial" w:cs="Arial"/>
                <w:kern w:val="0"/>
                <w:sz w:val="18"/>
                <w:szCs w:val="18"/>
                <w:lang w:eastAsia="en-GB"/>
                <w14:ligatures w14:val="none"/>
              </w:rPr>
            </w:pPr>
            <w:r w:rsidRPr="008160E6">
              <w:rPr>
                <w:rFonts w:ascii="Arial" w:hAnsi="Arial" w:cs="Arial"/>
                <w:sz w:val="18"/>
                <w:szCs w:val="18"/>
              </w:rPr>
              <w:t xml:space="preserve">cemetery </w:t>
            </w:r>
            <w:proofErr w:type="gramStart"/>
            <w:r w:rsidRPr="008160E6">
              <w:rPr>
                <w:rFonts w:ascii="Arial" w:hAnsi="Arial" w:cs="Arial"/>
                <w:sz w:val="18"/>
                <w:szCs w:val="18"/>
              </w:rPr>
              <w:t>certificate</w:t>
            </w:r>
            <w:proofErr w:type="gramEnd"/>
            <w:r w:rsidRPr="008160E6">
              <w:rPr>
                <w:rFonts w:ascii="Arial" w:hAnsi="Arial" w:cs="Arial"/>
                <w:sz w:val="18"/>
                <w:szCs w:val="18"/>
              </w:rPr>
              <w:t xml:space="preserve"> celebrate necessary deceased December sacrifice hindrance nuisance prejudice</w:t>
            </w:r>
          </w:p>
        </w:tc>
      </w:tr>
      <w:tr w:rsidR="00C85CC9" w:rsidRPr="004A562C" w14:paraId="4B16CBC2" w14:textId="20E3123A" w:rsidTr="007B132F">
        <w:trPr>
          <w:trHeight w:val="2858"/>
        </w:trPr>
        <w:tc>
          <w:tcPr>
            <w:tcW w:w="1256" w:type="dxa"/>
            <w:noWrap/>
            <w:hideMark/>
          </w:tcPr>
          <w:p w14:paraId="1CD641B0" w14:textId="71D70F0B" w:rsidR="00C85CC9" w:rsidRDefault="00C85CC9" w:rsidP="00C85CC9">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Grammar and</w:t>
            </w:r>
          </w:p>
          <w:p w14:paraId="7312C134" w14:textId="60C85AF5" w:rsidR="00C85CC9" w:rsidRPr="00E2273E" w:rsidRDefault="00C85CC9" w:rsidP="00C85CC9">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Punctuation</w:t>
            </w:r>
          </w:p>
          <w:p w14:paraId="18B528E5"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p>
          <w:p w14:paraId="74719874"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p>
          <w:p w14:paraId="25DF2458"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p>
          <w:p w14:paraId="24379CF9"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p>
          <w:p w14:paraId="4B8EEAE4"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p>
          <w:p w14:paraId="62D313E5"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p>
          <w:p w14:paraId="15EEC799" w14:textId="77777777" w:rsidR="00C85CC9" w:rsidRPr="00E2273E" w:rsidRDefault="00C85CC9" w:rsidP="00C85CC9">
            <w:pPr>
              <w:rPr>
                <w:rFonts w:ascii="Arial" w:eastAsia="Times New Roman" w:hAnsi="Arial" w:cs="Arial"/>
                <w:b/>
                <w:bCs/>
                <w:color w:val="000000"/>
                <w:kern w:val="0"/>
                <w:sz w:val="18"/>
                <w:szCs w:val="18"/>
                <w:lang w:eastAsia="en-GB"/>
                <w14:ligatures w14:val="none"/>
              </w:rPr>
            </w:pPr>
          </w:p>
          <w:p w14:paraId="3E05E37D" w14:textId="783D4F84" w:rsidR="00C85CC9" w:rsidRPr="00E2273E" w:rsidRDefault="00C85CC9" w:rsidP="00C85CC9">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hideMark/>
          </w:tcPr>
          <w:p w14:paraId="1B54886C" w14:textId="77777777" w:rsidR="00C85CC9" w:rsidRPr="009A4624" w:rsidRDefault="00C85CC9" w:rsidP="00C85CC9">
            <w:pPr>
              <w:rPr>
                <w:rFonts w:ascii="Arial" w:eastAsia="Times New Roman" w:hAnsi="Arial" w:cs="Arial"/>
                <w:color w:val="000000"/>
                <w:kern w:val="0"/>
                <w:sz w:val="18"/>
                <w:szCs w:val="18"/>
                <w:lang w:eastAsia="en-GB"/>
                <w14:ligatures w14:val="none"/>
              </w:rPr>
            </w:pPr>
            <w:r w:rsidRPr="009A4624">
              <w:rPr>
                <w:rFonts w:ascii="Arial" w:eastAsia="Times New Roman" w:hAnsi="Arial" w:cs="Arial"/>
                <w:color w:val="000000"/>
                <w:kern w:val="0"/>
                <w:sz w:val="18"/>
                <w:szCs w:val="18"/>
                <w:lang w:eastAsia="en-GB"/>
                <w14:ligatures w14:val="none"/>
              </w:rPr>
              <w:t>Write strings of letters to represent words.</w:t>
            </w:r>
          </w:p>
          <w:p w14:paraId="15024851" w14:textId="77777777" w:rsidR="00C85CC9" w:rsidRPr="009A4624" w:rsidRDefault="00C85CC9" w:rsidP="00C85CC9">
            <w:pPr>
              <w:rPr>
                <w:rFonts w:ascii="Arial" w:eastAsia="Times New Roman" w:hAnsi="Arial" w:cs="Arial"/>
                <w:color w:val="000000"/>
                <w:kern w:val="0"/>
                <w:sz w:val="18"/>
                <w:szCs w:val="18"/>
                <w:lang w:eastAsia="en-GB"/>
                <w14:ligatures w14:val="none"/>
              </w:rPr>
            </w:pPr>
          </w:p>
          <w:p w14:paraId="139CFDEE" w14:textId="77777777" w:rsidR="00C85CC9" w:rsidRPr="009A4624" w:rsidRDefault="00C85CC9" w:rsidP="00C85CC9">
            <w:pPr>
              <w:rPr>
                <w:rFonts w:ascii="Arial" w:eastAsia="Times New Roman" w:hAnsi="Arial" w:cs="Arial"/>
                <w:color w:val="000000"/>
                <w:kern w:val="0"/>
                <w:sz w:val="18"/>
                <w:szCs w:val="18"/>
                <w:lang w:eastAsia="en-GB"/>
                <w14:ligatures w14:val="none"/>
              </w:rPr>
            </w:pPr>
            <w:r w:rsidRPr="009A4624">
              <w:rPr>
                <w:rFonts w:ascii="Arial" w:eastAsia="Times New Roman" w:hAnsi="Arial" w:cs="Arial"/>
                <w:color w:val="000000"/>
                <w:kern w:val="0"/>
                <w:sz w:val="18"/>
                <w:szCs w:val="18"/>
                <w:lang w:eastAsia="en-GB"/>
                <w14:ligatures w14:val="none"/>
              </w:rPr>
              <w:t xml:space="preserve">Write some CVC </w:t>
            </w:r>
            <w:proofErr w:type="gramStart"/>
            <w:r w:rsidRPr="009A4624">
              <w:rPr>
                <w:rFonts w:ascii="Arial" w:eastAsia="Times New Roman" w:hAnsi="Arial" w:cs="Arial"/>
                <w:color w:val="000000"/>
                <w:kern w:val="0"/>
                <w:sz w:val="18"/>
                <w:szCs w:val="18"/>
                <w:lang w:eastAsia="en-GB"/>
                <w14:ligatures w14:val="none"/>
              </w:rPr>
              <w:t>words</w:t>
            </w:r>
            <w:proofErr w:type="gramEnd"/>
          </w:p>
          <w:p w14:paraId="08C65746" w14:textId="77777777" w:rsidR="00C85CC9" w:rsidRPr="009A4624" w:rsidRDefault="00C85CC9" w:rsidP="00C85CC9">
            <w:pPr>
              <w:rPr>
                <w:rFonts w:ascii="Arial" w:eastAsia="Times New Roman" w:hAnsi="Arial" w:cs="Arial"/>
                <w:color w:val="000000"/>
                <w:kern w:val="0"/>
                <w:sz w:val="18"/>
                <w:szCs w:val="18"/>
                <w:lang w:eastAsia="en-GB"/>
                <w14:ligatures w14:val="none"/>
              </w:rPr>
            </w:pPr>
          </w:p>
          <w:p w14:paraId="3C0EDAAB" w14:textId="77777777" w:rsidR="00C85CC9" w:rsidRDefault="00C85CC9" w:rsidP="00C85CC9">
            <w:pPr>
              <w:rPr>
                <w:rFonts w:ascii="Arial" w:eastAsia="Times New Roman" w:hAnsi="Arial" w:cs="Arial"/>
                <w:color w:val="000000"/>
                <w:kern w:val="0"/>
                <w:sz w:val="18"/>
                <w:szCs w:val="18"/>
                <w:lang w:eastAsia="en-GB"/>
                <w14:ligatures w14:val="none"/>
              </w:rPr>
            </w:pPr>
            <w:r w:rsidRPr="009A4624">
              <w:rPr>
                <w:rFonts w:ascii="Arial" w:eastAsia="Times New Roman" w:hAnsi="Arial" w:cs="Arial"/>
                <w:color w:val="000000"/>
                <w:kern w:val="0"/>
                <w:sz w:val="18"/>
                <w:szCs w:val="18"/>
                <w:lang w:eastAsia="en-GB"/>
                <w14:ligatures w14:val="none"/>
              </w:rPr>
              <w:t xml:space="preserve">Write </w:t>
            </w:r>
            <w:proofErr w:type="gramStart"/>
            <w:r w:rsidRPr="009A4624">
              <w:rPr>
                <w:rFonts w:ascii="Arial" w:eastAsia="Times New Roman" w:hAnsi="Arial" w:cs="Arial"/>
                <w:color w:val="000000"/>
                <w:kern w:val="0"/>
                <w:sz w:val="18"/>
                <w:szCs w:val="18"/>
                <w:lang w:eastAsia="en-GB"/>
                <w14:ligatures w14:val="none"/>
              </w:rPr>
              <w:t>labels</w:t>
            </w:r>
            <w:proofErr w:type="gramEnd"/>
          </w:p>
          <w:p w14:paraId="52E2844E" w14:textId="77777777" w:rsidR="00C85CC9" w:rsidRDefault="00C85CC9" w:rsidP="00C85CC9">
            <w:pPr>
              <w:rPr>
                <w:rFonts w:ascii="Arial" w:eastAsia="Times New Roman" w:hAnsi="Arial" w:cs="Arial"/>
                <w:color w:val="000000"/>
                <w:kern w:val="0"/>
                <w:sz w:val="18"/>
                <w:szCs w:val="18"/>
                <w:lang w:eastAsia="en-GB"/>
                <w14:ligatures w14:val="none"/>
              </w:rPr>
            </w:pPr>
          </w:p>
          <w:p w14:paraId="61B4A9E6" w14:textId="77777777" w:rsidR="00C85CC9" w:rsidRPr="00B33BE4" w:rsidRDefault="00C85CC9" w:rsidP="00C85CC9">
            <w:pPr>
              <w:rPr>
                <w:rFonts w:ascii="Arial" w:eastAsia="Times New Roman" w:hAnsi="Arial" w:cs="Arial"/>
                <w:color w:val="000000"/>
                <w:kern w:val="0"/>
                <w:sz w:val="18"/>
                <w:szCs w:val="18"/>
                <w:lang w:eastAsia="en-GB"/>
                <w14:ligatures w14:val="none"/>
              </w:rPr>
            </w:pPr>
          </w:p>
          <w:p w14:paraId="49ABA686" w14:textId="77777777" w:rsidR="00C85CC9" w:rsidRDefault="00C85CC9" w:rsidP="00C85CC9">
            <w:pPr>
              <w:rPr>
                <w:rFonts w:ascii="Arial" w:eastAsia="Times New Roman" w:hAnsi="Arial" w:cs="Arial"/>
                <w:color w:val="000000"/>
                <w:kern w:val="0"/>
                <w:sz w:val="18"/>
                <w:szCs w:val="18"/>
                <w:lang w:eastAsia="en-GB"/>
                <w14:ligatures w14:val="none"/>
              </w:rPr>
            </w:pPr>
          </w:p>
          <w:p w14:paraId="47426F05" w14:textId="77777777" w:rsidR="00FD719C" w:rsidRDefault="00FD719C" w:rsidP="00C85CC9">
            <w:pPr>
              <w:rPr>
                <w:rFonts w:ascii="Arial" w:eastAsia="Times New Roman" w:hAnsi="Arial" w:cs="Arial"/>
                <w:color w:val="000000"/>
                <w:kern w:val="0"/>
                <w:sz w:val="18"/>
                <w:szCs w:val="18"/>
                <w:lang w:eastAsia="en-GB"/>
                <w14:ligatures w14:val="none"/>
              </w:rPr>
            </w:pPr>
          </w:p>
          <w:p w14:paraId="437B7F9E" w14:textId="77777777" w:rsidR="00FD719C" w:rsidRDefault="00FD719C" w:rsidP="00C85CC9">
            <w:pPr>
              <w:rPr>
                <w:rFonts w:ascii="Arial" w:eastAsia="Times New Roman" w:hAnsi="Arial" w:cs="Arial"/>
                <w:color w:val="000000"/>
                <w:kern w:val="0"/>
                <w:sz w:val="18"/>
                <w:szCs w:val="18"/>
                <w:lang w:eastAsia="en-GB"/>
                <w14:ligatures w14:val="none"/>
              </w:rPr>
            </w:pPr>
          </w:p>
          <w:p w14:paraId="4D86332D" w14:textId="77777777" w:rsidR="00FD719C" w:rsidRDefault="00FD719C" w:rsidP="00C85CC9">
            <w:pPr>
              <w:rPr>
                <w:rFonts w:ascii="Arial" w:eastAsia="Times New Roman" w:hAnsi="Arial" w:cs="Arial"/>
                <w:color w:val="000000"/>
                <w:kern w:val="0"/>
                <w:sz w:val="18"/>
                <w:szCs w:val="18"/>
                <w:lang w:eastAsia="en-GB"/>
                <w14:ligatures w14:val="none"/>
              </w:rPr>
            </w:pPr>
          </w:p>
          <w:p w14:paraId="597F3DD5" w14:textId="77777777" w:rsidR="00FD719C" w:rsidRDefault="00FD719C" w:rsidP="00C85CC9">
            <w:pPr>
              <w:rPr>
                <w:rFonts w:ascii="Arial" w:eastAsia="Times New Roman" w:hAnsi="Arial" w:cs="Arial"/>
                <w:color w:val="000000"/>
                <w:kern w:val="0"/>
                <w:sz w:val="18"/>
                <w:szCs w:val="18"/>
                <w:lang w:eastAsia="en-GB"/>
                <w14:ligatures w14:val="none"/>
              </w:rPr>
            </w:pPr>
          </w:p>
          <w:p w14:paraId="582D6483" w14:textId="77777777" w:rsidR="00FD719C" w:rsidRDefault="00FD719C" w:rsidP="00C85CC9">
            <w:pPr>
              <w:rPr>
                <w:rFonts w:ascii="Arial" w:eastAsia="Times New Roman" w:hAnsi="Arial" w:cs="Arial"/>
                <w:color w:val="000000"/>
                <w:kern w:val="0"/>
                <w:sz w:val="18"/>
                <w:szCs w:val="18"/>
                <w:lang w:eastAsia="en-GB"/>
                <w14:ligatures w14:val="none"/>
              </w:rPr>
            </w:pPr>
          </w:p>
          <w:p w14:paraId="26FED9EC" w14:textId="77777777" w:rsidR="00FD719C" w:rsidRDefault="00FD719C" w:rsidP="00C85CC9">
            <w:pPr>
              <w:rPr>
                <w:rFonts w:ascii="Arial" w:eastAsia="Times New Roman" w:hAnsi="Arial" w:cs="Arial"/>
                <w:color w:val="000000"/>
                <w:kern w:val="0"/>
                <w:sz w:val="18"/>
                <w:szCs w:val="18"/>
                <w:lang w:eastAsia="en-GB"/>
                <w14:ligatures w14:val="none"/>
              </w:rPr>
            </w:pPr>
          </w:p>
          <w:p w14:paraId="49F110B1" w14:textId="77777777" w:rsidR="00FD719C" w:rsidRDefault="00FD719C" w:rsidP="00C85CC9">
            <w:pPr>
              <w:rPr>
                <w:rFonts w:ascii="Arial" w:eastAsia="Times New Roman" w:hAnsi="Arial" w:cs="Arial"/>
                <w:color w:val="000000"/>
                <w:kern w:val="0"/>
                <w:sz w:val="18"/>
                <w:szCs w:val="18"/>
                <w:lang w:eastAsia="en-GB"/>
                <w14:ligatures w14:val="none"/>
              </w:rPr>
            </w:pPr>
          </w:p>
          <w:p w14:paraId="4AA3E4FF" w14:textId="77777777" w:rsidR="00FD719C" w:rsidRDefault="00FD719C" w:rsidP="00C85CC9">
            <w:pPr>
              <w:rPr>
                <w:rFonts w:ascii="Arial" w:eastAsia="Times New Roman" w:hAnsi="Arial" w:cs="Arial"/>
                <w:color w:val="000000"/>
                <w:kern w:val="0"/>
                <w:sz w:val="18"/>
                <w:szCs w:val="18"/>
                <w:lang w:eastAsia="en-GB"/>
                <w14:ligatures w14:val="none"/>
              </w:rPr>
            </w:pPr>
          </w:p>
          <w:p w14:paraId="46C6113A" w14:textId="77777777" w:rsidR="00FD719C" w:rsidRDefault="00FD719C" w:rsidP="00C85CC9">
            <w:pPr>
              <w:rPr>
                <w:rFonts w:ascii="Arial" w:eastAsia="Times New Roman" w:hAnsi="Arial" w:cs="Arial"/>
                <w:color w:val="000000"/>
                <w:kern w:val="0"/>
                <w:sz w:val="18"/>
                <w:szCs w:val="18"/>
                <w:lang w:eastAsia="en-GB"/>
                <w14:ligatures w14:val="none"/>
              </w:rPr>
            </w:pPr>
          </w:p>
          <w:p w14:paraId="1DAF2CEB" w14:textId="77777777" w:rsidR="00FD719C" w:rsidRDefault="00FD719C" w:rsidP="00C85CC9">
            <w:pPr>
              <w:rPr>
                <w:rFonts w:ascii="Arial" w:eastAsia="Times New Roman" w:hAnsi="Arial" w:cs="Arial"/>
                <w:color w:val="000000"/>
                <w:kern w:val="0"/>
                <w:sz w:val="18"/>
                <w:szCs w:val="18"/>
                <w:lang w:eastAsia="en-GB"/>
                <w14:ligatures w14:val="none"/>
              </w:rPr>
            </w:pPr>
          </w:p>
          <w:p w14:paraId="0DEC894B" w14:textId="77777777" w:rsidR="00FD719C" w:rsidRDefault="00FD719C" w:rsidP="00C85CC9">
            <w:pPr>
              <w:rPr>
                <w:rFonts w:ascii="Arial" w:eastAsia="Times New Roman" w:hAnsi="Arial" w:cs="Arial"/>
                <w:color w:val="000000"/>
                <w:kern w:val="0"/>
                <w:sz w:val="18"/>
                <w:szCs w:val="18"/>
                <w:lang w:eastAsia="en-GB"/>
                <w14:ligatures w14:val="none"/>
              </w:rPr>
            </w:pPr>
          </w:p>
          <w:p w14:paraId="4720AE56" w14:textId="77777777" w:rsidR="00FD719C" w:rsidRDefault="00FD719C" w:rsidP="00C85CC9">
            <w:pPr>
              <w:rPr>
                <w:rFonts w:ascii="Arial" w:eastAsia="Times New Roman" w:hAnsi="Arial" w:cs="Arial"/>
                <w:color w:val="000000"/>
                <w:kern w:val="0"/>
                <w:sz w:val="18"/>
                <w:szCs w:val="18"/>
                <w:lang w:eastAsia="en-GB"/>
                <w14:ligatures w14:val="none"/>
              </w:rPr>
            </w:pPr>
          </w:p>
          <w:p w14:paraId="10C15C5D" w14:textId="77777777" w:rsidR="00FD719C" w:rsidRDefault="00FD719C" w:rsidP="00C85CC9">
            <w:pPr>
              <w:rPr>
                <w:rFonts w:ascii="Arial" w:eastAsia="Times New Roman" w:hAnsi="Arial" w:cs="Arial"/>
                <w:color w:val="000000"/>
                <w:kern w:val="0"/>
                <w:sz w:val="18"/>
                <w:szCs w:val="18"/>
                <w:lang w:eastAsia="en-GB"/>
                <w14:ligatures w14:val="none"/>
              </w:rPr>
            </w:pPr>
          </w:p>
          <w:p w14:paraId="76DE160C" w14:textId="77777777" w:rsidR="00FD719C" w:rsidRDefault="00FD719C" w:rsidP="00C85CC9">
            <w:pPr>
              <w:rPr>
                <w:rFonts w:ascii="Arial" w:eastAsia="Times New Roman" w:hAnsi="Arial" w:cs="Arial"/>
                <w:color w:val="000000"/>
                <w:kern w:val="0"/>
                <w:sz w:val="18"/>
                <w:szCs w:val="18"/>
                <w:lang w:eastAsia="en-GB"/>
                <w14:ligatures w14:val="none"/>
              </w:rPr>
            </w:pPr>
          </w:p>
          <w:p w14:paraId="57E05731" w14:textId="77777777" w:rsidR="00FD719C" w:rsidRDefault="00FD719C" w:rsidP="00C85CC9">
            <w:pPr>
              <w:rPr>
                <w:rFonts w:ascii="Arial" w:eastAsia="Times New Roman" w:hAnsi="Arial" w:cs="Arial"/>
                <w:color w:val="000000"/>
                <w:kern w:val="0"/>
                <w:sz w:val="18"/>
                <w:szCs w:val="18"/>
                <w:lang w:eastAsia="en-GB"/>
                <w14:ligatures w14:val="none"/>
              </w:rPr>
            </w:pPr>
          </w:p>
          <w:p w14:paraId="7ABB8EC1" w14:textId="77777777" w:rsidR="00FD719C" w:rsidRDefault="00FD719C" w:rsidP="00C85CC9">
            <w:pPr>
              <w:rPr>
                <w:rFonts w:ascii="Arial" w:eastAsia="Times New Roman" w:hAnsi="Arial" w:cs="Arial"/>
                <w:color w:val="000000"/>
                <w:kern w:val="0"/>
                <w:sz w:val="18"/>
                <w:szCs w:val="18"/>
                <w:lang w:eastAsia="en-GB"/>
                <w14:ligatures w14:val="none"/>
              </w:rPr>
            </w:pPr>
          </w:p>
          <w:p w14:paraId="774F27CC" w14:textId="77777777" w:rsidR="00FD719C" w:rsidRDefault="00FD719C" w:rsidP="00C85CC9">
            <w:pPr>
              <w:rPr>
                <w:rFonts w:ascii="Arial" w:eastAsia="Times New Roman" w:hAnsi="Arial" w:cs="Arial"/>
                <w:color w:val="000000"/>
                <w:kern w:val="0"/>
                <w:sz w:val="18"/>
                <w:szCs w:val="18"/>
                <w:lang w:eastAsia="en-GB"/>
                <w14:ligatures w14:val="none"/>
              </w:rPr>
            </w:pPr>
          </w:p>
          <w:p w14:paraId="24B2389B" w14:textId="77777777" w:rsidR="00FD719C" w:rsidRDefault="00FD719C" w:rsidP="00C85CC9">
            <w:pPr>
              <w:rPr>
                <w:rFonts w:ascii="Arial" w:eastAsia="Times New Roman" w:hAnsi="Arial" w:cs="Arial"/>
                <w:color w:val="000000"/>
                <w:kern w:val="0"/>
                <w:sz w:val="18"/>
                <w:szCs w:val="18"/>
                <w:lang w:eastAsia="en-GB"/>
                <w14:ligatures w14:val="none"/>
              </w:rPr>
            </w:pPr>
          </w:p>
          <w:p w14:paraId="11DF90AC" w14:textId="5B7C33AE" w:rsidR="00FD719C" w:rsidRPr="00B33BE4" w:rsidRDefault="00FD719C" w:rsidP="00C85CC9">
            <w:pPr>
              <w:rPr>
                <w:rFonts w:ascii="Arial" w:eastAsia="Times New Roman" w:hAnsi="Arial" w:cs="Arial"/>
                <w:color w:val="000000"/>
                <w:kern w:val="0"/>
                <w:sz w:val="18"/>
                <w:szCs w:val="18"/>
                <w:lang w:eastAsia="en-GB"/>
                <w14:ligatures w14:val="none"/>
              </w:rPr>
            </w:pPr>
          </w:p>
        </w:tc>
        <w:tc>
          <w:tcPr>
            <w:tcW w:w="2132" w:type="dxa"/>
            <w:shd w:val="clear" w:color="auto" w:fill="FFD966" w:themeFill="accent4" w:themeFillTint="99"/>
          </w:tcPr>
          <w:p w14:paraId="361E1799" w14:textId="3CB16DCF" w:rsidR="00C85CC9" w:rsidRPr="00760DC1" w:rsidRDefault="00C85CC9" w:rsidP="00C85CC9">
            <w:pPr>
              <w:rPr>
                <w:rFonts w:ascii="Arial" w:hAnsi="Arial" w:cs="Arial"/>
                <w:sz w:val="18"/>
                <w:szCs w:val="18"/>
              </w:rPr>
            </w:pPr>
            <w:r w:rsidRPr="00760DC1">
              <w:rPr>
                <w:rFonts w:ascii="Arial" w:hAnsi="Arial" w:cs="Arial"/>
                <w:sz w:val="18"/>
                <w:szCs w:val="18"/>
              </w:rPr>
              <w:t>Write sentences using ‘and’</w:t>
            </w:r>
          </w:p>
          <w:p w14:paraId="2019CAC2" w14:textId="77777777" w:rsidR="00C85CC9" w:rsidRDefault="00C85CC9" w:rsidP="00C85CC9">
            <w:pPr>
              <w:rPr>
                <w:rFonts w:ascii="Arial" w:hAnsi="Arial" w:cs="Arial"/>
                <w:b/>
                <w:bCs/>
                <w:sz w:val="18"/>
                <w:szCs w:val="18"/>
                <w:u w:val="single"/>
              </w:rPr>
            </w:pPr>
          </w:p>
          <w:p w14:paraId="3A52998A" w14:textId="77777777" w:rsidR="00C85CC9" w:rsidRPr="00B33BE4" w:rsidRDefault="00C85CC9" w:rsidP="00C85CC9">
            <w:pPr>
              <w:rPr>
                <w:rFonts w:ascii="Arial" w:hAnsi="Arial" w:cs="Arial"/>
                <w:sz w:val="18"/>
                <w:szCs w:val="18"/>
              </w:rPr>
            </w:pPr>
          </w:p>
          <w:p w14:paraId="48BDC829" w14:textId="17456AC4" w:rsidR="00C85CC9" w:rsidRPr="00B33BE4" w:rsidRDefault="00C85CC9" w:rsidP="00C85CC9">
            <w:pPr>
              <w:rPr>
                <w:rFonts w:ascii="Arial" w:hAnsi="Arial" w:cs="Arial"/>
                <w:sz w:val="18"/>
                <w:szCs w:val="18"/>
              </w:rPr>
            </w:pPr>
          </w:p>
        </w:tc>
        <w:tc>
          <w:tcPr>
            <w:tcW w:w="2268" w:type="dxa"/>
            <w:shd w:val="clear" w:color="auto" w:fill="FFD966" w:themeFill="accent4" w:themeFillTint="99"/>
          </w:tcPr>
          <w:p w14:paraId="413A90B8" w14:textId="738BB1D1" w:rsidR="00C85CC9" w:rsidRPr="00B33BE4" w:rsidRDefault="00C85CC9" w:rsidP="00C85CC9">
            <w:pPr>
              <w:rPr>
                <w:rFonts w:ascii="Arial" w:eastAsia="Times New Roman" w:hAnsi="Arial" w:cs="Arial"/>
                <w:color w:val="000000"/>
                <w:kern w:val="0"/>
                <w:sz w:val="18"/>
                <w:szCs w:val="18"/>
                <w:lang w:eastAsia="en-GB"/>
                <w14:ligatures w14:val="none"/>
              </w:rPr>
            </w:pPr>
            <w:r w:rsidRPr="00975367">
              <w:rPr>
                <w:rFonts w:ascii="Arial" w:eastAsia="Times New Roman" w:hAnsi="Arial" w:cs="Arial"/>
                <w:color w:val="000000"/>
                <w:kern w:val="0"/>
                <w:sz w:val="18"/>
                <w:szCs w:val="18"/>
                <w:lang w:eastAsia="en-GB"/>
                <w14:ligatures w14:val="none"/>
              </w:rPr>
              <w:t>Use apostrophes for contractions. Use exclamation sentences. Use command sentences.</w:t>
            </w:r>
          </w:p>
          <w:p w14:paraId="38D991AE" w14:textId="77777777" w:rsidR="00C85CC9" w:rsidRDefault="00C85CC9" w:rsidP="00C85CC9">
            <w:pPr>
              <w:rPr>
                <w:rFonts w:ascii="Arial" w:hAnsi="Arial" w:cs="Arial"/>
                <w:b/>
                <w:bCs/>
                <w:sz w:val="18"/>
                <w:szCs w:val="18"/>
                <w:u w:val="single"/>
              </w:rPr>
            </w:pPr>
          </w:p>
          <w:p w14:paraId="2F666BBC" w14:textId="77777777" w:rsidR="00C85CC9" w:rsidRDefault="00C85CC9" w:rsidP="00C85CC9">
            <w:pPr>
              <w:rPr>
                <w:rFonts w:ascii="Arial" w:hAnsi="Arial" w:cs="Arial"/>
                <w:b/>
                <w:bCs/>
                <w:sz w:val="18"/>
                <w:szCs w:val="18"/>
                <w:u w:val="single"/>
              </w:rPr>
            </w:pPr>
          </w:p>
          <w:p w14:paraId="02F4FCBE" w14:textId="520F4700" w:rsidR="00C85CC9" w:rsidRPr="00B33BE4" w:rsidRDefault="00C85CC9" w:rsidP="00C85CC9">
            <w:pPr>
              <w:rPr>
                <w:rFonts w:ascii="Arial" w:eastAsia="Times New Roman" w:hAnsi="Arial" w:cs="Arial"/>
                <w:b/>
                <w:bCs/>
                <w:color w:val="000000"/>
                <w:kern w:val="0"/>
                <w:sz w:val="18"/>
                <w:szCs w:val="18"/>
                <w:lang w:eastAsia="en-GB"/>
                <w14:ligatures w14:val="none"/>
              </w:rPr>
            </w:pPr>
          </w:p>
        </w:tc>
        <w:tc>
          <w:tcPr>
            <w:tcW w:w="2268" w:type="dxa"/>
            <w:shd w:val="clear" w:color="auto" w:fill="00B0F0"/>
            <w:noWrap/>
            <w:hideMark/>
          </w:tcPr>
          <w:p w14:paraId="4A4A3DFA" w14:textId="77777777" w:rsidR="00670684" w:rsidRDefault="00C85CC9" w:rsidP="00C85CC9">
            <w:pPr>
              <w:rPr>
                <w:rFonts w:ascii="Arial" w:hAnsi="Arial" w:cs="Arial"/>
                <w:sz w:val="18"/>
                <w:szCs w:val="18"/>
              </w:rPr>
            </w:pPr>
            <w:r w:rsidRPr="00885B77">
              <w:rPr>
                <w:rFonts w:ascii="Arial" w:hAnsi="Arial" w:cs="Arial"/>
                <w:sz w:val="18"/>
                <w:szCs w:val="18"/>
              </w:rPr>
              <w:t xml:space="preserve">Add detail to verbs. </w:t>
            </w:r>
          </w:p>
          <w:p w14:paraId="19752785" w14:textId="77777777" w:rsidR="00670684" w:rsidRDefault="00670684" w:rsidP="00C85CC9">
            <w:pPr>
              <w:rPr>
                <w:rFonts w:ascii="Arial" w:hAnsi="Arial" w:cs="Arial"/>
                <w:sz w:val="18"/>
                <w:szCs w:val="18"/>
              </w:rPr>
            </w:pPr>
          </w:p>
          <w:p w14:paraId="06BAE32C" w14:textId="1D3871DF" w:rsidR="00C85CC9" w:rsidRPr="00885B77" w:rsidRDefault="00C85CC9" w:rsidP="00C85CC9">
            <w:pPr>
              <w:rPr>
                <w:rFonts w:ascii="Arial" w:hAnsi="Arial" w:cs="Arial"/>
                <w:sz w:val="18"/>
                <w:szCs w:val="18"/>
              </w:rPr>
            </w:pPr>
            <w:r w:rsidRPr="00885B77">
              <w:rPr>
                <w:rFonts w:ascii="Arial" w:hAnsi="Arial" w:cs="Arial"/>
                <w:sz w:val="18"/>
                <w:szCs w:val="18"/>
              </w:rPr>
              <w:t>Inverted commas for speech.</w:t>
            </w:r>
          </w:p>
          <w:p w14:paraId="715A9BA6" w14:textId="77777777" w:rsidR="00C85CC9" w:rsidRDefault="00C85CC9" w:rsidP="00C85CC9">
            <w:pPr>
              <w:rPr>
                <w:rFonts w:ascii="Arial" w:hAnsi="Arial" w:cs="Arial"/>
                <w:b/>
                <w:bCs/>
                <w:sz w:val="18"/>
                <w:szCs w:val="18"/>
                <w:u w:val="single"/>
              </w:rPr>
            </w:pPr>
          </w:p>
          <w:p w14:paraId="1E98F84A" w14:textId="77777777" w:rsidR="00C85CC9" w:rsidRDefault="00C85CC9" w:rsidP="00C85CC9">
            <w:pPr>
              <w:rPr>
                <w:rFonts w:ascii="Arial" w:hAnsi="Arial" w:cs="Arial"/>
                <w:b/>
                <w:bCs/>
                <w:sz w:val="18"/>
                <w:szCs w:val="18"/>
                <w:u w:val="single"/>
              </w:rPr>
            </w:pPr>
          </w:p>
          <w:p w14:paraId="79047561" w14:textId="77777777" w:rsidR="00C85CC9" w:rsidRDefault="00C85CC9" w:rsidP="00C85CC9">
            <w:pPr>
              <w:rPr>
                <w:rFonts w:ascii="Arial" w:hAnsi="Arial" w:cs="Arial"/>
                <w:b/>
                <w:bCs/>
                <w:sz w:val="18"/>
                <w:szCs w:val="18"/>
                <w:u w:val="single"/>
              </w:rPr>
            </w:pPr>
          </w:p>
          <w:p w14:paraId="411E0887" w14:textId="4A797669" w:rsidR="00C85CC9" w:rsidRDefault="00C85CC9" w:rsidP="00C85CC9">
            <w:pPr>
              <w:rPr>
                <w:rFonts w:ascii="Arial" w:hAnsi="Arial" w:cs="Arial"/>
                <w:b/>
                <w:bCs/>
                <w:sz w:val="18"/>
                <w:szCs w:val="18"/>
                <w:u w:val="single"/>
              </w:rPr>
            </w:pPr>
          </w:p>
          <w:p w14:paraId="73F2761D" w14:textId="77777777" w:rsidR="00C85CC9" w:rsidRDefault="00C85CC9" w:rsidP="00C85CC9">
            <w:pPr>
              <w:rPr>
                <w:rFonts w:ascii="Arial" w:hAnsi="Arial" w:cs="Arial"/>
                <w:b/>
                <w:bCs/>
                <w:sz w:val="18"/>
                <w:szCs w:val="18"/>
                <w:u w:val="single"/>
              </w:rPr>
            </w:pPr>
          </w:p>
          <w:p w14:paraId="15849F1F" w14:textId="77777777" w:rsidR="00C85CC9" w:rsidRPr="00B33BE4" w:rsidRDefault="00C85CC9" w:rsidP="00C85CC9">
            <w:pPr>
              <w:rPr>
                <w:rFonts w:ascii="Arial" w:hAnsi="Arial" w:cs="Arial"/>
                <w:b/>
                <w:bCs/>
                <w:sz w:val="18"/>
                <w:szCs w:val="18"/>
                <w:u w:val="single"/>
              </w:rPr>
            </w:pPr>
          </w:p>
          <w:p w14:paraId="71DEADD2" w14:textId="78B97B5E" w:rsidR="00C85CC9" w:rsidRPr="00B33BE4" w:rsidRDefault="00C85CC9" w:rsidP="00C85CC9">
            <w:pPr>
              <w:rPr>
                <w:rFonts w:ascii="Arial" w:eastAsia="Times New Roman" w:hAnsi="Arial" w:cs="Arial"/>
                <w:kern w:val="0"/>
                <w:sz w:val="18"/>
                <w:szCs w:val="18"/>
                <w:lang w:eastAsia="en-GB"/>
                <w14:ligatures w14:val="none"/>
              </w:rPr>
            </w:pPr>
          </w:p>
        </w:tc>
        <w:tc>
          <w:tcPr>
            <w:tcW w:w="2268" w:type="dxa"/>
            <w:shd w:val="clear" w:color="auto" w:fill="00B0F0"/>
          </w:tcPr>
          <w:p w14:paraId="2CB36F93" w14:textId="007C0C36" w:rsidR="00C85CC9" w:rsidRPr="0045596B" w:rsidRDefault="00C85CC9" w:rsidP="00C85CC9">
            <w:pPr>
              <w:rPr>
                <w:rFonts w:ascii="Arial" w:hAnsi="Arial" w:cs="Arial"/>
                <w:sz w:val="18"/>
                <w:szCs w:val="18"/>
              </w:rPr>
            </w:pPr>
            <w:r w:rsidRPr="0045596B">
              <w:rPr>
                <w:rFonts w:ascii="Arial" w:hAnsi="Arial" w:cs="Arial"/>
                <w:sz w:val="18"/>
                <w:szCs w:val="18"/>
              </w:rPr>
              <w:t>Direct speech- full punctuation accurate (comma after clause, punctuation within inverted commas).</w:t>
            </w:r>
          </w:p>
          <w:p w14:paraId="21ECF627" w14:textId="77777777" w:rsidR="00C85CC9" w:rsidRDefault="00C85CC9" w:rsidP="00C85CC9">
            <w:pPr>
              <w:rPr>
                <w:rFonts w:ascii="Arial" w:hAnsi="Arial" w:cs="Arial"/>
                <w:b/>
                <w:bCs/>
                <w:sz w:val="18"/>
                <w:szCs w:val="18"/>
                <w:u w:val="single"/>
              </w:rPr>
            </w:pPr>
          </w:p>
          <w:p w14:paraId="0B90BFB2" w14:textId="66B6F65A" w:rsidR="00C85CC9" w:rsidRPr="00B33BE4" w:rsidRDefault="00C85CC9" w:rsidP="00C85CC9">
            <w:pPr>
              <w:rPr>
                <w:rFonts w:ascii="Arial" w:eastAsia="Times New Roman" w:hAnsi="Arial" w:cs="Arial"/>
                <w:kern w:val="0"/>
                <w:sz w:val="18"/>
                <w:szCs w:val="18"/>
                <w:lang w:eastAsia="en-GB"/>
                <w14:ligatures w14:val="none"/>
              </w:rPr>
            </w:pPr>
          </w:p>
        </w:tc>
        <w:tc>
          <w:tcPr>
            <w:tcW w:w="1962" w:type="dxa"/>
            <w:shd w:val="clear" w:color="auto" w:fill="FFFF00"/>
          </w:tcPr>
          <w:p w14:paraId="2CCCF4EB" w14:textId="77777777" w:rsidR="00C85CC9" w:rsidRDefault="00C85CC9" w:rsidP="00C85CC9">
            <w:pPr>
              <w:rPr>
                <w:rFonts w:ascii="Arial" w:hAnsi="Arial" w:cs="Arial"/>
                <w:sz w:val="18"/>
                <w:szCs w:val="18"/>
              </w:rPr>
            </w:pPr>
            <w:r w:rsidRPr="008F7B34">
              <w:rPr>
                <w:rFonts w:ascii="Arial" w:hAnsi="Arial" w:cs="Arial"/>
                <w:sz w:val="18"/>
                <w:szCs w:val="18"/>
              </w:rPr>
              <w:t xml:space="preserve">Using direct AND reported speech </w:t>
            </w:r>
          </w:p>
          <w:p w14:paraId="275467F7" w14:textId="77777777" w:rsidR="00C85CC9" w:rsidRDefault="00C85CC9" w:rsidP="00C85CC9">
            <w:pPr>
              <w:rPr>
                <w:rFonts w:ascii="Arial" w:hAnsi="Arial" w:cs="Arial"/>
                <w:sz w:val="18"/>
                <w:szCs w:val="18"/>
              </w:rPr>
            </w:pPr>
          </w:p>
          <w:p w14:paraId="003B4AD9" w14:textId="4DDCB68F" w:rsidR="00C85CC9" w:rsidRDefault="00C85CC9" w:rsidP="00C85CC9">
            <w:pPr>
              <w:rPr>
                <w:rFonts w:ascii="Arial" w:hAnsi="Arial" w:cs="Arial"/>
                <w:sz w:val="18"/>
                <w:szCs w:val="18"/>
              </w:rPr>
            </w:pPr>
            <w:r w:rsidRPr="008F7B34">
              <w:rPr>
                <w:rFonts w:ascii="Arial" w:hAnsi="Arial" w:cs="Arial"/>
                <w:sz w:val="18"/>
                <w:szCs w:val="18"/>
              </w:rPr>
              <w:t xml:space="preserve">Full speech punctuation including new speaker, new line. </w:t>
            </w:r>
          </w:p>
          <w:p w14:paraId="58F9F1E9" w14:textId="77777777" w:rsidR="00C85CC9" w:rsidRDefault="00C85CC9" w:rsidP="00C85CC9">
            <w:pPr>
              <w:rPr>
                <w:rFonts w:ascii="Arial" w:hAnsi="Arial" w:cs="Arial"/>
                <w:sz w:val="18"/>
                <w:szCs w:val="18"/>
              </w:rPr>
            </w:pPr>
          </w:p>
          <w:p w14:paraId="0FC6910D" w14:textId="4F9F686C" w:rsidR="0033423E" w:rsidRPr="0033423E" w:rsidRDefault="00C85CC9" w:rsidP="0033423E">
            <w:pPr>
              <w:rPr>
                <w:rFonts w:ascii="Arial" w:hAnsi="Arial" w:cs="Arial"/>
                <w:sz w:val="18"/>
                <w:szCs w:val="18"/>
              </w:rPr>
            </w:pPr>
            <w:r w:rsidRPr="008F7B34">
              <w:rPr>
                <w:rFonts w:ascii="Arial" w:hAnsi="Arial" w:cs="Arial"/>
                <w:sz w:val="18"/>
                <w:szCs w:val="18"/>
              </w:rPr>
              <w:t xml:space="preserve">Develop characters through action, </w:t>
            </w:r>
            <w:proofErr w:type="gramStart"/>
            <w:r w:rsidRPr="008F7B34">
              <w:rPr>
                <w:rFonts w:ascii="Arial" w:hAnsi="Arial" w:cs="Arial"/>
                <w:sz w:val="18"/>
                <w:szCs w:val="18"/>
              </w:rPr>
              <w:t>description</w:t>
            </w:r>
            <w:proofErr w:type="gramEnd"/>
            <w:r w:rsidRPr="008F7B34">
              <w:rPr>
                <w:rFonts w:ascii="Arial" w:hAnsi="Arial" w:cs="Arial"/>
                <w:sz w:val="18"/>
                <w:szCs w:val="18"/>
              </w:rPr>
              <w:t xml:space="preserve"> and dialogue.</w:t>
            </w:r>
          </w:p>
        </w:tc>
        <w:tc>
          <w:tcPr>
            <w:tcW w:w="2017" w:type="dxa"/>
            <w:shd w:val="clear" w:color="auto" w:fill="FFFF00"/>
          </w:tcPr>
          <w:p w14:paraId="67A1388C" w14:textId="77777777" w:rsidR="00C85CC9" w:rsidRDefault="00C85CC9" w:rsidP="00C85CC9">
            <w:pPr>
              <w:rPr>
                <w:rFonts w:ascii="Arial" w:hAnsi="Arial" w:cs="Arial"/>
                <w:sz w:val="18"/>
                <w:szCs w:val="18"/>
              </w:rPr>
            </w:pPr>
            <w:r w:rsidRPr="001A6089">
              <w:rPr>
                <w:rFonts w:ascii="Arial" w:hAnsi="Arial" w:cs="Arial"/>
                <w:sz w:val="18"/>
                <w:szCs w:val="18"/>
              </w:rPr>
              <w:t xml:space="preserve">Dialogue, action and description are </w:t>
            </w:r>
            <w:proofErr w:type="gramStart"/>
            <w:r w:rsidRPr="001A6089">
              <w:rPr>
                <w:rFonts w:ascii="Arial" w:hAnsi="Arial" w:cs="Arial"/>
                <w:sz w:val="18"/>
                <w:szCs w:val="18"/>
              </w:rPr>
              <w:t>interwoven</w:t>
            </w:r>
            <w:proofErr w:type="gramEnd"/>
            <w:r w:rsidRPr="001A6089">
              <w:rPr>
                <w:rFonts w:ascii="Arial" w:hAnsi="Arial" w:cs="Arial"/>
                <w:sz w:val="18"/>
                <w:szCs w:val="18"/>
              </w:rPr>
              <w:t xml:space="preserve"> </w:t>
            </w:r>
          </w:p>
          <w:p w14:paraId="2F032F2C" w14:textId="77777777" w:rsidR="00C85CC9" w:rsidRDefault="00C85CC9" w:rsidP="00C85CC9">
            <w:pPr>
              <w:rPr>
                <w:rFonts w:ascii="Arial" w:hAnsi="Arial" w:cs="Arial"/>
                <w:sz w:val="18"/>
                <w:szCs w:val="18"/>
              </w:rPr>
            </w:pPr>
          </w:p>
          <w:p w14:paraId="28357C6F" w14:textId="77777777" w:rsidR="00C85CC9" w:rsidRPr="001A6089" w:rsidRDefault="00C85CC9" w:rsidP="00C85CC9">
            <w:pPr>
              <w:rPr>
                <w:rFonts w:ascii="Arial" w:eastAsia="Times New Roman" w:hAnsi="Arial" w:cs="Arial"/>
                <w:b/>
                <w:bCs/>
                <w:color w:val="000000"/>
                <w:kern w:val="0"/>
                <w:sz w:val="18"/>
                <w:szCs w:val="18"/>
                <w:lang w:eastAsia="en-GB"/>
                <w14:ligatures w14:val="none"/>
              </w:rPr>
            </w:pPr>
            <w:r w:rsidRPr="001A6089">
              <w:rPr>
                <w:rFonts w:ascii="Arial" w:hAnsi="Arial" w:cs="Arial"/>
                <w:sz w:val="18"/>
                <w:szCs w:val="18"/>
              </w:rPr>
              <w:t xml:space="preserve">Hyphens used </w:t>
            </w:r>
            <w:proofErr w:type="gramStart"/>
            <w:r w:rsidRPr="001A6089">
              <w:rPr>
                <w:rFonts w:ascii="Arial" w:hAnsi="Arial" w:cs="Arial"/>
                <w:sz w:val="18"/>
                <w:szCs w:val="18"/>
              </w:rPr>
              <w:t>correctly</w:t>
            </w:r>
            <w:proofErr w:type="gramEnd"/>
          </w:p>
          <w:p w14:paraId="46D91B92" w14:textId="77777777" w:rsidR="00C85CC9" w:rsidRDefault="00C85CC9" w:rsidP="00C85CC9">
            <w:pPr>
              <w:rPr>
                <w:rFonts w:ascii="Arial" w:hAnsi="Arial" w:cs="Arial"/>
                <w:sz w:val="18"/>
                <w:szCs w:val="18"/>
              </w:rPr>
            </w:pPr>
          </w:p>
          <w:p w14:paraId="423EFC1C" w14:textId="2B03FE71" w:rsidR="00C85CC9" w:rsidRPr="00C6661D" w:rsidRDefault="00C6661D" w:rsidP="00C85CC9">
            <w:pPr>
              <w:rPr>
                <w:rFonts w:ascii="Arial" w:eastAsia="Times New Roman" w:hAnsi="Arial" w:cs="Arial"/>
                <w:kern w:val="0"/>
                <w:sz w:val="18"/>
                <w:szCs w:val="18"/>
                <w:lang w:eastAsia="en-GB"/>
                <w14:ligatures w14:val="none"/>
              </w:rPr>
            </w:pPr>
            <w:r w:rsidRPr="00C6661D">
              <w:rPr>
                <w:rFonts w:ascii="Arial" w:hAnsi="Arial" w:cs="Arial"/>
                <w:sz w:val="18"/>
                <w:szCs w:val="18"/>
              </w:rPr>
              <w:t xml:space="preserve">The difference between vocabulary typical of informal speech and vocabulary appropriate for formal speech and writing </w:t>
            </w:r>
            <w:r w:rsidR="00017F39">
              <w:rPr>
                <w:rFonts w:ascii="Arial" w:hAnsi="Arial" w:cs="Arial"/>
                <w:sz w:val="18"/>
                <w:szCs w:val="18"/>
              </w:rPr>
              <w:t>- LS</w:t>
            </w:r>
          </w:p>
        </w:tc>
      </w:tr>
      <w:tr w:rsidR="00C85CC9" w:rsidRPr="004A562C" w14:paraId="61EE1730" w14:textId="4E1DF909" w:rsidTr="00C85CC9">
        <w:trPr>
          <w:trHeight w:val="288"/>
        </w:trPr>
        <w:tc>
          <w:tcPr>
            <w:tcW w:w="1256" w:type="dxa"/>
            <w:noWrap/>
            <w:hideMark/>
          </w:tcPr>
          <w:p w14:paraId="4493B5DF" w14:textId="642FE9D1" w:rsidR="00C85CC9" w:rsidRPr="00B33BE4" w:rsidRDefault="00C85CC9" w:rsidP="00C85CC9">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Week</w:t>
            </w:r>
            <w:r>
              <w:rPr>
                <w:rFonts w:ascii="Arial" w:eastAsia="Times New Roman" w:hAnsi="Arial" w:cs="Arial"/>
                <w:b/>
                <w:bCs/>
                <w:color w:val="000000"/>
                <w:kern w:val="0"/>
                <w:sz w:val="18"/>
                <w:szCs w:val="18"/>
                <w:lang w:eastAsia="en-GB"/>
                <w14:ligatures w14:val="none"/>
              </w:rPr>
              <w:t xml:space="preserve"> 4-5</w:t>
            </w:r>
          </w:p>
        </w:tc>
        <w:tc>
          <w:tcPr>
            <w:tcW w:w="5675" w:type="dxa"/>
            <w:gridSpan w:val="3"/>
            <w:shd w:val="clear" w:color="auto" w:fill="FFD966" w:themeFill="accent4" w:themeFillTint="99"/>
            <w:noWrap/>
            <w:hideMark/>
          </w:tcPr>
          <w:p w14:paraId="71B505D9" w14:textId="353DBDD0" w:rsidR="00C85CC9" w:rsidRPr="00D72DF4" w:rsidRDefault="00C85CC9" w:rsidP="00C85CC9">
            <w:pPr>
              <w:rPr>
                <w:rFonts w:ascii="Arial" w:eastAsia="Times New Roman" w:hAnsi="Arial" w:cs="Arial"/>
                <w:b/>
                <w:bCs/>
                <w:color w:val="FF0000"/>
                <w:kern w:val="0"/>
                <w:sz w:val="18"/>
                <w:szCs w:val="18"/>
                <w:lang w:eastAsia="en-GB"/>
                <w14:ligatures w14:val="none"/>
              </w:rPr>
            </w:pPr>
            <w:r w:rsidRPr="00D72DF4">
              <w:rPr>
                <w:rFonts w:ascii="Arial" w:eastAsia="Times New Roman" w:hAnsi="Arial" w:cs="Arial"/>
                <w:b/>
                <w:bCs/>
                <w:color w:val="FF0000"/>
                <w:kern w:val="0"/>
                <w:sz w:val="18"/>
                <w:szCs w:val="18"/>
                <w:lang w:eastAsia="en-GB"/>
                <w14:ligatures w14:val="none"/>
              </w:rPr>
              <w:t>Way Back Home</w:t>
            </w:r>
          </w:p>
        </w:tc>
        <w:tc>
          <w:tcPr>
            <w:tcW w:w="4536" w:type="dxa"/>
            <w:gridSpan w:val="2"/>
            <w:shd w:val="clear" w:color="auto" w:fill="00B0F0"/>
            <w:noWrap/>
          </w:tcPr>
          <w:p w14:paraId="48AE4DDE" w14:textId="4BB95575" w:rsidR="00C85CC9" w:rsidRPr="00D72DF4" w:rsidRDefault="00C85CC9" w:rsidP="00C85CC9">
            <w:pPr>
              <w:rPr>
                <w:rFonts w:ascii="Arial" w:eastAsia="Times New Roman" w:hAnsi="Arial" w:cs="Arial"/>
                <w:b/>
                <w:bCs/>
                <w:color w:val="FF0000"/>
                <w:kern w:val="0"/>
                <w:sz w:val="18"/>
                <w:szCs w:val="18"/>
                <w:lang w:eastAsia="en-GB"/>
                <w14:ligatures w14:val="none"/>
              </w:rPr>
            </w:pPr>
          </w:p>
        </w:tc>
        <w:tc>
          <w:tcPr>
            <w:tcW w:w="3979" w:type="dxa"/>
            <w:gridSpan w:val="2"/>
            <w:shd w:val="clear" w:color="auto" w:fill="FFFF00"/>
          </w:tcPr>
          <w:p w14:paraId="6EE7A8DB" w14:textId="07E82BBC" w:rsidR="00C85CC9" w:rsidRPr="00D72DF4" w:rsidRDefault="00C85CC9" w:rsidP="00C85CC9">
            <w:pPr>
              <w:rPr>
                <w:rFonts w:ascii="Calibri" w:eastAsia="Times New Roman" w:hAnsi="Calibri" w:cs="Calibri"/>
                <w:b/>
                <w:bCs/>
                <w:color w:val="FF0000"/>
                <w:kern w:val="0"/>
                <w:lang w:eastAsia="en-GB"/>
                <w14:ligatures w14:val="none"/>
              </w:rPr>
            </w:pPr>
          </w:p>
        </w:tc>
      </w:tr>
      <w:tr w:rsidR="00C85CC9" w:rsidRPr="004A562C" w14:paraId="2AC56946" w14:textId="7C18862C" w:rsidTr="00C85CC9">
        <w:trPr>
          <w:trHeight w:val="288"/>
        </w:trPr>
        <w:tc>
          <w:tcPr>
            <w:tcW w:w="1256" w:type="dxa"/>
            <w:noWrap/>
            <w:hideMark/>
          </w:tcPr>
          <w:p w14:paraId="05FC689A" w14:textId="0E2E4DD4" w:rsidR="00C85CC9" w:rsidRPr="00CC1B94" w:rsidRDefault="005D523C" w:rsidP="00C85CC9">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lastRenderedPageBreak/>
              <w:t>Writing</w:t>
            </w:r>
          </w:p>
        </w:tc>
        <w:tc>
          <w:tcPr>
            <w:tcW w:w="5675" w:type="dxa"/>
            <w:gridSpan w:val="3"/>
            <w:shd w:val="clear" w:color="auto" w:fill="FFD966" w:themeFill="accent4" w:themeFillTint="99"/>
            <w:noWrap/>
            <w:hideMark/>
          </w:tcPr>
          <w:p w14:paraId="3F459F75" w14:textId="365A2D3A" w:rsidR="00C85CC9" w:rsidRPr="00B33BE4" w:rsidRDefault="00C85CC9" w:rsidP="00C85CC9">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Narrative – Character description</w:t>
            </w:r>
          </w:p>
        </w:tc>
        <w:tc>
          <w:tcPr>
            <w:tcW w:w="4536" w:type="dxa"/>
            <w:gridSpan w:val="2"/>
            <w:shd w:val="clear" w:color="auto" w:fill="00B0F0"/>
            <w:noWrap/>
          </w:tcPr>
          <w:p w14:paraId="6D03183A" w14:textId="20105015" w:rsidR="00C85CC9" w:rsidRPr="00B33BE4" w:rsidRDefault="00C85CC9" w:rsidP="00C85CC9">
            <w:pPr>
              <w:rPr>
                <w:rFonts w:ascii="Arial" w:eastAsia="Times New Roman" w:hAnsi="Arial" w:cs="Arial"/>
                <w:color w:val="000000"/>
                <w:kern w:val="0"/>
                <w:sz w:val="18"/>
                <w:szCs w:val="18"/>
                <w:lang w:eastAsia="en-GB"/>
                <w14:ligatures w14:val="none"/>
              </w:rPr>
            </w:pPr>
          </w:p>
        </w:tc>
        <w:tc>
          <w:tcPr>
            <w:tcW w:w="3979" w:type="dxa"/>
            <w:gridSpan w:val="2"/>
            <w:shd w:val="clear" w:color="auto" w:fill="FFFF00"/>
          </w:tcPr>
          <w:p w14:paraId="53E03B3F" w14:textId="70E2751B" w:rsidR="00C85CC9" w:rsidRPr="004A562C" w:rsidRDefault="00C85CC9" w:rsidP="00C85CC9">
            <w:pPr>
              <w:rPr>
                <w:rFonts w:ascii="Calibri" w:eastAsia="Times New Roman" w:hAnsi="Calibri" w:cs="Calibri"/>
                <w:color w:val="000000"/>
                <w:kern w:val="0"/>
                <w:lang w:eastAsia="en-GB"/>
                <w14:ligatures w14:val="none"/>
              </w:rPr>
            </w:pPr>
          </w:p>
        </w:tc>
      </w:tr>
      <w:tr w:rsidR="00C85CC9" w:rsidRPr="004A562C" w14:paraId="57EC7ACA" w14:textId="56B4C6D3" w:rsidTr="00C85CC9">
        <w:trPr>
          <w:trHeight w:val="288"/>
        </w:trPr>
        <w:tc>
          <w:tcPr>
            <w:tcW w:w="1256" w:type="dxa"/>
            <w:noWrap/>
            <w:hideMark/>
          </w:tcPr>
          <w:p w14:paraId="7264742C" w14:textId="0E552FFA" w:rsidR="00C85CC9" w:rsidRPr="00CC1B94" w:rsidRDefault="00C85CC9" w:rsidP="00C85CC9">
            <w:pPr>
              <w:rPr>
                <w:rFonts w:ascii="Arial" w:eastAsia="Times New Roman" w:hAnsi="Arial" w:cs="Arial"/>
                <w:b/>
                <w:bCs/>
                <w:color w:val="000000"/>
                <w:kern w:val="0"/>
                <w:sz w:val="18"/>
                <w:szCs w:val="18"/>
                <w:lang w:eastAsia="en-GB"/>
                <w14:ligatures w14:val="none"/>
              </w:rPr>
            </w:pPr>
            <w:r w:rsidRPr="00CC1B94">
              <w:rPr>
                <w:rFonts w:ascii="Arial" w:eastAsia="Times New Roman" w:hAnsi="Arial" w:cs="Arial"/>
                <w:b/>
                <w:bCs/>
                <w:color w:val="000000"/>
                <w:kern w:val="0"/>
                <w:sz w:val="18"/>
                <w:szCs w:val="18"/>
                <w:lang w:eastAsia="en-GB"/>
                <w14:ligatures w14:val="none"/>
              </w:rPr>
              <w:t>Useful Vocab</w:t>
            </w:r>
          </w:p>
        </w:tc>
        <w:tc>
          <w:tcPr>
            <w:tcW w:w="1275" w:type="dxa"/>
            <w:shd w:val="clear" w:color="auto" w:fill="FFD966" w:themeFill="accent4" w:themeFillTint="99"/>
            <w:noWrap/>
            <w:hideMark/>
          </w:tcPr>
          <w:p w14:paraId="19FBB0EF" w14:textId="7A073CE8" w:rsidR="00C85CC9" w:rsidRPr="00B33BE4" w:rsidRDefault="00C85CC9" w:rsidP="00C85CC9">
            <w:pPr>
              <w:rPr>
                <w:rFonts w:ascii="Arial" w:eastAsia="Times New Roman" w:hAnsi="Arial" w:cs="Arial"/>
                <w:color w:val="000000"/>
                <w:kern w:val="0"/>
                <w:sz w:val="18"/>
                <w:szCs w:val="18"/>
                <w:lang w:eastAsia="en-GB"/>
                <w14:ligatures w14:val="none"/>
              </w:rPr>
            </w:pPr>
          </w:p>
        </w:tc>
        <w:tc>
          <w:tcPr>
            <w:tcW w:w="2132" w:type="dxa"/>
            <w:shd w:val="clear" w:color="auto" w:fill="FFD966" w:themeFill="accent4" w:themeFillTint="99"/>
          </w:tcPr>
          <w:p w14:paraId="67BF8468" w14:textId="2CBD5232" w:rsidR="00C85CC9" w:rsidRPr="00B33BE4" w:rsidRDefault="00C85CC9" w:rsidP="00C85CC9">
            <w:pPr>
              <w:rPr>
                <w:rFonts w:ascii="Arial" w:eastAsia="Times New Roman" w:hAnsi="Arial" w:cs="Arial"/>
                <w:color w:val="000000"/>
                <w:kern w:val="0"/>
                <w:sz w:val="18"/>
                <w:szCs w:val="18"/>
                <w:lang w:eastAsia="en-GB"/>
                <w14:ligatures w14:val="none"/>
              </w:rPr>
            </w:pPr>
            <w:r w:rsidRPr="00A34806">
              <w:rPr>
                <w:rFonts w:ascii="Arial" w:eastAsia="Times New Roman" w:hAnsi="Arial" w:cs="Arial"/>
                <w:color w:val="000000"/>
                <w:kern w:val="0"/>
                <w:sz w:val="18"/>
                <w:szCs w:val="18"/>
                <w:lang w:eastAsia="en-GB"/>
                <w14:ligatures w14:val="none"/>
              </w:rPr>
              <w:t xml:space="preserve">Year 1 ambitious vocabulary used Range of size adjectives used </w:t>
            </w:r>
            <w:proofErr w:type="gramStart"/>
            <w:r w:rsidRPr="00A34806">
              <w:rPr>
                <w:rFonts w:ascii="Arial" w:eastAsia="Times New Roman" w:hAnsi="Arial" w:cs="Arial"/>
                <w:color w:val="000000"/>
                <w:kern w:val="0"/>
                <w:sz w:val="18"/>
                <w:szCs w:val="18"/>
                <w:lang w:eastAsia="en-GB"/>
                <w14:ligatures w14:val="none"/>
              </w:rPr>
              <w:t>e.g.</w:t>
            </w:r>
            <w:proofErr w:type="gramEnd"/>
            <w:r w:rsidRPr="00A34806">
              <w:rPr>
                <w:rFonts w:ascii="Arial" w:eastAsia="Times New Roman" w:hAnsi="Arial" w:cs="Arial"/>
                <w:color w:val="000000"/>
                <w:kern w:val="0"/>
                <w:sz w:val="18"/>
                <w:szCs w:val="18"/>
                <w:lang w:eastAsia="en-GB"/>
                <w14:ligatures w14:val="none"/>
              </w:rPr>
              <w:t xml:space="preserve"> big, small Range of colour adjectives used e.g. red, blue Range of emotion words used e.g. sad, angry, cross Pronouns: I, she, he, they. Conjunctions: and, </w:t>
            </w:r>
            <w:proofErr w:type="gramStart"/>
            <w:r w:rsidRPr="00A34806">
              <w:rPr>
                <w:rFonts w:ascii="Arial" w:eastAsia="Times New Roman" w:hAnsi="Arial" w:cs="Arial"/>
                <w:color w:val="000000"/>
                <w:kern w:val="0"/>
                <w:sz w:val="18"/>
                <w:szCs w:val="18"/>
                <w:lang w:eastAsia="en-GB"/>
                <w14:ligatures w14:val="none"/>
              </w:rPr>
              <w:t>but,</w:t>
            </w:r>
            <w:proofErr w:type="gramEnd"/>
            <w:r w:rsidRPr="00A34806">
              <w:rPr>
                <w:rFonts w:ascii="Arial" w:eastAsia="Times New Roman" w:hAnsi="Arial" w:cs="Arial"/>
                <w:color w:val="000000"/>
                <w:kern w:val="0"/>
                <w:sz w:val="18"/>
                <w:szCs w:val="18"/>
                <w:lang w:eastAsia="en-GB"/>
                <w14:ligatures w14:val="none"/>
              </w:rPr>
              <w:t xml:space="preserve"> then, or, this Prepositions: up, down, in, into, out, to, onto Time connectives: first, then, next Once upon a time, one day, happily ever after</w:t>
            </w:r>
          </w:p>
        </w:tc>
        <w:tc>
          <w:tcPr>
            <w:tcW w:w="2268" w:type="dxa"/>
            <w:shd w:val="clear" w:color="auto" w:fill="FFD966" w:themeFill="accent4" w:themeFillTint="99"/>
          </w:tcPr>
          <w:p w14:paraId="307999C4" w14:textId="77777777" w:rsidR="00C85CC9" w:rsidRDefault="00C85CC9" w:rsidP="00C85CC9">
            <w:pPr>
              <w:rPr>
                <w:rFonts w:ascii="Arial" w:eastAsia="Times New Roman" w:hAnsi="Arial" w:cs="Arial"/>
                <w:color w:val="000000"/>
                <w:kern w:val="0"/>
                <w:sz w:val="18"/>
                <w:szCs w:val="18"/>
                <w:lang w:eastAsia="en-GB"/>
                <w14:ligatures w14:val="none"/>
              </w:rPr>
            </w:pPr>
            <w:r w:rsidRPr="00711053">
              <w:rPr>
                <w:rFonts w:ascii="Arial" w:eastAsia="Times New Roman" w:hAnsi="Arial" w:cs="Arial"/>
                <w:color w:val="000000"/>
                <w:kern w:val="0"/>
                <w:sz w:val="18"/>
                <w:szCs w:val="18"/>
                <w:lang w:eastAsia="en-GB"/>
                <w14:ligatures w14:val="none"/>
              </w:rPr>
              <w:t>Year 2 ambitious vocabulary used Time connectives: after, after that, at that moment, by next morning, in the end, one day, next morning, soon, as soon as, until, when, while, later, soon, never, now, tomorrow, finally, in the end, in conclusion, ultimately, to conclude, to summarise Conjunctions: who, because</w:t>
            </w:r>
          </w:p>
          <w:p w14:paraId="12C9C2B5" w14:textId="5E29F8A6" w:rsidR="00C85CC9" w:rsidRPr="00B33BE4" w:rsidRDefault="00C85CC9" w:rsidP="00C85CC9">
            <w:pPr>
              <w:rPr>
                <w:rFonts w:ascii="Arial" w:eastAsia="Times New Roman" w:hAnsi="Arial" w:cs="Arial"/>
                <w:color w:val="000000"/>
                <w:kern w:val="0"/>
                <w:sz w:val="18"/>
                <w:szCs w:val="18"/>
                <w:lang w:eastAsia="en-GB"/>
                <w14:ligatures w14:val="none"/>
              </w:rPr>
            </w:pPr>
            <w:r w:rsidRPr="00343CFE">
              <w:rPr>
                <w:rFonts w:ascii="Arial" w:eastAsia="Times New Roman" w:hAnsi="Arial" w:cs="Arial"/>
                <w:color w:val="000000"/>
                <w:kern w:val="0"/>
                <w:sz w:val="18"/>
                <w:szCs w:val="18"/>
                <w:lang w:eastAsia="en-GB"/>
                <w14:ligatures w14:val="none"/>
              </w:rPr>
              <w:t>Adverbs: suddenly, quickly, slowly, carefully, nervously, excitedly, happily, lazily, angrily, slowly, truthfully</w:t>
            </w:r>
          </w:p>
        </w:tc>
        <w:tc>
          <w:tcPr>
            <w:tcW w:w="2268" w:type="dxa"/>
            <w:shd w:val="clear" w:color="auto" w:fill="00B0F0"/>
            <w:noWrap/>
          </w:tcPr>
          <w:p w14:paraId="6F5DDF62" w14:textId="3D363BD9" w:rsidR="00C85CC9" w:rsidRPr="00B33BE4" w:rsidRDefault="00C85CC9" w:rsidP="00C85CC9">
            <w:pPr>
              <w:rPr>
                <w:rFonts w:ascii="Arial" w:eastAsia="Times New Roman" w:hAnsi="Arial" w:cs="Arial"/>
                <w:kern w:val="0"/>
                <w:sz w:val="18"/>
                <w:szCs w:val="18"/>
                <w:lang w:eastAsia="en-GB"/>
                <w14:ligatures w14:val="none"/>
              </w:rPr>
            </w:pPr>
          </w:p>
        </w:tc>
        <w:tc>
          <w:tcPr>
            <w:tcW w:w="2268" w:type="dxa"/>
            <w:shd w:val="clear" w:color="auto" w:fill="00B0F0"/>
          </w:tcPr>
          <w:p w14:paraId="613F6402" w14:textId="149BEF41" w:rsidR="00C85CC9" w:rsidRPr="00B33BE4" w:rsidRDefault="00C85CC9" w:rsidP="00C85CC9">
            <w:pPr>
              <w:rPr>
                <w:rFonts w:ascii="Arial" w:eastAsia="Times New Roman" w:hAnsi="Arial" w:cs="Arial"/>
                <w:kern w:val="0"/>
                <w:sz w:val="18"/>
                <w:szCs w:val="18"/>
                <w:lang w:eastAsia="en-GB"/>
                <w14:ligatures w14:val="none"/>
              </w:rPr>
            </w:pPr>
          </w:p>
        </w:tc>
        <w:tc>
          <w:tcPr>
            <w:tcW w:w="1962" w:type="dxa"/>
            <w:shd w:val="clear" w:color="auto" w:fill="FFFF00"/>
          </w:tcPr>
          <w:p w14:paraId="10F31AE7" w14:textId="1180E884" w:rsidR="00C85CC9" w:rsidRPr="00D503F9" w:rsidRDefault="00C85CC9" w:rsidP="00C85CC9">
            <w:pPr>
              <w:rPr>
                <w:rFonts w:ascii="Arial" w:eastAsia="Times New Roman" w:hAnsi="Arial" w:cs="Arial"/>
                <w:kern w:val="0"/>
                <w:sz w:val="18"/>
                <w:szCs w:val="18"/>
                <w:lang w:eastAsia="en-GB"/>
                <w14:ligatures w14:val="none"/>
              </w:rPr>
            </w:pPr>
          </w:p>
        </w:tc>
        <w:tc>
          <w:tcPr>
            <w:tcW w:w="2017" w:type="dxa"/>
            <w:shd w:val="clear" w:color="auto" w:fill="FFFF00"/>
          </w:tcPr>
          <w:p w14:paraId="703C6836" w14:textId="3AB37449" w:rsidR="00C85CC9" w:rsidRPr="00D503F9" w:rsidRDefault="00C85CC9" w:rsidP="00C85CC9">
            <w:pPr>
              <w:rPr>
                <w:rFonts w:ascii="Arial" w:eastAsia="Times New Roman" w:hAnsi="Arial" w:cs="Arial"/>
                <w:kern w:val="0"/>
                <w:sz w:val="18"/>
                <w:szCs w:val="18"/>
                <w:lang w:eastAsia="en-GB"/>
                <w14:ligatures w14:val="none"/>
              </w:rPr>
            </w:pPr>
          </w:p>
        </w:tc>
      </w:tr>
      <w:tr w:rsidR="005D523C" w:rsidRPr="004A562C" w14:paraId="173CE291" w14:textId="77777777" w:rsidTr="00C85CC9">
        <w:trPr>
          <w:trHeight w:val="288"/>
        </w:trPr>
        <w:tc>
          <w:tcPr>
            <w:tcW w:w="1256" w:type="dxa"/>
            <w:noWrap/>
          </w:tcPr>
          <w:p w14:paraId="7E3BF3EC" w14:textId="77777777" w:rsidR="005D523C" w:rsidRPr="00CC1B94" w:rsidRDefault="005D523C" w:rsidP="005D523C">
            <w:pPr>
              <w:rPr>
                <w:rFonts w:ascii="Arial" w:eastAsia="Times New Roman" w:hAnsi="Arial" w:cs="Arial"/>
                <w:b/>
                <w:bCs/>
                <w:color w:val="000000"/>
                <w:kern w:val="0"/>
                <w:sz w:val="18"/>
                <w:szCs w:val="18"/>
                <w:lang w:eastAsia="en-GB"/>
                <w14:ligatures w14:val="none"/>
              </w:rPr>
            </w:pPr>
            <w:r w:rsidRPr="00CC1B94">
              <w:rPr>
                <w:rFonts w:ascii="Arial" w:eastAsia="Times New Roman" w:hAnsi="Arial" w:cs="Arial"/>
                <w:b/>
                <w:bCs/>
                <w:color w:val="000000"/>
                <w:kern w:val="0"/>
                <w:sz w:val="18"/>
                <w:szCs w:val="18"/>
                <w:lang w:eastAsia="en-GB"/>
                <w14:ligatures w14:val="none"/>
              </w:rPr>
              <w:t>Text Structure</w:t>
            </w:r>
          </w:p>
          <w:p w14:paraId="5D09AA1B" w14:textId="77777777" w:rsidR="005D523C" w:rsidRDefault="005D523C" w:rsidP="005D523C">
            <w:pPr>
              <w:rPr>
                <w:rFonts w:ascii="Arial" w:eastAsia="Times New Roman" w:hAnsi="Arial" w:cs="Arial"/>
                <w:color w:val="000000"/>
                <w:kern w:val="0"/>
                <w:sz w:val="18"/>
                <w:szCs w:val="18"/>
                <w:lang w:eastAsia="en-GB"/>
                <w14:ligatures w14:val="none"/>
              </w:rPr>
            </w:pPr>
          </w:p>
          <w:p w14:paraId="56CFB3EF" w14:textId="77777777" w:rsidR="005D523C" w:rsidRDefault="005D523C" w:rsidP="005D523C">
            <w:pPr>
              <w:rPr>
                <w:rFonts w:ascii="Arial" w:eastAsia="Times New Roman" w:hAnsi="Arial" w:cs="Arial"/>
                <w:color w:val="000000"/>
                <w:kern w:val="0"/>
                <w:sz w:val="18"/>
                <w:szCs w:val="18"/>
                <w:lang w:eastAsia="en-GB"/>
                <w14:ligatures w14:val="none"/>
              </w:rPr>
            </w:pPr>
          </w:p>
          <w:p w14:paraId="7936C7C4" w14:textId="77777777" w:rsidR="005D523C" w:rsidRDefault="005D523C" w:rsidP="005D523C">
            <w:pPr>
              <w:rPr>
                <w:rFonts w:ascii="Arial" w:eastAsia="Times New Roman" w:hAnsi="Arial" w:cs="Arial"/>
                <w:color w:val="000000"/>
                <w:kern w:val="0"/>
                <w:sz w:val="18"/>
                <w:szCs w:val="18"/>
                <w:lang w:eastAsia="en-GB"/>
                <w14:ligatures w14:val="none"/>
              </w:rPr>
            </w:pPr>
          </w:p>
          <w:p w14:paraId="459A9247" w14:textId="77777777" w:rsidR="005D523C" w:rsidRDefault="005D523C" w:rsidP="005D523C">
            <w:pPr>
              <w:rPr>
                <w:rFonts w:ascii="Arial" w:eastAsia="Times New Roman" w:hAnsi="Arial" w:cs="Arial"/>
                <w:color w:val="000000"/>
                <w:kern w:val="0"/>
                <w:sz w:val="18"/>
                <w:szCs w:val="18"/>
                <w:lang w:eastAsia="en-GB"/>
                <w14:ligatures w14:val="none"/>
              </w:rPr>
            </w:pPr>
          </w:p>
          <w:p w14:paraId="55EA932C" w14:textId="77777777" w:rsidR="005D523C" w:rsidRDefault="005D523C" w:rsidP="005D523C">
            <w:pPr>
              <w:rPr>
                <w:rFonts w:ascii="Arial" w:eastAsia="Times New Roman" w:hAnsi="Arial" w:cs="Arial"/>
                <w:color w:val="000000"/>
                <w:kern w:val="0"/>
                <w:sz w:val="18"/>
                <w:szCs w:val="18"/>
                <w:lang w:eastAsia="en-GB"/>
                <w14:ligatures w14:val="none"/>
              </w:rPr>
            </w:pPr>
          </w:p>
          <w:p w14:paraId="231CCF9C" w14:textId="77777777" w:rsidR="005D523C" w:rsidRDefault="005D523C" w:rsidP="005D523C">
            <w:pPr>
              <w:rPr>
                <w:rFonts w:ascii="Arial" w:eastAsia="Times New Roman" w:hAnsi="Arial" w:cs="Arial"/>
                <w:color w:val="000000"/>
                <w:kern w:val="0"/>
                <w:sz w:val="18"/>
                <w:szCs w:val="18"/>
                <w:lang w:eastAsia="en-GB"/>
                <w14:ligatures w14:val="none"/>
              </w:rPr>
            </w:pPr>
          </w:p>
          <w:p w14:paraId="2355583C" w14:textId="77777777" w:rsidR="005D523C" w:rsidRDefault="005D523C" w:rsidP="005D523C">
            <w:pPr>
              <w:rPr>
                <w:rFonts w:ascii="Arial" w:eastAsia="Times New Roman" w:hAnsi="Arial" w:cs="Arial"/>
                <w:color w:val="000000"/>
                <w:kern w:val="0"/>
                <w:sz w:val="18"/>
                <w:szCs w:val="18"/>
                <w:lang w:eastAsia="en-GB"/>
                <w14:ligatures w14:val="none"/>
              </w:rPr>
            </w:pPr>
          </w:p>
          <w:p w14:paraId="1C26B0FE" w14:textId="77777777" w:rsidR="005D523C" w:rsidRDefault="005D523C" w:rsidP="005D523C">
            <w:pPr>
              <w:rPr>
                <w:rFonts w:ascii="Arial" w:eastAsia="Times New Roman" w:hAnsi="Arial" w:cs="Arial"/>
                <w:color w:val="000000"/>
                <w:kern w:val="0"/>
                <w:sz w:val="18"/>
                <w:szCs w:val="18"/>
                <w:lang w:eastAsia="en-GB"/>
                <w14:ligatures w14:val="none"/>
              </w:rPr>
            </w:pPr>
          </w:p>
          <w:p w14:paraId="1360C6C9" w14:textId="77777777" w:rsidR="005D523C" w:rsidRDefault="005D523C" w:rsidP="005D523C">
            <w:pPr>
              <w:rPr>
                <w:rFonts w:ascii="Arial" w:eastAsia="Times New Roman" w:hAnsi="Arial" w:cs="Arial"/>
                <w:color w:val="000000"/>
                <w:kern w:val="0"/>
                <w:sz w:val="18"/>
                <w:szCs w:val="18"/>
                <w:lang w:eastAsia="en-GB"/>
                <w14:ligatures w14:val="none"/>
              </w:rPr>
            </w:pPr>
          </w:p>
          <w:p w14:paraId="02B6BD94" w14:textId="77777777" w:rsidR="005D523C" w:rsidRDefault="005D523C" w:rsidP="005D523C">
            <w:pPr>
              <w:rPr>
                <w:rFonts w:ascii="Arial" w:eastAsia="Times New Roman" w:hAnsi="Arial" w:cs="Arial"/>
                <w:color w:val="000000"/>
                <w:kern w:val="0"/>
                <w:sz w:val="18"/>
                <w:szCs w:val="18"/>
                <w:lang w:eastAsia="en-GB"/>
                <w14:ligatures w14:val="none"/>
              </w:rPr>
            </w:pPr>
          </w:p>
          <w:p w14:paraId="37937EDA" w14:textId="77777777" w:rsidR="005D523C" w:rsidRDefault="005D523C" w:rsidP="005D523C">
            <w:pPr>
              <w:rPr>
                <w:rFonts w:ascii="Arial" w:eastAsia="Times New Roman" w:hAnsi="Arial" w:cs="Arial"/>
                <w:color w:val="000000"/>
                <w:kern w:val="0"/>
                <w:sz w:val="18"/>
                <w:szCs w:val="18"/>
                <w:lang w:eastAsia="en-GB"/>
                <w14:ligatures w14:val="none"/>
              </w:rPr>
            </w:pPr>
          </w:p>
          <w:p w14:paraId="307651DB" w14:textId="77777777" w:rsidR="005D523C" w:rsidRDefault="005D523C" w:rsidP="005D523C">
            <w:pPr>
              <w:rPr>
                <w:rFonts w:ascii="Arial" w:eastAsia="Times New Roman" w:hAnsi="Arial" w:cs="Arial"/>
                <w:color w:val="000000"/>
                <w:kern w:val="0"/>
                <w:sz w:val="18"/>
                <w:szCs w:val="18"/>
                <w:lang w:eastAsia="en-GB"/>
                <w14:ligatures w14:val="none"/>
              </w:rPr>
            </w:pPr>
          </w:p>
          <w:p w14:paraId="462F152D" w14:textId="77777777" w:rsidR="005D523C" w:rsidRDefault="005D523C" w:rsidP="005D523C">
            <w:pPr>
              <w:rPr>
                <w:rFonts w:ascii="Arial" w:eastAsia="Times New Roman" w:hAnsi="Arial" w:cs="Arial"/>
                <w:color w:val="000000"/>
                <w:kern w:val="0"/>
                <w:sz w:val="18"/>
                <w:szCs w:val="18"/>
                <w:lang w:eastAsia="en-GB"/>
                <w14:ligatures w14:val="none"/>
              </w:rPr>
            </w:pPr>
          </w:p>
          <w:p w14:paraId="01C713BE" w14:textId="77777777" w:rsidR="005D523C" w:rsidRPr="00CC1B94" w:rsidRDefault="005D523C" w:rsidP="005D523C">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tcPr>
          <w:p w14:paraId="4D4D0B55" w14:textId="77777777" w:rsidR="005D523C" w:rsidRPr="00B33BE4" w:rsidRDefault="005D523C" w:rsidP="005D523C">
            <w:pPr>
              <w:rPr>
                <w:rFonts w:ascii="Arial" w:eastAsia="Times New Roman" w:hAnsi="Arial" w:cs="Arial"/>
                <w:color w:val="000000"/>
                <w:kern w:val="0"/>
                <w:sz w:val="18"/>
                <w:szCs w:val="18"/>
                <w:lang w:eastAsia="en-GB"/>
                <w14:ligatures w14:val="none"/>
              </w:rPr>
            </w:pPr>
          </w:p>
        </w:tc>
        <w:tc>
          <w:tcPr>
            <w:tcW w:w="2132" w:type="dxa"/>
            <w:shd w:val="clear" w:color="auto" w:fill="FFD966" w:themeFill="accent4" w:themeFillTint="99"/>
          </w:tcPr>
          <w:p w14:paraId="174C384A" w14:textId="77777777" w:rsidR="005D523C" w:rsidRDefault="005D523C" w:rsidP="005D523C">
            <w:pPr>
              <w:rPr>
                <w:rFonts w:ascii="Arial" w:hAnsi="Arial" w:cs="Arial"/>
                <w:sz w:val="18"/>
                <w:szCs w:val="18"/>
              </w:rPr>
            </w:pPr>
            <w:r w:rsidRPr="00E81099">
              <w:rPr>
                <w:rFonts w:ascii="Arial" w:hAnsi="Arial" w:cs="Arial"/>
                <w:sz w:val="18"/>
                <w:szCs w:val="18"/>
              </w:rPr>
              <w:t xml:space="preserve">Beginning or end of narrative signalled </w:t>
            </w:r>
            <w:proofErr w:type="gramStart"/>
            <w:r w:rsidRPr="00E81099">
              <w:rPr>
                <w:rFonts w:ascii="Arial" w:hAnsi="Arial" w:cs="Arial"/>
                <w:sz w:val="18"/>
                <w:szCs w:val="18"/>
              </w:rPr>
              <w:t>e.g.</w:t>
            </w:r>
            <w:proofErr w:type="gramEnd"/>
            <w:r w:rsidRPr="00E81099">
              <w:rPr>
                <w:rFonts w:ascii="Arial" w:hAnsi="Arial" w:cs="Arial"/>
                <w:sz w:val="18"/>
                <w:szCs w:val="18"/>
              </w:rPr>
              <w:t xml:space="preserve"> one day</w:t>
            </w:r>
          </w:p>
          <w:p w14:paraId="621839A9" w14:textId="77777777" w:rsidR="005D523C" w:rsidRDefault="005D523C" w:rsidP="005D523C">
            <w:pPr>
              <w:rPr>
                <w:rFonts w:ascii="Arial" w:hAnsi="Arial" w:cs="Arial"/>
                <w:sz w:val="18"/>
                <w:szCs w:val="18"/>
              </w:rPr>
            </w:pPr>
          </w:p>
          <w:p w14:paraId="5668ECDF" w14:textId="77777777" w:rsidR="005D523C" w:rsidRDefault="005D523C" w:rsidP="005D523C">
            <w:pPr>
              <w:rPr>
                <w:rFonts w:ascii="Arial" w:hAnsi="Arial" w:cs="Arial"/>
                <w:sz w:val="18"/>
                <w:szCs w:val="18"/>
              </w:rPr>
            </w:pPr>
            <w:r w:rsidRPr="00E81099">
              <w:rPr>
                <w:rFonts w:ascii="Arial" w:hAnsi="Arial" w:cs="Arial"/>
                <w:sz w:val="18"/>
                <w:szCs w:val="18"/>
              </w:rPr>
              <w:t xml:space="preserve"> Ideas grouped together for similarity. </w:t>
            </w:r>
          </w:p>
          <w:p w14:paraId="1254171C" w14:textId="77777777" w:rsidR="005D523C" w:rsidRDefault="005D523C" w:rsidP="005D523C">
            <w:pPr>
              <w:rPr>
                <w:rFonts w:ascii="Arial" w:hAnsi="Arial" w:cs="Arial"/>
                <w:sz w:val="18"/>
                <w:szCs w:val="18"/>
              </w:rPr>
            </w:pPr>
          </w:p>
          <w:p w14:paraId="3F073675" w14:textId="77777777" w:rsidR="005D523C" w:rsidRDefault="005D523C" w:rsidP="005D523C">
            <w:pPr>
              <w:rPr>
                <w:rFonts w:ascii="Arial" w:hAnsi="Arial" w:cs="Arial"/>
                <w:sz w:val="18"/>
                <w:szCs w:val="18"/>
              </w:rPr>
            </w:pPr>
            <w:r w:rsidRPr="00E81099">
              <w:rPr>
                <w:rFonts w:ascii="Arial" w:hAnsi="Arial" w:cs="Arial"/>
                <w:sz w:val="18"/>
                <w:szCs w:val="18"/>
              </w:rPr>
              <w:t xml:space="preserve">Attempts at third person writing. </w:t>
            </w:r>
            <w:proofErr w:type="gramStart"/>
            <w:r w:rsidRPr="00E81099">
              <w:rPr>
                <w:rFonts w:ascii="Arial" w:hAnsi="Arial" w:cs="Arial"/>
                <w:sz w:val="18"/>
                <w:szCs w:val="18"/>
              </w:rPr>
              <w:t>e.g.</w:t>
            </w:r>
            <w:proofErr w:type="gramEnd"/>
            <w:r w:rsidRPr="00E81099">
              <w:rPr>
                <w:rFonts w:ascii="Arial" w:hAnsi="Arial" w:cs="Arial"/>
                <w:sz w:val="18"/>
                <w:szCs w:val="18"/>
              </w:rPr>
              <w:t xml:space="preserve"> The wolf was hiding.</w:t>
            </w:r>
          </w:p>
          <w:p w14:paraId="12C10391" w14:textId="77777777" w:rsidR="005D523C" w:rsidRDefault="005D523C" w:rsidP="005D523C">
            <w:pPr>
              <w:rPr>
                <w:rFonts w:ascii="Arial" w:hAnsi="Arial" w:cs="Arial"/>
                <w:sz w:val="18"/>
                <w:szCs w:val="18"/>
              </w:rPr>
            </w:pPr>
          </w:p>
          <w:p w14:paraId="1FB89546" w14:textId="11B29C15" w:rsidR="005D523C" w:rsidRPr="00A34806" w:rsidRDefault="005D523C" w:rsidP="005D523C">
            <w:pPr>
              <w:rPr>
                <w:rFonts w:ascii="Arial" w:eastAsia="Times New Roman" w:hAnsi="Arial" w:cs="Arial"/>
                <w:color w:val="000000"/>
                <w:kern w:val="0"/>
                <w:sz w:val="18"/>
                <w:szCs w:val="18"/>
                <w:lang w:eastAsia="en-GB"/>
                <w14:ligatures w14:val="none"/>
              </w:rPr>
            </w:pPr>
            <w:r w:rsidRPr="00E81099">
              <w:rPr>
                <w:rFonts w:ascii="Arial" w:hAnsi="Arial" w:cs="Arial"/>
                <w:sz w:val="18"/>
                <w:szCs w:val="18"/>
              </w:rPr>
              <w:t xml:space="preserve"> Written in the appropriate tense. (</w:t>
            </w:r>
            <w:proofErr w:type="gramStart"/>
            <w:r w:rsidRPr="00E81099">
              <w:rPr>
                <w:rFonts w:ascii="Arial" w:hAnsi="Arial" w:cs="Arial"/>
                <w:sz w:val="18"/>
                <w:szCs w:val="18"/>
              </w:rPr>
              <w:t>mainly</w:t>
            </w:r>
            <w:proofErr w:type="gramEnd"/>
            <w:r w:rsidRPr="00E81099">
              <w:rPr>
                <w:rFonts w:ascii="Arial" w:hAnsi="Arial" w:cs="Arial"/>
                <w:sz w:val="18"/>
                <w:szCs w:val="18"/>
              </w:rPr>
              <w:t xml:space="preserve"> consistent) e.g. Goldilocks was… Jack is…</w:t>
            </w:r>
          </w:p>
        </w:tc>
        <w:tc>
          <w:tcPr>
            <w:tcW w:w="2268" w:type="dxa"/>
            <w:shd w:val="clear" w:color="auto" w:fill="FFD966" w:themeFill="accent4" w:themeFillTint="99"/>
          </w:tcPr>
          <w:p w14:paraId="0C1A9345" w14:textId="77777777" w:rsidR="005D523C" w:rsidRDefault="005D523C" w:rsidP="005D523C">
            <w:pPr>
              <w:rPr>
                <w:rFonts w:ascii="Arial" w:hAnsi="Arial" w:cs="Arial"/>
                <w:sz w:val="18"/>
                <w:szCs w:val="18"/>
              </w:rPr>
            </w:pPr>
            <w:r w:rsidRPr="005B1D54">
              <w:rPr>
                <w:rFonts w:ascii="Arial" w:hAnsi="Arial" w:cs="Arial"/>
                <w:sz w:val="18"/>
                <w:szCs w:val="18"/>
              </w:rPr>
              <w:t xml:space="preserve">Sentences organised chronologically indicated by time related words </w:t>
            </w:r>
            <w:proofErr w:type="gramStart"/>
            <w:r w:rsidRPr="005B1D54">
              <w:rPr>
                <w:rFonts w:ascii="Arial" w:hAnsi="Arial" w:cs="Arial"/>
                <w:sz w:val="18"/>
                <w:szCs w:val="18"/>
              </w:rPr>
              <w:t>e.g.</w:t>
            </w:r>
            <w:proofErr w:type="gramEnd"/>
            <w:r w:rsidRPr="005B1D54">
              <w:rPr>
                <w:rFonts w:ascii="Arial" w:hAnsi="Arial" w:cs="Arial"/>
                <w:sz w:val="18"/>
                <w:szCs w:val="18"/>
              </w:rPr>
              <w:t xml:space="preserve"> finally</w:t>
            </w:r>
          </w:p>
          <w:p w14:paraId="72907609" w14:textId="77777777" w:rsidR="005D523C" w:rsidRDefault="005D523C" w:rsidP="005D523C">
            <w:pPr>
              <w:rPr>
                <w:rFonts w:ascii="Arial" w:hAnsi="Arial" w:cs="Arial"/>
                <w:sz w:val="18"/>
                <w:szCs w:val="18"/>
              </w:rPr>
            </w:pPr>
          </w:p>
          <w:p w14:paraId="2B0D2B69" w14:textId="77777777" w:rsidR="005D523C" w:rsidRDefault="005D523C" w:rsidP="005D523C">
            <w:pPr>
              <w:rPr>
                <w:rFonts w:ascii="Arial" w:hAnsi="Arial" w:cs="Arial"/>
                <w:sz w:val="18"/>
                <w:szCs w:val="18"/>
              </w:rPr>
            </w:pPr>
            <w:r w:rsidRPr="005B1D54">
              <w:rPr>
                <w:rFonts w:ascii="Arial" w:hAnsi="Arial" w:cs="Arial"/>
                <w:sz w:val="18"/>
                <w:szCs w:val="18"/>
              </w:rPr>
              <w:t xml:space="preserve"> Divisions in narrative may be marked by sections/</w:t>
            </w:r>
            <w:proofErr w:type="gramStart"/>
            <w:r w:rsidRPr="005B1D54">
              <w:rPr>
                <w:rFonts w:ascii="Arial" w:hAnsi="Arial" w:cs="Arial"/>
                <w:sz w:val="18"/>
                <w:szCs w:val="18"/>
              </w:rPr>
              <w:t>paragraphs</w:t>
            </w:r>
            <w:proofErr w:type="gramEnd"/>
            <w:r w:rsidRPr="005B1D54">
              <w:rPr>
                <w:rFonts w:ascii="Arial" w:hAnsi="Arial" w:cs="Arial"/>
                <w:sz w:val="18"/>
                <w:szCs w:val="18"/>
              </w:rPr>
              <w:t xml:space="preserve"> </w:t>
            </w:r>
          </w:p>
          <w:p w14:paraId="3347239A" w14:textId="77777777" w:rsidR="005D523C" w:rsidRDefault="005D523C" w:rsidP="005D523C">
            <w:pPr>
              <w:rPr>
                <w:rFonts w:ascii="Arial" w:hAnsi="Arial" w:cs="Arial"/>
                <w:sz w:val="18"/>
                <w:szCs w:val="18"/>
              </w:rPr>
            </w:pPr>
          </w:p>
          <w:p w14:paraId="4B2D9739" w14:textId="77777777" w:rsidR="005D523C" w:rsidRDefault="005D523C" w:rsidP="005D523C">
            <w:pPr>
              <w:rPr>
                <w:rFonts w:ascii="Arial" w:hAnsi="Arial" w:cs="Arial"/>
                <w:sz w:val="18"/>
                <w:szCs w:val="18"/>
              </w:rPr>
            </w:pPr>
            <w:r w:rsidRPr="005B1D54">
              <w:rPr>
                <w:rFonts w:ascii="Arial" w:hAnsi="Arial" w:cs="Arial"/>
                <w:sz w:val="18"/>
                <w:szCs w:val="18"/>
              </w:rPr>
              <w:t xml:space="preserve">Connections between sentences make reference to characters </w:t>
            </w:r>
            <w:proofErr w:type="gramStart"/>
            <w:r w:rsidRPr="005B1D54">
              <w:rPr>
                <w:rFonts w:ascii="Arial" w:hAnsi="Arial" w:cs="Arial"/>
                <w:sz w:val="18"/>
                <w:szCs w:val="18"/>
              </w:rPr>
              <w:t>e.g.</w:t>
            </w:r>
            <w:proofErr w:type="gramEnd"/>
            <w:r w:rsidRPr="005B1D54">
              <w:rPr>
                <w:rFonts w:ascii="Arial" w:hAnsi="Arial" w:cs="Arial"/>
                <w:sz w:val="18"/>
                <w:szCs w:val="18"/>
              </w:rPr>
              <w:t xml:space="preserve"> Peter and Jane/ they </w:t>
            </w:r>
          </w:p>
          <w:p w14:paraId="2F0F3C1A" w14:textId="77777777" w:rsidR="005D523C" w:rsidRDefault="005D523C" w:rsidP="005D523C">
            <w:pPr>
              <w:rPr>
                <w:rFonts w:ascii="Arial" w:hAnsi="Arial" w:cs="Arial"/>
                <w:sz w:val="18"/>
                <w:szCs w:val="18"/>
              </w:rPr>
            </w:pPr>
          </w:p>
          <w:p w14:paraId="07435D4C" w14:textId="7681757A" w:rsidR="005D523C" w:rsidRPr="00711053" w:rsidRDefault="005D523C" w:rsidP="005D523C">
            <w:pPr>
              <w:rPr>
                <w:rFonts w:ascii="Arial" w:eastAsia="Times New Roman" w:hAnsi="Arial" w:cs="Arial"/>
                <w:color w:val="000000"/>
                <w:kern w:val="0"/>
                <w:sz w:val="18"/>
                <w:szCs w:val="18"/>
                <w:lang w:eastAsia="en-GB"/>
                <w14:ligatures w14:val="none"/>
              </w:rPr>
            </w:pPr>
            <w:r w:rsidRPr="005B1D54">
              <w:rPr>
                <w:rFonts w:ascii="Arial" w:hAnsi="Arial" w:cs="Arial"/>
                <w:sz w:val="18"/>
                <w:szCs w:val="18"/>
              </w:rPr>
              <w:t xml:space="preserve">Connections between sentences indicate extra information </w:t>
            </w:r>
            <w:proofErr w:type="gramStart"/>
            <w:r w:rsidRPr="005B1D54">
              <w:rPr>
                <w:rFonts w:ascii="Arial" w:hAnsi="Arial" w:cs="Arial"/>
                <w:sz w:val="18"/>
                <w:szCs w:val="18"/>
              </w:rPr>
              <w:t>e.g.</w:t>
            </w:r>
            <w:proofErr w:type="gramEnd"/>
            <w:r w:rsidRPr="005B1D54">
              <w:rPr>
                <w:rFonts w:ascii="Arial" w:hAnsi="Arial" w:cs="Arial"/>
                <w:sz w:val="18"/>
                <w:szCs w:val="18"/>
              </w:rPr>
              <w:t xml:space="preserve"> but they got bored or indicate concurrent events e.g. as they were waiting</w:t>
            </w:r>
          </w:p>
        </w:tc>
        <w:tc>
          <w:tcPr>
            <w:tcW w:w="2268" w:type="dxa"/>
            <w:shd w:val="clear" w:color="auto" w:fill="00B0F0"/>
            <w:noWrap/>
          </w:tcPr>
          <w:p w14:paraId="3E5EEF4C" w14:textId="77777777" w:rsidR="005D523C" w:rsidRPr="00B33BE4" w:rsidRDefault="005D523C" w:rsidP="005D523C">
            <w:pPr>
              <w:rPr>
                <w:rFonts w:ascii="Arial" w:eastAsia="Times New Roman" w:hAnsi="Arial" w:cs="Arial"/>
                <w:kern w:val="0"/>
                <w:sz w:val="18"/>
                <w:szCs w:val="18"/>
                <w:lang w:eastAsia="en-GB"/>
                <w14:ligatures w14:val="none"/>
              </w:rPr>
            </w:pPr>
          </w:p>
        </w:tc>
        <w:tc>
          <w:tcPr>
            <w:tcW w:w="2268" w:type="dxa"/>
            <w:shd w:val="clear" w:color="auto" w:fill="00B0F0"/>
          </w:tcPr>
          <w:p w14:paraId="5B0F0369" w14:textId="77777777" w:rsidR="005D523C" w:rsidRPr="00B33BE4" w:rsidRDefault="005D523C" w:rsidP="005D523C">
            <w:pPr>
              <w:rPr>
                <w:rFonts w:ascii="Arial" w:eastAsia="Times New Roman" w:hAnsi="Arial" w:cs="Arial"/>
                <w:kern w:val="0"/>
                <w:sz w:val="18"/>
                <w:szCs w:val="18"/>
                <w:lang w:eastAsia="en-GB"/>
                <w14:ligatures w14:val="none"/>
              </w:rPr>
            </w:pPr>
          </w:p>
        </w:tc>
        <w:tc>
          <w:tcPr>
            <w:tcW w:w="1962" w:type="dxa"/>
            <w:shd w:val="clear" w:color="auto" w:fill="FFFF00"/>
          </w:tcPr>
          <w:p w14:paraId="6A02B3F3" w14:textId="77777777" w:rsidR="005D523C" w:rsidRPr="00D503F9" w:rsidRDefault="005D523C" w:rsidP="005D523C">
            <w:pPr>
              <w:rPr>
                <w:rFonts w:ascii="Arial" w:eastAsia="Times New Roman" w:hAnsi="Arial" w:cs="Arial"/>
                <w:kern w:val="0"/>
                <w:sz w:val="18"/>
                <w:szCs w:val="18"/>
                <w:lang w:eastAsia="en-GB"/>
                <w14:ligatures w14:val="none"/>
              </w:rPr>
            </w:pPr>
          </w:p>
        </w:tc>
        <w:tc>
          <w:tcPr>
            <w:tcW w:w="2017" w:type="dxa"/>
            <w:shd w:val="clear" w:color="auto" w:fill="FFFF00"/>
          </w:tcPr>
          <w:p w14:paraId="04BE6532" w14:textId="77777777" w:rsidR="005D523C" w:rsidRPr="00D503F9" w:rsidRDefault="005D523C" w:rsidP="005D523C">
            <w:pPr>
              <w:rPr>
                <w:rFonts w:ascii="Arial" w:eastAsia="Times New Roman" w:hAnsi="Arial" w:cs="Arial"/>
                <w:kern w:val="0"/>
                <w:sz w:val="18"/>
                <w:szCs w:val="18"/>
                <w:lang w:eastAsia="en-GB"/>
                <w14:ligatures w14:val="none"/>
              </w:rPr>
            </w:pPr>
          </w:p>
        </w:tc>
      </w:tr>
      <w:tr w:rsidR="005D523C" w:rsidRPr="004A562C" w14:paraId="752CDFB9" w14:textId="6525C098" w:rsidTr="00C85CC9">
        <w:trPr>
          <w:trHeight w:val="3049"/>
        </w:trPr>
        <w:tc>
          <w:tcPr>
            <w:tcW w:w="1256" w:type="dxa"/>
            <w:noWrap/>
          </w:tcPr>
          <w:p w14:paraId="71BC6ED0" w14:textId="536323AA" w:rsidR="005D523C" w:rsidRPr="00CC1B94" w:rsidRDefault="005D523C" w:rsidP="005D523C">
            <w:pPr>
              <w:rPr>
                <w:rFonts w:ascii="Arial" w:eastAsia="Times New Roman" w:hAnsi="Arial" w:cs="Arial"/>
                <w:b/>
                <w:bCs/>
                <w:color w:val="000000"/>
                <w:kern w:val="0"/>
                <w:sz w:val="18"/>
                <w:szCs w:val="18"/>
                <w:lang w:eastAsia="en-GB"/>
                <w14:ligatures w14:val="none"/>
              </w:rPr>
            </w:pPr>
            <w:r w:rsidRPr="00CC1B94">
              <w:rPr>
                <w:rFonts w:ascii="Arial" w:eastAsia="Times New Roman" w:hAnsi="Arial" w:cs="Arial"/>
                <w:b/>
                <w:bCs/>
                <w:color w:val="000000"/>
                <w:kern w:val="0"/>
                <w:sz w:val="18"/>
                <w:szCs w:val="18"/>
                <w:lang w:eastAsia="en-GB"/>
                <w14:ligatures w14:val="none"/>
              </w:rPr>
              <w:lastRenderedPageBreak/>
              <w:t>Spelling</w:t>
            </w:r>
          </w:p>
          <w:p w14:paraId="09E6A5EA" w14:textId="01E5B2A9" w:rsidR="005D523C" w:rsidRDefault="005D523C" w:rsidP="005D523C">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Week 4</w:t>
            </w:r>
          </w:p>
          <w:p w14:paraId="748B1402" w14:textId="72FC3626" w:rsidR="005D523C" w:rsidRPr="002C128B" w:rsidRDefault="005D523C" w:rsidP="005D523C">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tcPr>
          <w:p w14:paraId="68B2913F" w14:textId="77777777" w:rsidR="005D523C" w:rsidRDefault="005D523C" w:rsidP="005D523C">
            <w:pPr>
              <w:rPr>
                <w:rFonts w:ascii="Arial" w:eastAsia="Times New Roman" w:hAnsi="Arial" w:cs="Arial"/>
                <w:color w:val="000000"/>
                <w:kern w:val="0"/>
                <w:sz w:val="18"/>
                <w:szCs w:val="18"/>
                <w:lang w:eastAsia="en-GB"/>
                <w14:ligatures w14:val="none"/>
              </w:rPr>
            </w:pPr>
          </w:p>
          <w:p w14:paraId="257B194C" w14:textId="77777777" w:rsidR="005D523C" w:rsidRDefault="005D523C" w:rsidP="005D523C">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Phonics</w:t>
            </w:r>
          </w:p>
          <w:p w14:paraId="7E86324D" w14:textId="6DE9449C" w:rsidR="005D523C" w:rsidRDefault="005D523C" w:rsidP="005D523C">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Phase 4 with tricky words:</w:t>
            </w:r>
          </w:p>
          <w:p w14:paraId="7D44AEED" w14:textId="77777777" w:rsidR="005D523C" w:rsidRDefault="005D523C" w:rsidP="005D523C">
            <w:pPr>
              <w:rPr>
                <w:rFonts w:ascii="Arial" w:eastAsia="Times New Roman" w:hAnsi="Arial" w:cs="Arial"/>
                <w:color w:val="000000"/>
                <w:kern w:val="0"/>
                <w:sz w:val="18"/>
                <w:szCs w:val="18"/>
                <w:lang w:eastAsia="en-GB"/>
                <w14:ligatures w14:val="none"/>
              </w:rPr>
            </w:pPr>
          </w:p>
          <w:p w14:paraId="501C73C7" w14:textId="4C8E9581" w:rsidR="005D523C" w:rsidRPr="00380FAE" w:rsidRDefault="005D523C" w:rsidP="005D523C">
            <w:pPr>
              <w:rPr>
                <w:rFonts w:ascii="Arial" w:eastAsia="Times New Roman" w:hAnsi="Arial" w:cs="Arial"/>
                <w:sz w:val="18"/>
                <w:szCs w:val="18"/>
                <w:lang w:eastAsia="en-GB"/>
              </w:rPr>
            </w:pPr>
            <w:r w:rsidRPr="00537250">
              <w:rPr>
                <w:rFonts w:ascii="Arial" w:eastAsia="Times New Roman" w:hAnsi="Arial" w:cs="Arial"/>
                <w:sz w:val="18"/>
                <w:szCs w:val="18"/>
                <w:lang w:eastAsia="en-GB"/>
              </w:rPr>
              <w:t xml:space="preserve">said, like, there, when, so, do, there, when, some, little, out, come, one, what, have, </w:t>
            </w:r>
            <w:proofErr w:type="spellStart"/>
            <w:r w:rsidRPr="00537250">
              <w:rPr>
                <w:rFonts w:ascii="Arial" w:eastAsia="Times New Roman" w:hAnsi="Arial" w:cs="Arial"/>
                <w:sz w:val="18"/>
                <w:szCs w:val="18"/>
                <w:lang w:eastAsia="en-GB"/>
              </w:rPr>
              <w:t>wre</w:t>
            </w:r>
            <w:proofErr w:type="spellEnd"/>
          </w:p>
        </w:tc>
        <w:tc>
          <w:tcPr>
            <w:tcW w:w="2132" w:type="dxa"/>
            <w:shd w:val="clear" w:color="auto" w:fill="FFD966" w:themeFill="accent4" w:themeFillTint="99"/>
          </w:tcPr>
          <w:p w14:paraId="107C50B2" w14:textId="69EFB7B6" w:rsidR="005D523C" w:rsidRPr="007643C4" w:rsidRDefault="005D523C" w:rsidP="005D523C">
            <w:pPr>
              <w:rPr>
                <w:rFonts w:ascii="Arial" w:eastAsia="Times New Roman" w:hAnsi="Arial" w:cs="Arial"/>
                <w:color w:val="000000"/>
                <w:kern w:val="0"/>
                <w:sz w:val="18"/>
                <w:szCs w:val="18"/>
                <w:lang w:eastAsia="en-GB"/>
                <w14:ligatures w14:val="none"/>
              </w:rPr>
            </w:pPr>
            <w:r w:rsidRPr="007643C4">
              <w:rPr>
                <w:rFonts w:ascii="Arial" w:hAnsi="Arial" w:cs="Arial"/>
                <w:sz w:val="18"/>
                <w:szCs w:val="18"/>
              </w:rPr>
              <w:t xml:space="preserve">June rule rude flute use tube tune huge cute </w:t>
            </w:r>
            <w:proofErr w:type="gramStart"/>
            <w:r w:rsidRPr="007643C4">
              <w:rPr>
                <w:rFonts w:ascii="Arial" w:hAnsi="Arial" w:cs="Arial"/>
                <w:sz w:val="18"/>
                <w:szCs w:val="18"/>
              </w:rPr>
              <w:t>cube</w:t>
            </w:r>
            <w:proofErr w:type="gramEnd"/>
          </w:p>
          <w:p w14:paraId="6E92838A" w14:textId="32AF7731" w:rsidR="005D523C" w:rsidRPr="003762BB" w:rsidRDefault="005D523C" w:rsidP="005D523C">
            <w:pPr>
              <w:rPr>
                <w:rFonts w:ascii="Arial" w:eastAsia="Times New Roman" w:hAnsi="Arial" w:cs="Arial"/>
                <w:color w:val="000000"/>
                <w:kern w:val="0"/>
                <w:sz w:val="18"/>
                <w:szCs w:val="18"/>
                <w:lang w:eastAsia="en-GB"/>
                <w14:ligatures w14:val="none"/>
              </w:rPr>
            </w:pPr>
          </w:p>
        </w:tc>
        <w:tc>
          <w:tcPr>
            <w:tcW w:w="2268" w:type="dxa"/>
            <w:shd w:val="clear" w:color="auto" w:fill="FFD966" w:themeFill="accent4" w:themeFillTint="99"/>
          </w:tcPr>
          <w:p w14:paraId="31B8A18D" w14:textId="77777777" w:rsidR="005D523C" w:rsidRDefault="005D523C" w:rsidP="005D523C">
            <w:pPr>
              <w:rPr>
                <w:rFonts w:ascii="Arial" w:hAnsi="Arial" w:cs="Arial"/>
                <w:sz w:val="18"/>
                <w:szCs w:val="18"/>
              </w:rPr>
            </w:pPr>
            <w:r w:rsidRPr="00C03306">
              <w:rPr>
                <w:rFonts w:ascii="Arial" w:hAnsi="Arial" w:cs="Arial"/>
                <w:sz w:val="18"/>
                <w:szCs w:val="18"/>
              </w:rPr>
              <w:t>word work worm world worth worst war warm towards ward</w:t>
            </w:r>
          </w:p>
          <w:p w14:paraId="75E7D8BC" w14:textId="77777777" w:rsidR="00FD719C" w:rsidRPr="00FD719C" w:rsidRDefault="00FD719C" w:rsidP="00FD719C">
            <w:pPr>
              <w:rPr>
                <w:rFonts w:ascii="Arial" w:eastAsia="Times New Roman" w:hAnsi="Arial" w:cs="Arial"/>
                <w:sz w:val="18"/>
                <w:szCs w:val="18"/>
                <w:lang w:eastAsia="en-GB"/>
              </w:rPr>
            </w:pPr>
          </w:p>
          <w:p w14:paraId="7C962360" w14:textId="77777777" w:rsidR="00FD719C" w:rsidRPr="00FD719C" w:rsidRDefault="00FD719C" w:rsidP="00FD719C">
            <w:pPr>
              <w:rPr>
                <w:rFonts w:ascii="Arial" w:eastAsia="Times New Roman" w:hAnsi="Arial" w:cs="Arial"/>
                <w:sz w:val="18"/>
                <w:szCs w:val="18"/>
                <w:lang w:eastAsia="en-GB"/>
              </w:rPr>
            </w:pPr>
          </w:p>
          <w:p w14:paraId="4D085098" w14:textId="77777777" w:rsidR="00FD719C" w:rsidRPr="00FD719C" w:rsidRDefault="00FD719C" w:rsidP="00FD719C">
            <w:pPr>
              <w:rPr>
                <w:rFonts w:ascii="Arial" w:eastAsia="Times New Roman" w:hAnsi="Arial" w:cs="Arial"/>
                <w:sz w:val="18"/>
                <w:szCs w:val="18"/>
                <w:lang w:eastAsia="en-GB"/>
              </w:rPr>
            </w:pPr>
          </w:p>
          <w:p w14:paraId="0F6EFEC5" w14:textId="77777777" w:rsidR="00FD719C" w:rsidRPr="00FD719C" w:rsidRDefault="00FD719C" w:rsidP="00FD719C">
            <w:pPr>
              <w:rPr>
                <w:rFonts w:ascii="Arial" w:eastAsia="Times New Roman" w:hAnsi="Arial" w:cs="Arial"/>
                <w:sz w:val="18"/>
                <w:szCs w:val="18"/>
                <w:lang w:eastAsia="en-GB"/>
              </w:rPr>
            </w:pPr>
          </w:p>
          <w:p w14:paraId="528BD7E1" w14:textId="77777777" w:rsidR="00FD719C" w:rsidRDefault="00FD719C" w:rsidP="00FD719C">
            <w:pPr>
              <w:rPr>
                <w:rFonts w:ascii="Arial" w:hAnsi="Arial" w:cs="Arial"/>
                <w:sz w:val="18"/>
                <w:szCs w:val="18"/>
              </w:rPr>
            </w:pPr>
          </w:p>
          <w:p w14:paraId="5BA1955C" w14:textId="77777777" w:rsidR="00FD719C" w:rsidRPr="00FD719C" w:rsidRDefault="00FD719C" w:rsidP="00FD719C">
            <w:pPr>
              <w:rPr>
                <w:rFonts w:ascii="Arial" w:eastAsia="Times New Roman" w:hAnsi="Arial" w:cs="Arial"/>
                <w:sz w:val="18"/>
                <w:szCs w:val="18"/>
                <w:lang w:eastAsia="en-GB"/>
              </w:rPr>
            </w:pPr>
          </w:p>
          <w:p w14:paraId="4F7BF405" w14:textId="77777777" w:rsidR="00FD719C" w:rsidRDefault="00FD719C" w:rsidP="00FD719C">
            <w:pPr>
              <w:rPr>
                <w:rFonts w:ascii="Arial" w:hAnsi="Arial" w:cs="Arial"/>
                <w:sz w:val="18"/>
                <w:szCs w:val="18"/>
              </w:rPr>
            </w:pPr>
          </w:p>
          <w:p w14:paraId="168B798E" w14:textId="1D43D0A3" w:rsidR="00FD719C" w:rsidRPr="00FD719C" w:rsidRDefault="00FD719C" w:rsidP="00FD719C">
            <w:pPr>
              <w:rPr>
                <w:rFonts w:ascii="Arial" w:eastAsia="Times New Roman" w:hAnsi="Arial" w:cs="Arial"/>
                <w:sz w:val="18"/>
                <w:szCs w:val="18"/>
                <w:lang w:eastAsia="en-GB"/>
              </w:rPr>
            </w:pPr>
          </w:p>
        </w:tc>
        <w:tc>
          <w:tcPr>
            <w:tcW w:w="2268" w:type="dxa"/>
            <w:shd w:val="clear" w:color="auto" w:fill="00B0F0"/>
            <w:noWrap/>
          </w:tcPr>
          <w:p w14:paraId="56E74834" w14:textId="2B61806D" w:rsidR="005D523C" w:rsidRDefault="005D523C" w:rsidP="005D523C">
            <w:pPr>
              <w:rPr>
                <w:rFonts w:ascii="Arial" w:hAnsi="Arial" w:cs="Arial"/>
                <w:sz w:val="18"/>
                <w:szCs w:val="18"/>
              </w:rPr>
            </w:pPr>
            <w:r w:rsidRPr="00164403">
              <w:rPr>
                <w:rFonts w:ascii="Arial" w:hAnsi="Arial" w:cs="Arial"/>
                <w:sz w:val="18"/>
                <w:szCs w:val="18"/>
              </w:rPr>
              <w:t>league plague rogue vague fatigue unique antique mosque cheque technique</w:t>
            </w:r>
          </w:p>
          <w:p w14:paraId="543A66F4" w14:textId="77777777" w:rsidR="005D523C" w:rsidRDefault="005D523C" w:rsidP="005D523C">
            <w:pPr>
              <w:rPr>
                <w:rFonts w:ascii="Arial" w:hAnsi="Arial" w:cs="Arial"/>
                <w:sz w:val="18"/>
                <w:szCs w:val="18"/>
              </w:rPr>
            </w:pPr>
          </w:p>
          <w:p w14:paraId="2AF9B83A" w14:textId="77777777" w:rsidR="005D523C" w:rsidRPr="00164403" w:rsidRDefault="005D523C" w:rsidP="005D523C">
            <w:pPr>
              <w:rPr>
                <w:rFonts w:ascii="Arial" w:eastAsia="Times New Roman" w:hAnsi="Arial" w:cs="Arial"/>
                <w:kern w:val="0"/>
                <w:sz w:val="18"/>
                <w:szCs w:val="18"/>
                <w:lang w:eastAsia="en-GB"/>
                <w14:ligatures w14:val="none"/>
              </w:rPr>
            </w:pPr>
          </w:p>
          <w:p w14:paraId="13A10484" w14:textId="77777777" w:rsidR="005D523C" w:rsidRDefault="005D523C" w:rsidP="005D523C">
            <w:pPr>
              <w:rPr>
                <w:rFonts w:ascii="Arial" w:eastAsia="Times New Roman" w:hAnsi="Arial" w:cs="Arial"/>
                <w:kern w:val="0"/>
                <w:sz w:val="18"/>
                <w:szCs w:val="18"/>
                <w:lang w:eastAsia="en-GB"/>
                <w14:ligatures w14:val="none"/>
              </w:rPr>
            </w:pPr>
          </w:p>
          <w:p w14:paraId="35CEF389" w14:textId="7EE7E07F" w:rsidR="005D523C" w:rsidRPr="00B33BE4" w:rsidRDefault="005D523C" w:rsidP="005D523C">
            <w:pPr>
              <w:rPr>
                <w:rFonts w:ascii="Arial" w:eastAsia="Times New Roman" w:hAnsi="Arial" w:cs="Arial"/>
                <w:kern w:val="0"/>
                <w:sz w:val="18"/>
                <w:szCs w:val="18"/>
                <w:lang w:eastAsia="en-GB"/>
                <w14:ligatures w14:val="none"/>
              </w:rPr>
            </w:pPr>
          </w:p>
        </w:tc>
        <w:tc>
          <w:tcPr>
            <w:tcW w:w="2268" w:type="dxa"/>
            <w:shd w:val="clear" w:color="auto" w:fill="00B0F0"/>
          </w:tcPr>
          <w:p w14:paraId="7FC2F48E" w14:textId="10BDFBFA" w:rsidR="005D523C" w:rsidRPr="00AA13AB" w:rsidRDefault="005D523C" w:rsidP="005D523C">
            <w:pPr>
              <w:rPr>
                <w:rFonts w:ascii="Arial" w:eastAsia="Times New Roman" w:hAnsi="Arial" w:cs="Arial"/>
                <w:kern w:val="0"/>
                <w:sz w:val="18"/>
                <w:szCs w:val="18"/>
                <w:lang w:eastAsia="en-GB"/>
                <w14:ligatures w14:val="none"/>
              </w:rPr>
            </w:pPr>
            <w:r w:rsidRPr="00AA13AB">
              <w:rPr>
                <w:rFonts w:ascii="Arial" w:hAnsi="Arial" w:cs="Arial"/>
                <w:sz w:val="18"/>
                <w:szCs w:val="18"/>
              </w:rPr>
              <w:t>phone phonics microphone telephone homophone real reality realistic unreal realisation</w:t>
            </w:r>
          </w:p>
        </w:tc>
        <w:tc>
          <w:tcPr>
            <w:tcW w:w="1962" w:type="dxa"/>
            <w:shd w:val="clear" w:color="auto" w:fill="FFFF00"/>
          </w:tcPr>
          <w:p w14:paraId="292062B5" w14:textId="77777777" w:rsidR="005D523C" w:rsidRPr="00EB35F7" w:rsidRDefault="005D523C" w:rsidP="005D523C">
            <w:pPr>
              <w:rPr>
                <w:rFonts w:ascii="Arial" w:eastAsia="Times New Roman" w:hAnsi="Arial" w:cs="Arial"/>
                <w:sz w:val="18"/>
                <w:szCs w:val="18"/>
                <w:lang w:eastAsia="en-GB"/>
              </w:rPr>
            </w:pPr>
            <w:r w:rsidRPr="00EB35F7">
              <w:rPr>
                <w:rFonts w:ascii="Arial" w:eastAsia="Times New Roman" w:hAnsi="Arial" w:cs="Arial"/>
                <w:sz w:val="18"/>
                <w:szCs w:val="18"/>
                <w:lang w:eastAsia="en-GB"/>
              </w:rPr>
              <w:t xml:space="preserve">criticise advertise capitalise finalise equalise fertilise terrorise socialise </w:t>
            </w:r>
            <w:proofErr w:type="gramStart"/>
            <w:r w:rsidRPr="00EB35F7">
              <w:rPr>
                <w:rFonts w:ascii="Arial" w:eastAsia="Times New Roman" w:hAnsi="Arial" w:cs="Arial"/>
                <w:sz w:val="18"/>
                <w:szCs w:val="18"/>
                <w:lang w:eastAsia="en-GB"/>
              </w:rPr>
              <w:t>visualise</w:t>
            </w:r>
            <w:proofErr w:type="gramEnd"/>
          </w:p>
          <w:p w14:paraId="5118C66F" w14:textId="5A7774CC" w:rsidR="005D523C" w:rsidRPr="00B44270" w:rsidRDefault="005D523C" w:rsidP="005D523C">
            <w:pPr>
              <w:rPr>
                <w:rFonts w:ascii="Arial" w:eastAsia="Times New Roman" w:hAnsi="Arial" w:cs="Arial"/>
                <w:b/>
                <w:bCs/>
                <w:sz w:val="18"/>
                <w:szCs w:val="18"/>
                <w:lang w:eastAsia="en-GB"/>
              </w:rPr>
            </w:pPr>
            <w:r w:rsidRPr="00EB35F7">
              <w:rPr>
                <w:rFonts w:ascii="Arial" w:eastAsia="Times New Roman" w:hAnsi="Arial" w:cs="Arial"/>
                <w:sz w:val="18"/>
                <w:szCs w:val="18"/>
                <w:lang w:eastAsia="en-GB"/>
              </w:rPr>
              <w:t>vandalise</w:t>
            </w:r>
          </w:p>
        </w:tc>
        <w:tc>
          <w:tcPr>
            <w:tcW w:w="2017" w:type="dxa"/>
            <w:shd w:val="clear" w:color="auto" w:fill="FFFF00"/>
          </w:tcPr>
          <w:p w14:paraId="745A70F1" w14:textId="590A5F29" w:rsidR="005D523C" w:rsidRPr="00CD5086" w:rsidRDefault="005D523C" w:rsidP="005D523C">
            <w:pPr>
              <w:rPr>
                <w:rFonts w:ascii="Arial" w:hAnsi="Arial" w:cs="Arial"/>
                <w:sz w:val="18"/>
                <w:szCs w:val="18"/>
              </w:rPr>
            </w:pPr>
            <w:r w:rsidRPr="00CD5086">
              <w:rPr>
                <w:rFonts w:ascii="Arial" w:hAnsi="Arial" w:cs="Arial"/>
                <w:sz w:val="18"/>
                <w:szCs w:val="18"/>
              </w:rPr>
              <w:t>accommodate accompany access accuse accost accrue accuracy accomplish accumulate accentuate</w:t>
            </w:r>
          </w:p>
        </w:tc>
      </w:tr>
      <w:tr w:rsidR="005D523C" w:rsidRPr="004A562C" w14:paraId="54373C2F" w14:textId="265A039F" w:rsidTr="00C85CC9">
        <w:trPr>
          <w:trHeight w:val="41"/>
        </w:trPr>
        <w:tc>
          <w:tcPr>
            <w:tcW w:w="1256" w:type="dxa"/>
            <w:noWrap/>
            <w:hideMark/>
          </w:tcPr>
          <w:p w14:paraId="4365AC55" w14:textId="7154ED35" w:rsidR="005D523C" w:rsidRPr="00CC1B94" w:rsidRDefault="0033423E" w:rsidP="005D523C">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Grammar and punctuation</w:t>
            </w:r>
          </w:p>
          <w:p w14:paraId="0D711B10"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635FF586"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05BA0F6D"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53AFD8D4"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4AFD8E9B"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5A0CE313"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5B5F9447"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2AC6E74D"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54AD8A11"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4D006FB0"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665ADB3C"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08C66D14"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7709A6A9"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18CDF8F8"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0FE403F1"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47AE4A7B" w14:textId="77777777" w:rsidR="005D523C" w:rsidRPr="00B33BE4" w:rsidRDefault="005D523C" w:rsidP="005D523C">
            <w:pPr>
              <w:rPr>
                <w:rFonts w:ascii="Arial" w:eastAsia="Times New Roman" w:hAnsi="Arial" w:cs="Arial"/>
                <w:color w:val="000000"/>
                <w:kern w:val="0"/>
                <w:sz w:val="18"/>
                <w:szCs w:val="18"/>
                <w:lang w:eastAsia="en-GB"/>
                <w14:ligatures w14:val="none"/>
              </w:rPr>
            </w:pPr>
          </w:p>
          <w:p w14:paraId="262F7DF6" w14:textId="3977E58E" w:rsidR="005D523C" w:rsidRPr="00B33BE4" w:rsidRDefault="005D523C" w:rsidP="005D523C">
            <w:pPr>
              <w:rPr>
                <w:rFonts w:ascii="Arial" w:eastAsia="Times New Roman" w:hAnsi="Arial" w:cs="Arial"/>
                <w:color w:val="000000"/>
                <w:kern w:val="0"/>
                <w:sz w:val="18"/>
                <w:szCs w:val="18"/>
                <w:lang w:eastAsia="en-GB"/>
                <w14:ligatures w14:val="none"/>
              </w:rPr>
            </w:pPr>
          </w:p>
        </w:tc>
        <w:tc>
          <w:tcPr>
            <w:tcW w:w="1275" w:type="dxa"/>
            <w:shd w:val="clear" w:color="auto" w:fill="FFD966" w:themeFill="accent4" w:themeFillTint="99"/>
            <w:noWrap/>
            <w:hideMark/>
          </w:tcPr>
          <w:p w14:paraId="5174CCA5" w14:textId="77777777" w:rsidR="005D523C" w:rsidRPr="00F16BDF" w:rsidRDefault="005D523C" w:rsidP="005D523C">
            <w:pPr>
              <w:rPr>
                <w:rFonts w:ascii="Arial" w:eastAsia="Times New Roman" w:hAnsi="Arial" w:cs="Arial"/>
                <w:color w:val="000000"/>
                <w:kern w:val="0"/>
                <w:sz w:val="18"/>
                <w:szCs w:val="18"/>
                <w:lang w:eastAsia="en-GB"/>
                <w14:ligatures w14:val="none"/>
              </w:rPr>
            </w:pPr>
          </w:p>
          <w:p w14:paraId="08DBC464" w14:textId="77777777" w:rsidR="005D523C" w:rsidRPr="00F16BDF" w:rsidRDefault="005D523C" w:rsidP="005D523C">
            <w:pPr>
              <w:rPr>
                <w:rFonts w:ascii="Arial" w:eastAsia="Times New Roman" w:hAnsi="Arial" w:cs="Arial"/>
                <w:color w:val="000000"/>
                <w:kern w:val="0"/>
                <w:sz w:val="18"/>
                <w:szCs w:val="18"/>
                <w:lang w:eastAsia="en-GB"/>
                <w14:ligatures w14:val="none"/>
              </w:rPr>
            </w:pPr>
            <w:r w:rsidRPr="00F16BDF">
              <w:rPr>
                <w:rFonts w:ascii="Arial" w:eastAsia="Times New Roman" w:hAnsi="Arial" w:cs="Arial"/>
                <w:color w:val="000000"/>
                <w:kern w:val="0"/>
                <w:sz w:val="18"/>
                <w:szCs w:val="18"/>
                <w:lang w:eastAsia="en-GB"/>
                <w14:ligatures w14:val="none"/>
              </w:rPr>
              <w:t xml:space="preserve">Write some CVC </w:t>
            </w:r>
            <w:proofErr w:type="gramStart"/>
            <w:r w:rsidRPr="00F16BDF">
              <w:rPr>
                <w:rFonts w:ascii="Arial" w:eastAsia="Times New Roman" w:hAnsi="Arial" w:cs="Arial"/>
                <w:color w:val="000000"/>
                <w:kern w:val="0"/>
                <w:sz w:val="18"/>
                <w:szCs w:val="18"/>
                <w:lang w:eastAsia="en-GB"/>
                <w14:ligatures w14:val="none"/>
              </w:rPr>
              <w:t>words</w:t>
            </w:r>
            <w:proofErr w:type="gramEnd"/>
          </w:p>
          <w:p w14:paraId="7209D9C3" w14:textId="77777777" w:rsidR="005D523C" w:rsidRPr="00F16BDF" w:rsidRDefault="005D523C" w:rsidP="005D523C">
            <w:pPr>
              <w:rPr>
                <w:rFonts w:ascii="Arial" w:eastAsia="Times New Roman" w:hAnsi="Arial" w:cs="Arial"/>
                <w:color w:val="000000"/>
                <w:kern w:val="0"/>
                <w:sz w:val="18"/>
                <w:szCs w:val="18"/>
                <w:lang w:eastAsia="en-GB"/>
                <w14:ligatures w14:val="none"/>
              </w:rPr>
            </w:pPr>
          </w:p>
          <w:p w14:paraId="7EF3F8D5" w14:textId="77777777" w:rsidR="005D523C" w:rsidRDefault="005D523C" w:rsidP="005D523C">
            <w:pPr>
              <w:rPr>
                <w:rFonts w:ascii="Arial" w:eastAsia="Times New Roman" w:hAnsi="Arial" w:cs="Arial"/>
                <w:color w:val="000000"/>
                <w:kern w:val="0"/>
                <w:sz w:val="18"/>
                <w:szCs w:val="18"/>
                <w:lang w:eastAsia="en-GB"/>
                <w14:ligatures w14:val="none"/>
              </w:rPr>
            </w:pPr>
            <w:r w:rsidRPr="00F16BDF">
              <w:rPr>
                <w:rFonts w:ascii="Arial" w:eastAsia="Times New Roman" w:hAnsi="Arial" w:cs="Arial"/>
                <w:color w:val="000000"/>
                <w:kern w:val="0"/>
                <w:sz w:val="18"/>
                <w:szCs w:val="18"/>
                <w:lang w:eastAsia="en-GB"/>
                <w14:ligatures w14:val="none"/>
              </w:rPr>
              <w:t xml:space="preserve">Write </w:t>
            </w:r>
            <w:proofErr w:type="gramStart"/>
            <w:r w:rsidRPr="00F16BDF">
              <w:rPr>
                <w:rFonts w:ascii="Arial" w:eastAsia="Times New Roman" w:hAnsi="Arial" w:cs="Arial"/>
                <w:color w:val="000000"/>
                <w:kern w:val="0"/>
                <w:sz w:val="18"/>
                <w:szCs w:val="18"/>
                <w:lang w:eastAsia="en-GB"/>
                <w14:ligatures w14:val="none"/>
              </w:rPr>
              <w:t>labels</w:t>
            </w:r>
            <w:proofErr w:type="gramEnd"/>
          </w:p>
          <w:p w14:paraId="77447F2C" w14:textId="77777777" w:rsidR="005D523C" w:rsidRDefault="005D523C" w:rsidP="005D523C">
            <w:pPr>
              <w:rPr>
                <w:rFonts w:ascii="Arial" w:eastAsia="Times New Roman" w:hAnsi="Arial" w:cs="Arial"/>
                <w:color w:val="000000"/>
                <w:kern w:val="0"/>
                <w:sz w:val="18"/>
                <w:szCs w:val="18"/>
                <w:lang w:eastAsia="en-GB"/>
                <w14:ligatures w14:val="none"/>
              </w:rPr>
            </w:pPr>
          </w:p>
          <w:p w14:paraId="4E0E37A2" w14:textId="6758B361" w:rsidR="005D523C" w:rsidRDefault="005D523C" w:rsidP="005D523C">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 xml:space="preserve">Write captions or simple phrase with CVC words or phonetically plausible </w:t>
            </w:r>
            <w:proofErr w:type="gramStart"/>
            <w:r>
              <w:rPr>
                <w:rFonts w:ascii="Arial" w:eastAsia="Times New Roman" w:hAnsi="Arial" w:cs="Arial"/>
                <w:color w:val="000000"/>
                <w:kern w:val="0"/>
                <w:sz w:val="18"/>
                <w:szCs w:val="18"/>
                <w:lang w:eastAsia="en-GB"/>
                <w14:ligatures w14:val="none"/>
              </w:rPr>
              <w:t>words</w:t>
            </w:r>
            <w:proofErr w:type="gramEnd"/>
          </w:p>
          <w:p w14:paraId="67685356" w14:textId="77777777" w:rsidR="005D523C" w:rsidRDefault="005D523C" w:rsidP="005D523C">
            <w:pPr>
              <w:rPr>
                <w:rFonts w:ascii="Arial" w:eastAsia="Times New Roman" w:hAnsi="Arial" w:cs="Arial"/>
                <w:color w:val="000000"/>
                <w:kern w:val="0"/>
                <w:sz w:val="18"/>
                <w:szCs w:val="18"/>
                <w:lang w:eastAsia="en-GB"/>
                <w14:ligatures w14:val="none"/>
              </w:rPr>
            </w:pPr>
          </w:p>
          <w:p w14:paraId="6BC6E759" w14:textId="77777777" w:rsidR="005D523C" w:rsidRPr="00F16BDF" w:rsidRDefault="005D523C" w:rsidP="005D523C">
            <w:pPr>
              <w:rPr>
                <w:rFonts w:ascii="Arial" w:eastAsia="Times New Roman" w:hAnsi="Arial" w:cs="Arial"/>
                <w:color w:val="000000"/>
                <w:kern w:val="0"/>
                <w:sz w:val="18"/>
                <w:szCs w:val="18"/>
                <w:lang w:eastAsia="en-GB"/>
                <w14:ligatures w14:val="none"/>
              </w:rPr>
            </w:pPr>
          </w:p>
          <w:p w14:paraId="58D8A4C9" w14:textId="77777777" w:rsidR="005D523C" w:rsidRDefault="005D523C" w:rsidP="005D523C">
            <w:pPr>
              <w:rPr>
                <w:rFonts w:ascii="Arial" w:eastAsia="Times New Roman" w:hAnsi="Arial" w:cs="Arial"/>
                <w:color w:val="000000"/>
                <w:kern w:val="0"/>
                <w:sz w:val="18"/>
                <w:szCs w:val="18"/>
                <w:lang w:eastAsia="en-GB"/>
                <w14:ligatures w14:val="none"/>
              </w:rPr>
            </w:pPr>
          </w:p>
          <w:p w14:paraId="69A42725" w14:textId="690A1976" w:rsidR="005D523C" w:rsidRPr="00EA4BF2" w:rsidRDefault="005D523C" w:rsidP="005D523C">
            <w:pPr>
              <w:rPr>
                <w:rFonts w:ascii="Arial" w:eastAsia="Times New Roman" w:hAnsi="Arial" w:cs="Arial"/>
                <w:color w:val="000000"/>
                <w:kern w:val="0"/>
                <w:sz w:val="18"/>
                <w:szCs w:val="18"/>
                <w:lang w:eastAsia="en-GB"/>
                <w14:ligatures w14:val="none"/>
              </w:rPr>
            </w:pPr>
          </w:p>
          <w:p w14:paraId="404647E4" w14:textId="676FC466" w:rsidR="005D523C" w:rsidRPr="00EA4BF2" w:rsidRDefault="005D523C" w:rsidP="005D523C">
            <w:pPr>
              <w:rPr>
                <w:rFonts w:ascii="Arial" w:eastAsia="Times New Roman" w:hAnsi="Arial" w:cs="Arial"/>
                <w:color w:val="000000"/>
                <w:kern w:val="0"/>
                <w:sz w:val="18"/>
                <w:szCs w:val="18"/>
                <w:lang w:eastAsia="en-GB"/>
                <w14:ligatures w14:val="none"/>
              </w:rPr>
            </w:pPr>
          </w:p>
        </w:tc>
        <w:tc>
          <w:tcPr>
            <w:tcW w:w="2132" w:type="dxa"/>
            <w:shd w:val="clear" w:color="auto" w:fill="FFD966" w:themeFill="accent4" w:themeFillTint="99"/>
          </w:tcPr>
          <w:p w14:paraId="0D2FA53F" w14:textId="128C9F12" w:rsidR="005D523C" w:rsidRPr="00B33BE4" w:rsidRDefault="005D523C" w:rsidP="005D523C">
            <w:pPr>
              <w:rPr>
                <w:rFonts w:ascii="Arial" w:hAnsi="Arial" w:cs="Arial"/>
                <w:sz w:val="18"/>
                <w:szCs w:val="18"/>
              </w:rPr>
            </w:pPr>
            <w:r w:rsidRPr="00760DC1">
              <w:rPr>
                <w:rFonts w:ascii="Arial" w:hAnsi="Arial" w:cs="Arial"/>
                <w:sz w:val="18"/>
                <w:szCs w:val="18"/>
              </w:rPr>
              <w:t>Write sentences using ‘and’</w:t>
            </w:r>
          </w:p>
          <w:p w14:paraId="20821FB2" w14:textId="77777777" w:rsidR="005D523C" w:rsidRDefault="005D523C" w:rsidP="005D523C">
            <w:pPr>
              <w:rPr>
                <w:rFonts w:ascii="Arial" w:hAnsi="Arial" w:cs="Arial"/>
                <w:b/>
                <w:bCs/>
                <w:sz w:val="18"/>
                <w:szCs w:val="18"/>
              </w:rPr>
            </w:pPr>
          </w:p>
          <w:p w14:paraId="0A009E7E" w14:textId="036262C4" w:rsidR="005D523C" w:rsidRDefault="005D523C" w:rsidP="005D523C">
            <w:pPr>
              <w:rPr>
                <w:rFonts w:ascii="Arial" w:hAnsi="Arial" w:cs="Arial"/>
                <w:b/>
                <w:bCs/>
                <w:sz w:val="18"/>
                <w:szCs w:val="18"/>
              </w:rPr>
            </w:pPr>
          </w:p>
          <w:p w14:paraId="7FCB4041" w14:textId="77777777" w:rsidR="005D523C" w:rsidRPr="00B33BE4" w:rsidRDefault="005D523C" w:rsidP="005D523C">
            <w:pPr>
              <w:rPr>
                <w:rFonts w:ascii="Arial" w:hAnsi="Arial" w:cs="Arial"/>
                <w:b/>
                <w:bCs/>
                <w:sz w:val="18"/>
                <w:szCs w:val="18"/>
              </w:rPr>
            </w:pPr>
          </w:p>
          <w:p w14:paraId="7EFA69EF" w14:textId="77777777" w:rsidR="005D523C" w:rsidRDefault="005D523C" w:rsidP="005D523C">
            <w:pPr>
              <w:rPr>
                <w:rFonts w:ascii="Arial" w:hAnsi="Arial" w:cs="Arial"/>
                <w:b/>
                <w:bCs/>
                <w:sz w:val="18"/>
                <w:szCs w:val="18"/>
              </w:rPr>
            </w:pPr>
          </w:p>
          <w:p w14:paraId="23840135" w14:textId="59346C25" w:rsidR="005D523C" w:rsidRPr="00B33BE4" w:rsidRDefault="005D523C" w:rsidP="005D523C">
            <w:pPr>
              <w:rPr>
                <w:rFonts w:ascii="Arial" w:hAnsi="Arial" w:cs="Arial"/>
                <w:b/>
                <w:bCs/>
                <w:sz w:val="18"/>
                <w:szCs w:val="18"/>
              </w:rPr>
            </w:pPr>
          </w:p>
          <w:p w14:paraId="457598A0" w14:textId="77777777" w:rsidR="005D523C" w:rsidRPr="007547F0" w:rsidRDefault="005D523C" w:rsidP="005D523C">
            <w:pPr>
              <w:rPr>
                <w:rFonts w:ascii="Arial" w:hAnsi="Arial" w:cs="Arial"/>
                <w:sz w:val="18"/>
                <w:szCs w:val="18"/>
              </w:rPr>
            </w:pPr>
          </w:p>
          <w:p w14:paraId="1F0A3C49" w14:textId="77777777" w:rsidR="005D523C" w:rsidRDefault="005D523C" w:rsidP="005D523C">
            <w:pPr>
              <w:rPr>
                <w:rFonts w:ascii="Arial" w:eastAsia="Times New Roman" w:hAnsi="Arial" w:cs="Arial"/>
                <w:sz w:val="18"/>
                <w:szCs w:val="18"/>
                <w:lang w:eastAsia="en-GB"/>
              </w:rPr>
            </w:pPr>
          </w:p>
          <w:p w14:paraId="6340DD1D" w14:textId="6372157B" w:rsidR="005D523C" w:rsidRPr="00B33BE4" w:rsidRDefault="005D523C" w:rsidP="005D523C">
            <w:pPr>
              <w:rPr>
                <w:rFonts w:ascii="Arial" w:eastAsia="Times New Roman" w:hAnsi="Arial" w:cs="Arial"/>
                <w:sz w:val="18"/>
                <w:szCs w:val="18"/>
                <w:lang w:eastAsia="en-GB"/>
              </w:rPr>
            </w:pPr>
          </w:p>
        </w:tc>
        <w:tc>
          <w:tcPr>
            <w:tcW w:w="2268" w:type="dxa"/>
            <w:shd w:val="clear" w:color="auto" w:fill="FFD966" w:themeFill="accent4" w:themeFillTint="99"/>
          </w:tcPr>
          <w:p w14:paraId="604782A2" w14:textId="626A3D8E" w:rsidR="005D523C" w:rsidRPr="00975367" w:rsidRDefault="005D523C" w:rsidP="005D523C">
            <w:pPr>
              <w:rPr>
                <w:rFonts w:ascii="Arial" w:hAnsi="Arial" w:cs="Arial"/>
                <w:sz w:val="18"/>
                <w:szCs w:val="18"/>
              </w:rPr>
            </w:pPr>
            <w:r w:rsidRPr="00975367">
              <w:rPr>
                <w:rFonts w:ascii="Arial" w:hAnsi="Arial" w:cs="Arial"/>
                <w:sz w:val="18"/>
                <w:szCs w:val="18"/>
              </w:rPr>
              <w:t>Use apostrophes for contractions. Use exclamation sentences. Use command sentences.</w:t>
            </w:r>
          </w:p>
          <w:p w14:paraId="0D1F7C02" w14:textId="77777777" w:rsidR="005D523C" w:rsidRPr="00B33BE4" w:rsidRDefault="005D523C" w:rsidP="005D523C">
            <w:pPr>
              <w:rPr>
                <w:rFonts w:ascii="Arial" w:hAnsi="Arial" w:cs="Arial"/>
                <w:b/>
                <w:bCs/>
                <w:sz w:val="18"/>
                <w:szCs w:val="18"/>
              </w:rPr>
            </w:pPr>
          </w:p>
          <w:p w14:paraId="1256400C" w14:textId="77777777" w:rsidR="005D523C" w:rsidRPr="00B33BE4" w:rsidRDefault="005D523C" w:rsidP="005D523C">
            <w:pPr>
              <w:rPr>
                <w:rFonts w:ascii="Arial" w:hAnsi="Arial" w:cs="Arial"/>
                <w:sz w:val="18"/>
                <w:szCs w:val="18"/>
              </w:rPr>
            </w:pPr>
          </w:p>
          <w:p w14:paraId="69F85E44" w14:textId="77777777" w:rsidR="005D523C" w:rsidRPr="00B33BE4" w:rsidRDefault="005D523C" w:rsidP="005D523C">
            <w:pPr>
              <w:rPr>
                <w:rFonts w:ascii="Arial" w:hAnsi="Arial" w:cs="Arial"/>
                <w:sz w:val="18"/>
                <w:szCs w:val="18"/>
              </w:rPr>
            </w:pPr>
          </w:p>
          <w:p w14:paraId="12A8E78F" w14:textId="77777777" w:rsidR="005D523C" w:rsidRPr="00B33BE4" w:rsidRDefault="005D523C" w:rsidP="005D523C">
            <w:pPr>
              <w:rPr>
                <w:rFonts w:ascii="Arial" w:hAnsi="Arial" w:cs="Arial"/>
                <w:sz w:val="18"/>
                <w:szCs w:val="18"/>
              </w:rPr>
            </w:pPr>
          </w:p>
          <w:p w14:paraId="38B70D19" w14:textId="77777777" w:rsidR="005D523C" w:rsidRPr="00B33BE4" w:rsidRDefault="005D523C" w:rsidP="005D523C">
            <w:pPr>
              <w:ind w:firstLine="720"/>
              <w:rPr>
                <w:rFonts w:ascii="Arial" w:hAnsi="Arial" w:cs="Arial"/>
                <w:sz w:val="18"/>
                <w:szCs w:val="18"/>
              </w:rPr>
            </w:pPr>
          </w:p>
          <w:p w14:paraId="07001366" w14:textId="5B80BAFE" w:rsidR="005D523C" w:rsidRPr="00B33BE4" w:rsidRDefault="005D523C" w:rsidP="005D523C">
            <w:pPr>
              <w:rPr>
                <w:rFonts w:ascii="Arial" w:eastAsia="Times New Roman" w:hAnsi="Arial" w:cs="Arial"/>
                <w:b/>
                <w:bCs/>
                <w:color w:val="000000"/>
                <w:kern w:val="0"/>
                <w:sz w:val="18"/>
                <w:szCs w:val="18"/>
                <w:lang w:eastAsia="en-GB"/>
                <w14:ligatures w14:val="none"/>
              </w:rPr>
            </w:pPr>
          </w:p>
        </w:tc>
        <w:tc>
          <w:tcPr>
            <w:tcW w:w="2268" w:type="dxa"/>
            <w:shd w:val="clear" w:color="auto" w:fill="00B0F0"/>
            <w:noWrap/>
            <w:hideMark/>
          </w:tcPr>
          <w:p w14:paraId="629E0ED0" w14:textId="77777777" w:rsidR="00670684" w:rsidRDefault="005D523C" w:rsidP="005D523C">
            <w:pPr>
              <w:rPr>
                <w:rFonts w:ascii="Arial" w:hAnsi="Arial" w:cs="Arial"/>
                <w:sz w:val="18"/>
                <w:szCs w:val="18"/>
              </w:rPr>
            </w:pPr>
            <w:r w:rsidRPr="00885B77">
              <w:rPr>
                <w:rFonts w:ascii="Arial" w:hAnsi="Arial" w:cs="Arial"/>
                <w:sz w:val="18"/>
                <w:szCs w:val="18"/>
              </w:rPr>
              <w:t xml:space="preserve">Add detail to verbs. </w:t>
            </w:r>
          </w:p>
          <w:p w14:paraId="144F8432" w14:textId="77777777" w:rsidR="00670684" w:rsidRDefault="00670684" w:rsidP="005D523C">
            <w:pPr>
              <w:rPr>
                <w:rFonts w:ascii="Arial" w:hAnsi="Arial" w:cs="Arial"/>
                <w:sz w:val="18"/>
                <w:szCs w:val="18"/>
              </w:rPr>
            </w:pPr>
          </w:p>
          <w:p w14:paraId="190E1B93" w14:textId="64AB224B" w:rsidR="005D523C" w:rsidRPr="00AC3626" w:rsidRDefault="005D523C" w:rsidP="005D523C">
            <w:pPr>
              <w:rPr>
                <w:rFonts w:ascii="Arial" w:hAnsi="Arial" w:cs="Arial"/>
                <w:sz w:val="18"/>
                <w:szCs w:val="18"/>
              </w:rPr>
            </w:pPr>
            <w:r w:rsidRPr="00885B77">
              <w:rPr>
                <w:rFonts w:ascii="Arial" w:hAnsi="Arial" w:cs="Arial"/>
                <w:sz w:val="18"/>
                <w:szCs w:val="18"/>
              </w:rPr>
              <w:t>Inverted commas for speech</w:t>
            </w:r>
          </w:p>
          <w:p w14:paraId="632F81CF" w14:textId="77777777" w:rsidR="005D523C" w:rsidRDefault="005D523C" w:rsidP="005D523C">
            <w:pPr>
              <w:rPr>
                <w:rFonts w:ascii="Arial" w:hAnsi="Arial" w:cs="Arial"/>
                <w:b/>
                <w:bCs/>
                <w:sz w:val="18"/>
                <w:szCs w:val="18"/>
              </w:rPr>
            </w:pPr>
          </w:p>
          <w:p w14:paraId="1E1CAF4C" w14:textId="1615F39D" w:rsidR="005D523C" w:rsidRPr="004C73A7" w:rsidRDefault="005D523C" w:rsidP="005D523C">
            <w:pPr>
              <w:rPr>
                <w:rFonts w:ascii="Arial" w:eastAsia="Times New Roman" w:hAnsi="Arial" w:cs="Arial"/>
                <w:sz w:val="18"/>
                <w:szCs w:val="18"/>
                <w:lang w:eastAsia="en-GB"/>
              </w:rPr>
            </w:pPr>
          </w:p>
        </w:tc>
        <w:tc>
          <w:tcPr>
            <w:tcW w:w="2268" w:type="dxa"/>
            <w:shd w:val="clear" w:color="auto" w:fill="00B0F0"/>
          </w:tcPr>
          <w:p w14:paraId="5441DA38" w14:textId="77777777" w:rsidR="005D523C" w:rsidRPr="0045596B" w:rsidRDefault="005D523C" w:rsidP="005D523C">
            <w:pPr>
              <w:rPr>
                <w:rFonts w:ascii="Arial" w:hAnsi="Arial" w:cs="Arial"/>
                <w:sz w:val="18"/>
                <w:szCs w:val="18"/>
              </w:rPr>
            </w:pPr>
            <w:r w:rsidRPr="0045596B">
              <w:rPr>
                <w:rFonts w:ascii="Arial" w:hAnsi="Arial" w:cs="Arial"/>
                <w:sz w:val="18"/>
                <w:szCs w:val="18"/>
              </w:rPr>
              <w:t>Direct speech- full punctuation accurate (comma after clause, punctuation within inverted commas).</w:t>
            </w:r>
          </w:p>
          <w:p w14:paraId="03908EB1" w14:textId="77777777" w:rsidR="005D523C" w:rsidRPr="00B33BE4" w:rsidRDefault="005D523C" w:rsidP="005D523C">
            <w:pPr>
              <w:rPr>
                <w:rFonts w:ascii="Arial" w:hAnsi="Arial" w:cs="Arial"/>
                <w:sz w:val="18"/>
                <w:szCs w:val="18"/>
              </w:rPr>
            </w:pPr>
          </w:p>
          <w:p w14:paraId="7CB6F107" w14:textId="77777777" w:rsidR="005D523C" w:rsidRDefault="005D523C" w:rsidP="005D523C">
            <w:pPr>
              <w:rPr>
                <w:rFonts w:ascii="Arial" w:eastAsia="Times New Roman" w:hAnsi="Arial" w:cs="Arial"/>
                <w:kern w:val="0"/>
                <w:sz w:val="18"/>
                <w:szCs w:val="18"/>
                <w:lang w:eastAsia="en-GB"/>
                <w14:ligatures w14:val="none"/>
              </w:rPr>
            </w:pPr>
          </w:p>
          <w:p w14:paraId="544428A1" w14:textId="77777777" w:rsidR="005D523C" w:rsidRDefault="005D523C" w:rsidP="005D523C">
            <w:pPr>
              <w:rPr>
                <w:rFonts w:ascii="Arial" w:eastAsia="Times New Roman" w:hAnsi="Arial" w:cs="Arial"/>
                <w:kern w:val="0"/>
                <w:sz w:val="18"/>
                <w:szCs w:val="18"/>
                <w:lang w:eastAsia="en-GB"/>
                <w14:ligatures w14:val="none"/>
              </w:rPr>
            </w:pPr>
          </w:p>
          <w:p w14:paraId="544E6728" w14:textId="77777777" w:rsidR="005D523C" w:rsidRDefault="005D523C" w:rsidP="005D523C">
            <w:pPr>
              <w:rPr>
                <w:rFonts w:ascii="Arial" w:eastAsia="Times New Roman" w:hAnsi="Arial" w:cs="Arial"/>
                <w:kern w:val="0"/>
                <w:sz w:val="18"/>
                <w:szCs w:val="18"/>
                <w:lang w:eastAsia="en-GB"/>
                <w14:ligatures w14:val="none"/>
              </w:rPr>
            </w:pPr>
          </w:p>
          <w:p w14:paraId="28F4D90B" w14:textId="398F94DB" w:rsidR="005D523C" w:rsidRPr="00B33BE4" w:rsidRDefault="005D523C" w:rsidP="005D523C">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 xml:space="preserve"> </w:t>
            </w:r>
          </w:p>
        </w:tc>
        <w:tc>
          <w:tcPr>
            <w:tcW w:w="1962" w:type="dxa"/>
            <w:shd w:val="clear" w:color="auto" w:fill="FFFF00"/>
          </w:tcPr>
          <w:p w14:paraId="6C51025A" w14:textId="77777777" w:rsidR="005D523C" w:rsidRDefault="005D523C" w:rsidP="005D523C">
            <w:pPr>
              <w:rPr>
                <w:rFonts w:ascii="Arial" w:hAnsi="Arial" w:cs="Arial"/>
                <w:sz w:val="18"/>
                <w:szCs w:val="18"/>
              </w:rPr>
            </w:pPr>
            <w:r w:rsidRPr="008F7B34">
              <w:rPr>
                <w:rFonts w:ascii="Arial" w:hAnsi="Arial" w:cs="Arial"/>
                <w:sz w:val="18"/>
                <w:szCs w:val="18"/>
              </w:rPr>
              <w:t xml:space="preserve">Using direct AND reported speech </w:t>
            </w:r>
          </w:p>
          <w:p w14:paraId="7AD4304D" w14:textId="77777777" w:rsidR="005D523C" w:rsidRDefault="005D523C" w:rsidP="005D523C">
            <w:pPr>
              <w:rPr>
                <w:rFonts w:ascii="Arial" w:hAnsi="Arial" w:cs="Arial"/>
                <w:sz w:val="18"/>
                <w:szCs w:val="18"/>
              </w:rPr>
            </w:pPr>
          </w:p>
          <w:p w14:paraId="394DF2AF" w14:textId="77777777" w:rsidR="005D523C" w:rsidRDefault="005D523C" w:rsidP="005D523C">
            <w:pPr>
              <w:rPr>
                <w:rFonts w:ascii="Arial" w:hAnsi="Arial" w:cs="Arial"/>
                <w:sz w:val="18"/>
                <w:szCs w:val="18"/>
              </w:rPr>
            </w:pPr>
            <w:r w:rsidRPr="008F7B34">
              <w:rPr>
                <w:rFonts w:ascii="Arial" w:hAnsi="Arial" w:cs="Arial"/>
                <w:sz w:val="18"/>
                <w:szCs w:val="18"/>
              </w:rPr>
              <w:t xml:space="preserve">Full speech punctuation including new speaker, new line. </w:t>
            </w:r>
          </w:p>
          <w:p w14:paraId="7E63EF06" w14:textId="77777777" w:rsidR="005D523C" w:rsidRDefault="005D523C" w:rsidP="005D523C">
            <w:pPr>
              <w:rPr>
                <w:rFonts w:ascii="Arial" w:hAnsi="Arial" w:cs="Arial"/>
                <w:sz w:val="18"/>
                <w:szCs w:val="18"/>
              </w:rPr>
            </w:pPr>
          </w:p>
          <w:p w14:paraId="5AD5B602" w14:textId="77777777" w:rsidR="005D523C" w:rsidRPr="008F7B34" w:rsidRDefault="005D523C" w:rsidP="005D523C">
            <w:pPr>
              <w:rPr>
                <w:rFonts w:ascii="Arial" w:hAnsi="Arial" w:cs="Arial"/>
                <w:sz w:val="18"/>
                <w:szCs w:val="18"/>
              </w:rPr>
            </w:pPr>
            <w:r w:rsidRPr="008F7B34">
              <w:rPr>
                <w:rFonts w:ascii="Arial" w:hAnsi="Arial" w:cs="Arial"/>
                <w:sz w:val="18"/>
                <w:szCs w:val="18"/>
              </w:rPr>
              <w:t>Develop characters through action, description and dialogue.</w:t>
            </w:r>
          </w:p>
          <w:p w14:paraId="4943977B" w14:textId="77777777" w:rsidR="005D523C" w:rsidRDefault="005D523C" w:rsidP="005D523C">
            <w:pPr>
              <w:rPr>
                <w:rFonts w:ascii="Arial" w:hAnsi="Arial" w:cs="Arial"/>
                <w:sz w:val="18"/>
                <w:szCs w:val="18"/>
              </w:rPr>
            </w:pPr>
          </w:p>
          <w:p w14:paraId="2FF9DA82" w14:textId="77777777" w:rsidR="005D523C" w:rsidRDefault="005D523C" w:rsidP="005D523C">
            <w:pPr>
              <w:rPr>
                <w:rFonts w:ascii="Arial" w:hAnsi="Arial" w:cs="Arial"/>
                <w:sz w:val="18"/>
                <w:szCs w:val="18"/>
              </w:rPr>
            </w:pPr>
          </w:p>
          <w:p w14:paraId="076281AF" w14:textId="77777777" w:rsidR="005D523C" w:rsidRDefault="005D523C" w:rsidP="005D523C">
            <w:pPr>
              <w:rPr>
                <w:rFonts w:ascii="Arial" w:hAnsi="Arial" w:cs="Arial"/>
                <w:sz w:val="18"/>
                <w:szCs w:val="18"/>
              </w:rPr>
            </w:pPr>
          </w:p>
          <w:p w14:paraId="78A85A94" w14:textId="1F4078AF" w:rsidR="005D523C" w:rsidRPr="00AD731E" w:rsidRDefault="005D523C" w:rsidP="005D523C">
            <w:pPr>
              <w:rPr>
                <w:rFonts w:ascii="Arial" w:hAnsi="Arial" w:cs="Arial"/>
                <w:sz w:val="18"/>
                <w:szCs w:val="18"/>
              </w:rPr>
            </w:pPr>
          </w:p>
        </w:tc>
        <w:tc>
          <w:tcPr>
            <w:tcW w:w="2017" w:type="dxa"/>
            <w:shd w:val="clear" w:color="auto" w:fill="FFFF00"/>
          </w:tcPr>
          <w:p w14:paraId="26F372CF" w14:textId="77777777" w:rsidR="005D523C" w:rsidRDefault="005D523C" w:rsidP="005D523C">
            <w:pPr>
              <w:rPr>
                <w:rFonts w:ascii="Arial" w:hAnsi="Arial" w:cs="Arial"/>
                <w:sz w:val="18"/>
                <w:szCs w:val="18"/>
              </w:rPr>
            </w:pPr>
            <w:r w:rsidRPr="001A6089">
              <w:rPr>
                <w:rFonts w:ascii="Arial" w:hAnsi="Arial" w:cs="Arial"/>
                <w:sz w:val="18"/>
                <w:szCs w:val="18"/>
              </w:rPr>
              <w:t xml:space="preserve">Dialogue, action and description are </w:t>
            </w:r>
            <w:proofErr w:type="gramStart"/>
            <w:r w:rsidRPr="001A6089">
              <w:rPr>
                <w:rFonts w:ascii="Arial" w:hAnsi="Arial" w:cs="Arial"/>
                <w:sz w:val="18"/>
                <w:szCs w:val="18"/>
              </w:rPr>
              <w:t>interwoven</w:t>
            </w:r>
            <w:proofErr w:type="gramEnd"/>
            <w:r w:rsidRPr="001A6089">
              <w:rPr>
                <w:rFonts w:ascii="Arial" w:hAnsi="Arial" w:cs="Arial"/>
                <w:sz w:val="18"/>
                <w:szCs w:val="18"/>
              </w:rPr>
              <w:t xml:space="preserve"> </w:t>
            </w:r>
          </w:p>
          <w:p w14:paraId="648849C9" w14:textId="77777777" w:rsidR="005D523C" w:rsidRDefault="005D523C" w:rsidP="005D523C">
            <w:pPr>
              <w:rPr>
                <w:rFonts w:ascii="Arial" w:hAnsi="Arial" w:cs="Arial"/>
                <w:sz w:val="18"/>
                <w:szCs w:val="18"/>
              </w:rPr>
            </w:pPr>
          </w:p>
          <w:p w14:paraId="5B839503" w14:textId="77777777" w:rsidR="005D523C" w:rsidRDefault="005D523C" w:rsidP="005D523C">
            <w:pPr>
              <w:rPr>
                <w:rFonts w:ascii="Arial" w:hAnsi="Arial" w:cs="Arial"/>
                <w:sz w:val="18"/>
                <w:szCs w:val="18"/>
              </w:rPr>
            </w:pPr>
            <w:r w:rsidRPr="001A6089">
              <w:rPr>
                <w:rFonts w:ascii="Arial" w:hAnsi="Arial" w:cs="Arial"/>
                <w:sz w:val="18"/>
                <w:szCs w:val="18"/>
              </w:rPr>
              <w:t xml:space="preserve">Hyphens used </w:t>
            </w:r>
            <w:proofErr w:type="gramStart"/>
            <w:r w:rsidRPr="001A6089">
              <w:rPr>
                <w:rFonts w:ascii="Arial" w:hAnsi="Arial" w:cs="Arial"/>
                <w:sz w:val="18"/>
                <w:szCs w:val="18"/>
              </w:rPr>
              <w:t>correctly</w:t>
            </w:r>
            <w:proofErr w:type="gramEnd"/>
          </w:p>
          <w:p w14:paraId="3C3C4D18" w14:textId="77777777" w:rsidR="00017F39" w:rsidRPr="001A6089" w:rsidRDefault="00017F39" w:rsidP="005D523C">
            <w:pPr>
              <w:rPr>
                <w:rFonts w:ascii="Arial" w:eastAsia="Times New Roman" w:hAnsi="Arial" w:cs="Arial"/>
                <w:b/>
                <w:bCs/>
                <w:color w:val="000000"/>
                <w:kern w:val="0"/>
                <w:sz w:val="18"/>
                <w:szCs w:val="18"/>
                <w:lang w:eastAsia="en-GB"/>
                <w14:ligatures w14:val="none"/>
              </w:rPr>
            </w:pPr>
          </w:p>
          <w:p w14:paraId="6649C31A" w14:textId="2050EC8F" w:rsidR="005D523C" w:rsidRPr="004A562C" w:rsidRDefault="00017F39" w:rsidP="005D523C">
            <w:pPr>
              <w:rPr>
                <w:rFonts w:ascii="Times New Roman" w:eastAsia="Times New Roman" w:hAnsi="Times New Roman" w:cs="Times New Roman"/>
                <w:kern w:val="0"/>
                <w:sz w:val="20"/>
                <w:szCs w:val="20"/>
                <w:lang w:eastAsia="en-GB"/>
                <w14:ligatures w14:val="none"/>
              </w:rPr>
            </w:pPr>
            <w:r w:rsidRPr="00C6661D">
              <w:rPr>
                <w:rFonts w:ascii="Arial" w:hAnsi="Arial" w:cs="Arial"/>
                <w:sz w:val="18"/>
                <w:szCs w:val="18"/>
              </w:rPr>
              <w:t xml:space="preserve">The difference between vocabulary typical of informal speech and vocabulary appropriate for formal speech and writing </w:t>
            </w:r>
            <w:r>
              <w:rPr>
                <w:rFonts w:ascii="Arial" w:hAnsi="Arial" w:cs="Arial"/>
                <w:sz w:val="18"/>
                <w:szCs w:val="18"/>
              </w:rPr>
              <w:t>- LS</w:t>
            </w:r>
          </w:p>
        </w:tc>
      </w:tr>
      <w:tr w:rsidR="005D523C" w:rsidRPr="004A562C" w14:paraId="35ADE303" w14:textId="782E1E8D" w:rsidTr="00C85CC9">
        <w:trPr>
          <w:trHeight w:val="288"/>
        </w:trPr>
        <w:tc>
          <w:tcPr>
            <w:tcW w:w="1256" w:type="dxa"/>
            <w:noWrap/>
            <w:hideMark/>
          </w:tcPr>
          <w:p w14:paraId="660CB1F6" w14:textId="6C5E347E" w:rsidR="005D523C" w:rsidRPr="00B33BE4" w:rsidRDefault="005D523C" w:rsidP="005D523C">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 xml:space="preserve">Week </w:t>
            </w:r>
            <w:r>
              <w:rPr>
                <w:rFonts w:ascii="Arial" w:eastAsia="Times New Roman" w:hAnsi="Arial" w:cs="Arial"/>
                <w:b/>
                <w:bCs/>
                <w:color w:val="000000"/>
                <w:kern w:val="0"/>
                <w:sz w:val="18"/>
                <w:szCs w:val="18"/>
                <w:lang w:eastAsia="en-GB"/>
                <w14:ligatures w14:val="none"/>
              </w:rPr>
              <w:t>5-6</w:t>
            </w:r>
          </w:p>
        </w:tc>
        <w:tc>
          <w:tcPr>
            <w:tcW w:w="5675" w:type="dxa"/>
            <w:gridSpan w:val="3"/>
            <w:shd w:val="clear" w:color="auto" w:fill="FFD966" w:themeFill="accent4" w:themeFillTint="99"/>
            <w:noWrap/>
            <w:hideMark/>
          </w:tcPr>
          <w:p w14:paraId="101410DF" w14:textId="09DAE56D" w:rsidR="005D523C" w:rsidRPr="00B33BE4" w:rsidRDefault="005D523C" w:rsidP="005D523C">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Local History Study</w:t>
            </w:r>
          </w:p>
        </w:tc>
        <w:tc>
          <w:tcPr>
            <w:tcW w:w="4536" w:type="dxa"/>
            <w:gridSpan w:val="2"/>
            <w:shd w:val="clear" w:color="auto" w:fill="00B0F0"/>
            <w:noWrap/>
            <w:hideMark/>
          </w:tcPr>
          <w:p w14:paraId="6CD80111" w14:textId="40BF89C4" w:rsidR="005D523C" w:rsidRPr="00B33BE4" w:rsidRDefault="005D523C" w:rsidP="005D523C">
            <w:pPr>
              <w:rPr>
                <w:rFonts w:ascii="Arial" w:eastAsia="Times New Roman" w:hAnsi="Arial" w:cs="Arial"/>
                <w:b/>
                <w:bCs/>
                <w:color w:val="FF0000"/>
                <w:kern w:val="0"/>
                <w:sz w:val="18"/>
                <w:szCs w:val="18"/>
                <w:lang w:eastAsia="en-GB"/>
                <w14:ligatures w14:val="none"/>
              </w:rPr>
            </w:pPr>
          </w:p>
        </w:tc>
        <w:tc>
          <w:tcPr>
            <w:tcW w:w="3979" w:type="dxa"/>
            <w:gridSpan w:val="2"/>
            <w:shd w:val="clear" w:color="auto" w:fill="FFFF00"/>
          </w:tcPr>
          <w:p w14:paraId="1C56F30C" w14:textId="0F15058A" w:rsidR="005D523C" w:rsidRPr="004A562C" w:rsidRDefault="005D523C" w:rsidP="005D523C">
            <w:pPr>
              <w:rPr>
                <w:rFonts w:ascii="Calibri" w:eastAsia="Times New Roman" w:hAnsi="Calibri" w:cs="Calibri"/>
                <w:color w:val="FF0000"/>
                <w:kern w:val="0"/>
                <w:lang w:eastAsia="en-GB"/>
                <w14:ligatures w14:val="none"/>
              </w:rPr>
            </w:pPr>
          </w:p>
        </w:tc>
      </w:tr>
      <w:tr w:rsidR="005D523C" w:rsidRPr="004A562C" w14:paraId="340CBBAC" w14:textId="09B5BB79" w:rsidTr="00C85CC9">
        <w:trPr>
          <w:trHeight w:val="288"/>
        </w:trPr>
        <w:tc>
          <w:tcPr>
            <w:tcW w:w="1256" w:type="dxa"/>
            <w:noWrap/>
            <w:hideMark/>
          </w:tcPr>
          <w:p w14:paraId="6AEAAB0D" w14:textId="6CE3504B" w:rsidR="005D523C" w:rsidRPr="00CC1B94" w:rsidRDefault="0033423E" w:rsidP="005D523C">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 xml:space="preserve">Writing </w:t>
            </w:r>
          </w:p>
        </w:tc>
        <w:tc>
          <w:tcPr>
            <w:tcW w:w="5675" w:type="dxa"/>
            <w:gridSpan w:val="3"/>
            <w:shd w:val="clear" w:color="auto" w:fill="FFD966" w:themeFill="accent4" w:themeFillTint="99"/>
            <w:noWrap/>
            <w:hideMark/>
          </w:tcPr>
          <w:p w14:paraId="47B0FE12" w14:textId="2086A5D8" w:rsidR="005D523C" w:rsidRPr="00B33BE4" w:rsidRDefault="005D523C" w:rsidP="005D523C">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Leaflet - persuasion</w:t>
            </w:r>
          </w:p>
        </w:tc>
        <w:tc>
          <w:tcPr>
            <w:tcW w:w="4536" w:type="dxa"/>
            <w:gridSpan w:val="2"/>
            <w:shd w:val="clear" w:color="auto" w:fill="00B0F0"/>
            <w:noWrap/>
            <w:hideMark/>
          </w:tcPr>
          <w:p w14:paraId="6C0FC530" w14:textId="4C0435E1" w:rsidR="005D523C" w:rsidRPr="004C6A98" w:rsidRDefault="005D523C" w:rsidP="005D523C">
            <w:pPr>
              <w:rPr>
                <w:rFonts w:ascii="Calibri" w:eastAsia="Times New Roman" w:hAnsi="Calibri" w:cs="Calibri"/>
                <w:b/>
                <w:bCs/>
                <w:color w:val="000000"/>
                <w:kern w:val="0"/>
                <w:lang w:eastAsia="en-GB"/>
                <w14:ligatures w14:val="none"/>
              </w:rPr>
            </w:pPr>
          </w:p>
        </w:tc>
        <w:tc>
          <w:tcPr>
            <w:tcW w:w="3979" w:type="dxa"/>
            <w:gridSpan w:val="2"/>
            <w:shd w:val="clear" w:color="auto" w:fill="FFFF00"/>
          </w:tcPr>
          <w:p w14:paraId="1BE5B586" w14:textId="77777777" w:rsidR="005D523C" w:rsidRPr="004A562C" w:rsidRDefault="005D523C" w:rsidP="005D523C">
            <w:pPr>
              <w:rPr>
                <w:rFonts w:ascii="Calibri" w:eastAsia="Times New Roman" w:hAnsi="Calibri" w:cs="Calibri"/>
                <w:color w:val="000000"/>
                <w:kern w:val="0"/>
                <w:lang w:eastAsia="en-GB"/>
                <w14:ligatures w14:val="none"/>
              </w:rPr>
            </w:pPr>
          </w:p>
        </w:tc>
      </w:tr>
      <w:tr w:rsidR="005D523C" w:rsidRPr="004A562C" w14:paraId="65B995C0" w14:textId="6E4B716A" w:rsidTr="00C85CC9">
        <w:trPr>
          <w:trHeight w:val="288"/>
        </w:trPr>
        <w:tc>
          <w:tcPr>
            <w:tcW w:w="1256" w:type="dxa"/>
            <w:noWrap/>
            <w:hideMark/>
          </w:tcPr>
          <w:p w14:paraId="67888B6D" w14:textId="50F5358F" w:rsidR="005D523C" w:rsidRPr="00CC1B94" w:rsidRDefault="005D523C" w:rsidP="005D523C">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Useful Vocab</w:t>
            </w:r>
          </w:p>
        </w:tc>
        <w:tc>
          <w:tcPr>
            <w:tcW w:w="1275" w:type="dxa"/>
            <w:shd w:val="clear" w:color="auto" w:fill="FFD966" w:themeFill="accent4" w:themeFillTint="99"/>
            <w:noWrap/>
            <w:hideMark/>
          </w:tcPr>
          <w:p w14:paraId="1A163BEA" w14:textId="3FDF19E9" w:rsidR="005D523C" w:rsidRPr="00B33BE4" w:rsidRDefault="005D523C" w:rsidP="005D523C">
            <w:pPr>
              <w:rPr>
                <w:rFonts w:ascii="Arial" w:eastAsia="Times New Roman" w:hAnsi="Arial" w:cs="Arial"/>
                <w:color w:val="000000"/>
                <w:kern w:val="0"/>
                <w:sz w:val="18"/>
                <w:szCs w:val="18"/>
                <w:lang w:eastAsia="en-GB"/>
                <w14:ligatures w14:val="none"/>
              </w:rPr>
            </w:pPr>
          </w:p>
        </w:tc>
        <w:tc>
          <w:tcPr>
            <w:tcW w:w="2132" w:type="dxa"/>
            <w:shd w:val="clear" w:color="auto" w:fill="FFD966" w:themeFill="accent4" w:themeFillTint="99"/>
          </w:tcPr>
          <w:p w14:paraId="620549E3" w14:textId="5DF0318D" w:rsidR="005D523C" w:rsidRPr="00B33BE4" w:rsidRDefault="005D523C" w:rsidP="005D523C">
            <w:pPr>
              <w:rPr>
                <w:rFonts w:ascii="Arial" w:eastAsia="Times New Roman" w:hAnsi="Arial" w:cs="Arial"/>
                <w:color w:val="000000"/>
                <w:kern w:val="0"/>
                <w:sz w:val="18"/>
                <w:szCs w:val="18"/>
                <w:lang w:eastAsia="en-GB"/>
                <w14:ligatures w14:val="none"/>
              </w:rPr>
            </w:pPr>
            <w:r w:rsidRPr="000F64CC">
              <w:rPr>
                <w:rFonts w:ascii="Arial" w:eastAsia="Times New Roman" w:hAnsi="Arial" w:cs="Arial"/>
                <w:color w:val="000000"/>
                <w:kern w:val="0"/>
                <w:sz w:val="18"/>
                <w:szCs w:val="18"/>
                <w:lang w:eastAsia="en-GB"/>
                <w14:ligatures w14:val="none"/>
              </w:rPr>
              <w:t xml:space="preserve">It was Brilliant Best Exciting The </w:t>
            </w:r>
            <w:proofErr w:type="gramStart"/>
            <w:r w:rsidRPr="000F64CC">
              <w:rPr>
                <w:rFonts w:ascii="Arial" w:eastAsia="Times New Roman" w:hAnsi="Arial" w:cs="Arial"/>
                <w:color w:val="000000"/>
                <w:kern w:val="0"/>
                <w:sz w:val="18"/>
                <w:szCs w:val="18"/>
                <w:lang w:eastAsia="en-GB"/>
                <w14:ligatures w14:val="none"/>
              </w:rPr>
              <w:t>most</w:t>
            </w:r>
            <w:proofErr w:type="gramEnd"/>
            <w:r w:rsidRPr="000F64CC">
              <w:rPr>
                <w:rFonts w:ascii="Arial" w:eastAsia="Times New Roman" w:hAnsi="Arial" w:cs="Arial"/>
                <w:color w:val="000000"/>
                <w:kern w:val="0"/>
                <w:sz w:val="18"/>
                <w:szCs w:val="18"/>
                <w:lang w:eastAsia="en-GB"/>
                <w14:ligatures w14:val="none"/>
              </w:rPr>
              <w:t xml:space="preserve"> Super Fantastic Great It will Now you can Try</w:t>
            </w:r>
          </w:p>
        </w:tc>
        <w:tc>
          <w:tcPr>
            <w:tcW w:w="2268" w:type="dxa"/>
            <w:shd w:val="clear" w:color="auto" w:fill="FFD966" w:themeFill="accent4" w:themeFillTint="99"/>
          </w:tcPr>
          <w:p w14:paraId="7C59BB8C" w14:textId="60CC73C9" w:rsidR="005D523C" w:rsidRPr="00B33BE4" w:rsidRDefault="005D523C" w:rsidP="005D523C">
            <w:pPr>
              <w:rPr>
                <w:rFonts w:ascii="Arial" w:eastAsia="Times New Roman" w:hAnsi="Arial" w:cs="Arial"/>
                <w:color w:val="000000"/>
                <w:kern w:val="0"/>
                <w:sz w:val="18"/>
                <w:szCs w:val="18"/>
                <w:lang w:eastAsia="en-GB"/>
                <w14:ligatures w14:val="none"/>
              </w:rPr>
            </w:pPr>
            <w:r w:rsidRPr="00DE02D8">
              <w:rPr>
                <w:rFonts w:ascii="Arial" w:eastAsia="Times New Roman" w:hAnsi="Arial" w:cs="Arial"/>
                <w:color w:val="000000"/>
                <w:kern w:val="0"/>
                <w:sz w:val="18"/>
                <w:szCs w:val="18"/>
                <w:lang w:eastAsia="en-GB"/>
                <w14:ligatures w14:val="none"/>
              </w:rPr>
              <w:t xml:space="preserve"> </w:t>
            </w:r>
            <w:r w:rsidRPr="00162984">
              <w:rPr>
                <w:rFonts w:ascii="Arial" w:eastAsia="Times New Roman" w:hAnsi="Arial" w:cs="Arial"/>
                <w:color w:val="000000"/>
                <w:kern w:val="0"/>
                <w:sz w:val="18"/>
                <w:szCs w:val="18"/>
                <w:lang w:eastAsia="en-GB"/>
                <w14:ligatures w14:val="none"/>
              </w:rPr>
              <w:t xml:space="preserve">The biggest </w:t>
            </w:r>
            <w:proofErr w:type="gramStart"/>
            <w:r w:rsidRPr="00162984">
              <w:rPr>
                <w:rFonts w:ascii="Arial" w:eastAsia="Times New Roman" w:hAnsi="Arial" w:cs="Arial"/>
                <w:color w:val="000000"/>
                <w:kern w:val="0"/>
                <w:sz w:val="18"/>
                <w:szCs w:val="18"/>
                <w:lang w:eastAsia="en-GB"/>
                <w14:ligatures w14:val="none"/>
              </w:rPr>
              <w:t>The</w:t>
            </w:r>
            <w:proofErr w:type="gramEnd"/>
            <w:r w:rsidRPr="00162984">
              <w:rPr>
                <w:rFonts w:ascii="Arial" w:eastAsia="Times New Roman" w:hAnsi="Arial" w:cs="Arial"/>
                <w:color w:val="000000"/>
                <w:kern w:val="0"/>
                <w:sz w:val="18"/>
                <w:szCs w:val="18"/>
                <w:lang w:eastAsia="en-GB"/>
                <w14:ligatures w14:val="none"/>
              </w:rPr>
              <w:t xml:space="preserve"> greatest The longest The tallest I think that I believe that Extraordinary Remarkable</w:t>
            </w:r>
          </w:p>
        </w:tc>
        <w:tc>
          <w:tcPr>
            <w:tcW w:w="2268" w:type="dxa"/>
            <w:shd w:val="clear" w:color="auto" w:fill="00B0F0"/>
            <w:noWrap/>
            <w:hideMark/>
          </w:tcPr>
          <w:p w14:paraId="37F3B542" w14:textId="77777777" w:rsidR="005D523C" w:rsidRPr="004A562C" w:rsidRDefault="005D523C" w:rsidP="005D523C">
            <w:pPr>
              <w:rPr>
                <w:rFonts w:ascii="Times New Roman" w:eastAsia="Times New Roman" w:hAnsi="Times New Roman" w:cs="Times New Roman"/>
                <w:kern w:val="0"/>
                <w:sz w:val="20"/>
                <w:szCs w:val="20"/>
                <w:lang w:eastAsia="en-GB"/>
                <w14:ligatures w14:val="none"/>
              </w:rPr>
            </w:pPr>
          </w:p>
        </w:tc>
        <w:tc>
          <w:tcPr>
            <w:tcW w:w="2268" w:type="dxa"/>
            <w:shd w:val="clear" w:color="auto" w:fill="00B0F0"/>
          </w:tcPr>
          <w:p w14:paraId="197CD9BB" w14:textId="00076D2B" w:rsidR="005D523C" w:rsidRPr="004A562C" w:rsidRDefault="005D523C" w:rsidP="005D523C">
            <w:pPr>
              <w:rPr>
                <w:rFonts w:ascii="Times New Roman" w:eastAsia="Times New Roman" w:hAnsi="Times New Roman" w:cs="Times New Roman"/>
                <w:kern w:val="0"/>
                <w:sz w:val="20"/>
                <w:szCs w:val="20"/>
                <w:lang w:eastAsia="en-GB"/>
                <w14:ligatures w14:val="none"/>
              </w:rPr>
            </w:pPr>
          </w:p>
        </w:tc>
        <w:tc>
          <w:tcPr>
            <w:tcW w:w="3979" w:type="dxa"/>
            <w:gridSpan w:val="2"/>
            <w:shd w:val="clear" w:color="auto" w:fill="FFFF00"/>
          </w:tcPr>
          <w:p w14:paraId="5F4AEBE3" w14:textId="77777777" w:rsidR="005D523C" w:rsidRPr="004A562C" w:rsidRDefault="005D523C" w:rsidP="005D523C">
            <w:pPr>
              <w:rPr>
                <w:rFonts w:ascii="Times New Roman" w:eastAsia="Times New Roman" w:hAnsi="Times New Roman" w:cs="Times New Roman"/>
                <w:kern w:val="0"/>
                <w:sz w:val="20"/>
                <w:szCs w:val="20"/>
                <w:lang w:eastAsia="en-GB"/>
                <w14:ligatures w14:val="none"/>
              </w:rPr>
            </w:pPr>
          </w:p>
        </w:tc>
      </w:tr>
      <w:tr w:rsidR="0033423E" w:rsidRPr="001A6089" w14:paraId="10113F1A" w14:textId="77777777" w:rsidTr="00C6548B">
        <w:trPr>
          <w:trHeight w:val="288"/>
        </w:trPr>
        <w:tc>
          <w:tcPr>
            <w:tcW w:w="1256" w:type="dxa"/>
            <w:noWrap/>
          </w:tcPr>
          <w:p w14:paraId="7CAA2B7D" w14:textId="77777777" w:rsidR="0033423E" w:rsidRPr="00CC1B94" w:rsidRDefault="0033423E" w:rsidP="00C6548B">
            <w:pPr>
              <w:rPr>
                <w:rFonts w:ascii="Arial" w:eastAsia="Times New Roman" w:hAnsi="Arial" w:cs="Arial"/>
                <w:b/>
                <w:bCs/>
                <w:color w:val="000000"/>
                <w:kern w:val="0"/>
                <w:sz w:val="18"/>
                <w:szCs w:val="18"/>
                <w:lang w:eastAsia="en-GB"/>
                <w14:ligatures w14:val="none"/>
              </w:rPr>
            </w:pPr>
            <w:r w:rsidRPr="00CC1B94">
              <w:rPr>
                <w:rFonts w:ascii="Arial" w:eastAsia="Times New Roman" w:hAnsi="Arial" w:cs="Arial"/>
                <w:b/>
                <w:bCs/>
                <w:color w:val="000000"/>
                <w:kern w:val="0"/>
                <w:sz w:val="18"/>
                <w:szCs w:val="18"/>
                <w:lang w:eastAsia="en-GB"/>
                <w14:ligatures w14:val="none"/>
              </w:rPr>
              <w:t>Text Structure</w:t>
            </w:r>
          </w:p>
        </w:tc>
        <w:tc>
          <w:tcPr>
            <w:tcW w:w="1275" w:type="dxa"/>
            <w:shd w:val="clear" w:color="auto" w:fill="FFD966" w:themeFill="accent4" w:themeFillTint="99"/>
            <w:noWrap/>
          </w:tcPr>
          <w:p w14:paraId="27535FDC" w14:textId="77777777" w:rsidR="0033423E" w:rsidRPr="00092089" w:rsidRDefault="0033423E" w:rsidP="00C6548B">
            <w:pPr>
              <w:rPr>
                <w:rFonts w:ascii="Arial" w:eastAsia="Times New Roman" w:hAnsi="Arial" w:cs="Arial"/>
                <w:color w:val="000000"/>
                <w:kern w:val="0"/>
                <w:sz w:val="18"/>
                <w:szCs w:val="18"/>
                <w:lang w:eastAsia="en-GB"/>
                <w14:ligatures w14:val="none"/>
              </w:rPr>
            </w:pPr>
          </w:p>
        </w:tc>
        <w:tc>
          <w:tcPr>
            <w:tcW w:w="2132" w:type="dxa"/>
            <w:shd w:val="clear" w:color="auto" w:fill="FFD966" w:themeFill="accent4" w:themeFillTint="99"/>
          </w:tcPr>
          <w:p w14:paraId="449141BB" w14:textId="77777777" w:rsidR="0033423E" w:rsidRDefault="0033423E" w:rsidP="00C6548B">
            <w:pPr>
              <w:rPr>
                <w:rFonts w:ascii="Arial" w:hAnsi="Arial" w:cs="Arial"/>
                <w:sz w:val="18"/>
                <w:szCs w:val="18"/>
              </w:rPr>
            </w:pPr>
            <w:r w:rsidRPr="00E55A8F">
              <w:rPr>
                <w:rFonts w:ascii="Arial" w:hAnsi="Arial" w:cs="Arial"/>
                <w:sz w:val="18"/>
                <w:szCs w:val="18"/>
              </w:rPr>
              <w:t>Ideas are grouped together for similarity.</w:t>
            </w:r>
          </w:p>
          <w:p w14:paraId="13936F5D" w14:textId="77777777" w:rsidR="0033423E" w:rsidRDefault="0033423E" w:rsidP="00C6548B">
            <w:pPr>
              <w:rPr>
                <w:rFonts w:ascii="Arial" w:hAnsi="Arial" w:cs="Arial"/>
                <w:sz w:val="18"/>
                <w:szCs w:val="18"/>
              </w:rPr>
            </w:pPr>
          </w:p>
          <w:p w14:paraId="1A2400C1" w14:textId="77777777" w:rsidR="0033423E" w:rsidRPr="00760DC1" w:rsidRDefault="0033423E" w:rsidP="00C6548B">
            <w:pPr>
              <w:rPr>
                <w:rFonts w:ascii="Arial" w:hAnsi="Arial" w:cs="Arial"/>
                <w:sz w:val="18"/>
                <w:szCs w:val="18"/>
              </w:rPr>
            </w:pPr>
            <w:r w:rsidRPr="00E55A8F">
              <w:rPr>
                <w:rFonts w:ascii="Arial" w:hAnsi="Arial" w:cs="Arial"/>
                <w:sz w:val="18"/>
                <w:szCs w:val="18"/>
              </w:rPr>
              <w:t xml:space="preserve"> Writes in first person.</w:t>
            </w:r>
          </w:p>
        </w:tc>
        <w:tc>
          <w:tcPr>
            <w:tcW w:w="2268" w:type="dxa"/>
            <w:shd w:val="clear" w:color="auto" w:fill="FFD966" w:themeFill="accent4" w:themeFillTint="99"/>
          </w:tcPr>
          <w:p w14:paraId="723DA7E7" w14:textId="77777777" w:rsidR="0033423E" w:rsidRDefault="0033423E" w:rsidP="00C6548B">
            <w:pPr>
              <w:rPr>
                <w:rFonts w:ascii="Arial" w:eastAsia="Times New Roman" w:hAnsi="Arial" w:cs="Arial"/>
                <w:color w:val="000000"/>
                <w:kern w:val="0"/>
                <w:sz w:val="18"/>
                <w:szCs w:val="18"/>
                <w:lang w:eastAsia="en-GB"/>
                <w14:ligatures w14:val="none"/>
              </w:rPr>
            </w:pPr>
            <w:r w:rsidRPr="00455C6A">
              <w:rPr>
                <w:rFonts w:ascii="Arial" w:eastAsia="Times New Roman" w:hAnsi="Arial" w:cs="Arial"/>
                <w:color w:val="000000"/>
                <w:kern w:val="0"/>
                <w:sz w:val="18"/>
                <w:szCs w:val="18"/>
                <w:lang w:eastAsia="en-GB"/>
                <w14:ligatures w14:val="none"/>
              </w:rPr>
              <w:t>Brief introduction and conclusion.</w:t>
            </w:r>
          </w:p>
          <w:p w14:paraId="425F472C" w14:textId="77777777" w:rsidR="0033423E" w:rsidRDefault="0033423E" w:rsidP="00C6548B">
            <w:pPr>
              <w:rPr>
                <w:rFonts w:ascii="Arial" w:eastAsia="Times New Roman" w:hAnsi="Arial" w:cs="Arial"/>
                <w:color w:val="000000"/>
                <w:kern w:val="0"/>
                <w:sz w:val="18"/>
                <w:szCs w:val="18"/>
                <w:lang w:eastAsia="en-GB"/>
                <w14:ligatures w14:val="none"/>
              </w:rPr>
            </w:pPr>
          </w:p>
          <w:p w14:paraId="5C3A3F5F" w14:textId="77777777" w:rsidR="0033423E" w:rsidRDefault="0033423E" w:rsidP="00C6548B">
            <w:pPr>
              <w:rPr>
                <w:rFonts w:ascii="Arial" w:eastAsia="Times New Roman" w:hAnsi="Arial" w:cs="Arial"/>
                <w:color w:val="000000"/>
                <w:kern w:val="0"/>
                <w:sz w:val="18"/>
                <w:szCs w:val="18"/>
                <w:lang w:eastAsia="en-GB"/>
                <w14:ligatures w14:val="none"/>
              </w:rPr>
            </w:pPr>
            <w:r w:rsidRPr="00455C6A">
              <w:rPr>
                <w:rFonts w:ascii="Arial" w:eastAsia="Times New Roman" w:hAnsi="Arial" w:cs="Arial"/>
                <w:color w:val="000000"/>
                <w:kern w:val="0"/>
                <w:sz w:val="18"/>
                <w:szCs w:val="18"/>
                <w:lang w:eastAsia="en-GB"/>
                <w14:ligatures w14:val="none"/>
              </w:rPr>
              <w:t xml:space="preserve"> Written In the present tense.</w:t>
            </w:r>
          </w:p>
          <w:p w14:paraId="419DF7ED" w14:textId="77777777" w:rsidR="0033423E" w:rsidRDefault="0033423E" w:rsidP="00C6548B">
            <w:pPr>
              <w:rPr>
                <w:rFonts w:ascii="Arial" w:eastAsia="Times New Roman" w:hAnsi="Arial" w:cs="Arial"/>
                <w:color w:val="000000"/>
                <w:kern w:val="0"/>
                <w:sz w:val="18"/>
                <w:szCs w:val="18"/>
                <w:lang w:eastAsia="en-GB"/>
                <w14:ligatures w14:val="none"/>
              </w:rPr>
            </w:pPr>
          </w:p>
          <w:p w14:paraId="643D25D3" w14:textId="77777777" w:rsidR="0033423E" w:rsidRPr="00975367" w:rsidRDefault="0033423E" w:rsidP="00C6548B">
            <w:pPr>
              <w:rPr>
                <w:rFonts w:ascii="Arial" w:eastAsia="Times New Roman" w:hAnsi="Arial" w:cs="Arial"/>
                <w:color w:val="000000"/>
                <w:kern w:val="0"/>
                <w:sz w:val="18"/>
                <w:szCs w:val="18"/>
                <w:lang w:eastAsia="en-GB"/>
                <w14:ligatures w14:val="none"/>
              </w:rPr>
            </w:pPr>
            <w:r w:rsidRPr="00455C6A">
              <w:rPr>
                <w:rFonts w:ascii="Arial" w:eastAsia="Times New Roman" w:hAnsi="Arial" w:cs="Arial"/>
                <w:color w:val="000000"/>
                <w:kern w:val="0"/>
                <w:sz w:val="18"/>
                <w:szCs w:val="18"/>
                <w:lang w:eastAsia="en-GB"/>
                <w14:ligatures w14:val="none"/>
              </w:rPr>
              <w:t xml:space="preserve"> Main ideas organised in groups.</w:t>
            </w:r>
          </w:p>
        </w:tc>
        <w:tc>
          <w:tcPr>
            <w:tcW w:w="2268" w:type="dxa"/>
            <w:shd w:val="clear" w:color="auto" w:fill="00B0F0"/>
            <w:noWrap/>
          </w:tcPr>
          <w:p w14:paraId="18E0EA9E" w14:textId="77777777" w:rsidR="0033423E" w:rsidRPr="00885B77" w:rsidRDefault="0033423E" w:rsidP="00C6548B">
            <w:pPr>
              <w:rPr>
                <w:rFonts w:ascii="Arial" w:hAnsi="Arial" w:cs="Arial"/>
                <w:sz w:val="18"/>
                <w:szCs w:val="18"/>
              </w:rPr>
            </w:pPr>
          </w:p>
        </w:tc>
        <w:tc>
          <w:tcPr>
            <w:tcW w:w="2268" w:type="dxa"/>
            <w:shd w:val="clear" w:color="auto" w:fill="00B0F0"/>
          </w:tcPr>
          <w:p w14:paraId="07957682" w14:textId="77777777" w:rsidR="0033423E" w:rsidRPr="0045596B" w:rsidRDefault="0033423E" w:rsidP="00C6548B">
            <w:pPr>
              <w:rPr>
                <w:rFonts w:ascii="Arial" w:hAnsi="Arial" w:cs="Arial"/>
                <w:sz w:val="18"/>
                <w:szCs w:val="18"/>
              </w:rPr>
            </w:pPr>
          </w:p>
        </w:tc>
        <w:tc>
          <w:tcPr>
            <w:tcW w:w="1962" w:type="dxa"/>
            <w:shd w:val="clear" w:color="auto" w:fill="FFFF00"/>
          </w:tcPr>
          <w:p w14:paraId="0BF01B2B" w14:textId="77777777" w:rsidR="0033423E" w:rsidRPr="008F7B34" w:rsidRDefault="0033423E" w:rsidP="00C6548B">
            <w:pPr>
              <w:rPr>
                <w:rFonts w:ascii="Arial" w:hAnsi="Arial" w:cs="Arial"/>
                <w:sz w:val="18"/>
                <w:szCs w:val="18"/>
              </w:rPr>
            </w:pPr>
          </w:p>
        </w:tc>
        <w:tc>
          <w:tcPr>
            <w:tcW w:w="2017" w:type="dxa"/>
            <w:shd w:val="clear" w:color="auto" w:fill="FFFF00"/>
          </w:tcPr>
          <w:p w14:paraId="154EEE1B" w14:textId="77777777" w:rsidR="0033423E" w:rsidRPr="001A6089" w:rsidRDefault="0033423E" w:rsidP="00C6548B">
            <w:pPr>
              <w:rPr>
                <w:rFonts w:ascii="Arial" w:hAnsi="Arial" w:cs="Arial"/>
                <w:sz w:val="18"/>
                <w:szCs w:val="18"/>
              </w:rPr>
            </w:pPr>
          </w:p>
        </w:tc>
      </w:tr>
      <w:tr w:rsidR="005D523C" w:rsidRPr="004A562C" w14:paraId="07876878" w14:textId="30B81FD1" w:rsidTr="00C85CC9">
        <w:trPr>
          <w:trHeight w:val="288"/>
        </w:trPr>
        <w:tc>
          <w:tcPr>
            <w:tcW w:w="1256" w:type="dxa"/>
            <w:noWrap/>
          </w:tcPr>
          <w:p w14:paraId="15E4B084" w14:textId="77777777" w:rsidR="005D523C" w:rsidRPr="00CC1B94" w:rsidRDefault="005D523C" w:rsidP="005D523C">
            <w:pPr>
              <w:rPr>
                <w:rFonts w:ascii="Arial" w:eastAsia="Times New Roman" w:hAnsi="Arial" w:cs="Arial"/>
                <w:b/>
                <w:bCs/>
                <w:color w:val="000000"/>
                <w:kern w:val="0"/>
                <w:sz w:val="18"/>
                <w:szCs w:val="18"/>
                <w:lang w:eastAsia="en-GB"/>
                <w14:ligatures w14:val="none"/>
              </w:rPr>
            </w:pPr>
            <w:r w:rsidRPr="00CC1B94">
              <w:rPr>
                <w:rFonts w:ascii="Arial" w:eastAsia="Times New Roman" w:hAnsi="Arial" w:cs="Arial"/>
                <w:b/>
                <w:bCs/>
                <w:color w:val="000000"/>
                <w:kern w:val="0"/>
                <w:sz w:val="18"/>
                <w:szCs w:val="18"/>
                <w:lang w:eastAsia="en-GB"/>
                <w14:ligatures w14:val="none"/>
              </w:rPr>
              <w:lastRenderedPageBreak/>
              <w:t xml:space="preserve">Spelling </w:t>
            </w:r>
          </w:p>
          <w:p w14:paraId="790B1420" w14:textId="745D72F8" w:rsidR="005D523C" w:rsidRPr="00CC1B94" w:rsidRDefault="005D523C" w:rsidP="005D523C">
            <w:pPr>
              <w:rPr>
                <w:rFonts w:ascii="Arial" w:eastAsia="Times New Roman" w:hAnsi="Arial" w:cs="Arial"/>
                <w:b/>
                <w:bCs/>
                <w:color w:val="000000"/>
                <w:kern w:val="0"/>
                <w:sz w:val="18"/>
                <w:szCs w:val="18"/>
                <w:lang w:eastAsia="en-GB"/>
                <w14:ligatures w14:val="none"/>
              </w:rPr>
            </w:pPr>
            <w:r w:rsidRPr="00CC1B94">
              <w:rPr>
                <w:rFonts w:ascii="Arial" w:eastAsia="Times New Roman" w:hAnsi="Arial" w:cs="Arial"/>
                <w:b/>
                <w:bCs/>
                <w:color w:val="000000"/>
                <w:kern w:val="0"/>
                <w:sz w:val="18"/>
                <w:szCs w:val="18"/>
                <w:lang w:eastAsia="en-GB"/>
                <w14:ligatures w14:val="none"/>
              </w:rPr>
              <w:t>Week 5</w:t>
            </w:r>
          </w:p>
          <w:p w14:paraId="3781323F" w14:textId="77777777" w:rsidR="005D523C" w:rsidRPr="00CC1B94" w:rsidRDefault="005D523C" w:rsidP="005D523C">
            <w:pPr>
              <w:rPr>
                <w:rFonts w:ascii="Arial" w:eastAsia="Times New Roman" w:hAnsi="Arial" w:cs="Arial"/>
                <w:b/>
                <w:bCs/>
                <w:color w:val="000000"/>
                <w:kern w:val="0"/>
                <w:sz w:val="18"/>
                <w:szCs w:val="18"/>
                <w:lang w:eastAsia="en-GB"/>
                <w14:ligatures w14:val="none"/>
              </w:rPr>
            </w:pPr>
          </w:p>
          <w:p w14:paraId="52C90AD0" w14:textId="77777777" w:rsidR="005D523C" w:rsidRPr="00CC1B94" w:rsidRDefault="005D523C" w:rsidP="005D523C">
            <w:pPr>
              <w:rPr>
                <w:rFonts w:ascii="Arial" w:eastAsia="Times New Roman" w:hAnsi="Arial" w:cs="Arial"/>
                <w:b/>
                <w:bCs/>
                <w:color w:val="000000"/>
                <w:kern w:val="0"/>
                <w:sz w:val="18"/>
                <w:szCs w:val="18"/>
                <w:lang w:eastAsia="en-GB"/>
                <w14:ligatures w14:val="none"/>
              </w:rPr>
            </w:pPr>
          </w:p>
          <w:p w14:paraId="01C3A159" w14:textId="77777777" w:rsidR="005D523C" w:rsidRPr="00CC1B94" w:rsidRDefault="005D523C" w:rsidP="005D523C">
            <w:pPr>
              <w:rPr>
                <w:rFonts w:ascii="Arial" w:eastAsia="Times New Roman" w:hAnsi="Arial" w:cs="Arial"/>
                <w:b/>
                <w:bCs/>
                <w:color w:val="000000"/>
                <w:kern w:val="0"/>
                <w:sz w:val="18"/>
                <w:szCs w:val="18"/>
                <w:lang w:eastAsia="en-GB"/>
                <w14:ligatures w14:val="none"/>
              </w:rPr>
            </w:pPr>
          </w:p>
          <w:p w14:paraId="5854CAA4" w14:textId="77777777" w:rsidR="005D523C" w:rsidRPr="00CC1B94" w:rsidRDefault="005D523C" w:rsidP="005D523C">
            <w:pPr>
              <w:rPr>
                <w:rFonts w:ascii="Arial" w:eastAsia="Times New Roman" w:hAnsi="Arial" w:cs="Arial"/>
                <w:b/>
                <w:bCs/>
                <w:color w:val="000000"/>
                <w:kern w:val="0"/>
                <w:sz w:val="18"/>
                <w:szCs w:val="18"/>
                <w:lang w:eastAsia="en-GB"/>
                <w14:ligatures w14:val="none"/>
              </w:rPr>
            </w:pPr>
          </w:p>
          <w:p w14:paraId="4305F686" w14:textId="284D410B" w:rsidR="005D523C" w:rsidRPr="00CC1B94" w:rsidRDefault="005D523C" w:rsidP="005D523C">
            <w:pPr>
              <w:rPr>
                <w:rFonts w:ascii="Arial" w:eastAsia="Times New Roman" w:hAnsi="Arial" w:cs="Arial"/>
                <w:b/>
                <w:bCs/>
                <w:color w:val="000000"/>
                <w:kern w:val="0"/>
                <w:sz w:val="18"/>
                <w:szCs w:val="18"/>
                <w:lang w:eastAsia="en-GB"/>
                <w14:ligatures w14:val="none"/>
              </w:rPr>
            </w:pPr>
            <w:r w:rsidRPr="00CC1B94">
              <w:rPr>
                <w:rFonts w:ascii="Arial" w:eastAsia="Times New Roman" w:hAnsi="Arial" w:cs="Arial"/>
                <w:b/>
                <w:bCs/>
                <w:color w:val="000000"/>
                <w:kern w:val="0"/>
                <w:sz w:val="18"/>
                <w:szCs w:val="18"/>
                <w:lang w:eastAsia="en-GB"/>
                <w14:ligatures w14:val="none"/>
              </w:rPr>
              <w:t>Week 6</w:t>
            </w:r>
          </w:p>
        </w:tc>
        <w:tc>
          <w:tcPr>
            <w:tcW w:w="1275" w:type="dxa"/>
            <w:shd w:val="clear" w:color="auto" w:fill="FFD966" w:themeFill="accent4" w:themeFillTint="99"/>
            <w:noWrap/>
          </w:tcPr>
          <w:p w14:paraId="7A6BF0B0" w14:textId="77777777" w:rsidR="005D523C" w:rsidRDefault="005D523C" w:rsidP="005D523C">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Phonics</w:t>
            </w:r>
          </w:p>
          <w:p w14:paraId="19FD9A42" w14:textId="77777777" w:rsidR="005D523C" w:rsidRDefault="005D523C" w:rsidP="005D523C">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Phase 4 with tricky words:</w:t>
            </w:r>
          </w:p>
          <w:p w14:paraId="31139571" w14:textId="77777777" w:rsidR="005D523C" w:rsidRDefault="005D523C" w:rsidP="005D523C">
            <w:pPr>
              <w:rPr>
                <w:rFonts w:ascii="Arial" w:eastAsia="Times New Roman" w:hAnsi="Arial" w:cs="Arial"/>
                <w:color w:val="000000"/>
                <w:kern w:val="0"/>
                <w:sz w:val="18"/>
                <w:szCs w:val="18"/>
                <w:lang w:eastAsia="en-GB"/>
                <w14:ligatures w14:val="none"/>
              </w:rPr>
            </w:pPr>
          </w:p>
          <w:p w14:paraId="5BA99BD7" w14:textId="5758E41F" w:rsidR="005D523C" w:rsidRPr="006B32E7" w:rsidRDefault="005D523C" w:rsidP="005D523C">
            <w:pPr>
              <w:rPr>
                <w:rFonts w:ascii="Arial" w:eastAsia="Times New Roman" w:hAnsi="Arial" w:cs="Arial"/>
                <w:b/>
                <w:bCs/>
                <w:color w:val="000000"/>
                <w:kern w:val="0"/>
                <w:sz w:val="18"/>
                <w:szCs w:val="18"/>
                <w:lang w:eastAsia="en-GB"/>
                <w14:ligatures w14:val="none"/>
              </w:rPr>
            </w:pPr>
            <w:r w:rsidRPr="00537250">
              <w:rPr>
                <w:rFonts w:ascii="Arial" w:eastAsia="Times New Roman" w:hAnsi="Arial" w:cs="Arial"/>
                <w:sz w:val="18"/>
                <w:szCs w:val="18"/>
                <w:lang w:eastAsia="en-GB"/>
              </w:rPr>
              <w:t>said, like, there, when, so, do, there, when, some, little, out, come, one, what, have, were</w:t>
            </w:r>
          </w:p>
        </w:tc>
        <w:tc>
          <w:tcPr>
            <w:tcW w:w="2132" w:type="dxa"/>
            <w:shd w:val="clear" w:color="auto" w:fill="FFD966" w:themeFill="accent4" w:themeFillTint="99"/>
          </w:tcPr>
          <w:p w14:paraId="08392003" w14:textId="77777777" w:rsidR="005D523C" w:rsidRPr="00E373A2" w:rsidRDefault="005D523C" w:rsidP="005D523C">
            <w:pPr>
              <w:rPr>
                <w:rFonts w:ascii="Arial" w:hAnsi="Arial" w:cs="Arial"/>
                <w:sz w:val="18"/>
                <w:szCs w:val="18"/>
              </w:rPr>
            </w:pPr>
            <w:r w:rsidRPr="00E373A2">
              <w:rPr>
                <w:rFonts w:ascii="Arial" w:hAnsi="Arial" w:cs="Arial"/>
                <w:sz w:val="18"/>
                <w:szCs w:val="18"/>
              </w:rPr>
              <w:t xml:space="preserve">food pool moon soon zoo book took foot wood </w:t>
            </w:r>
            <w:proofErr w:type="gramStart"/>
            <w:r w:rsidRPr="00E373A2">
              <w:rPr>
                <w:rFonts w:ascii="Arial" w:hAnsi="Arial" w:cs="Arial"/>
                <w:sz w:val="18"/>
                <w:szCs w:val="18"/>
              </w:rPr>
              <w:t>good</w:t>
            </w:r>
            <w:proofErr w:type="gramEnd"/>
          </w:p>
          <w:p w14:paraId="62EAE726" w14:textId="77777777" w:rsidR="005D523C" w:rsidRPr="00E373A2" w:rsidRDefault="005D523C" w:rsidP="005D523C">
            <w:pPr>
              <w:rPr>
                <w:rFonts w:ascii="Arial" w:hAnsi="Arial" w:cs="Arial"/>
                <w:sz w:val="18"/>
                <w:szCs w:val="18"/>
              </w:rPr>
            </w:pPr>
          </w:p>
          <w:p w14:paraId="2513605C" w14:textId="77777777" w:rsidR="005D523C" w:rsidRDefault="005D523C" w:rsidP="005D523C">
            <w:pPr>
              <w:rPr>
                <w:rFonts w:ascii="Arial" w:hAnsi="Arial" w:cs="Arial"/>
                <w:sz w:val="18"/>
                <w:szCs w:val="18"/>
              </w:rPr>
            </w:pPr>
          </w:p>
          <w:p w14:paraId="1D50BE41" w14:textId="77777777" w:rsidR="005D523C" w:rsidRPr="00E373A2" w:rsidRDefault="005D523C" w:rsidP="005D523C">
            <w:pPr>
              <w:rPr>
                <w:rFonts w:ascii="Arial" w:hAnsi="Arial" w:cs="Arial"/>
                <w:sz w:val="18"/>
                <w:szCs w:val="18"/>
              </w:rPr>
            </w:pPr>
          </w:p>
          <w:p w14:paraId="14CC5E2D" w14:textId="5A41FF0D" w:rsidR="005D523C" w:rsidRPr="00ED26F3" w:rsidRDefault="005D523C" w:rsidP="005D523C">
            <w:pPr>
              <w:rPr>
                <w:rFonts w:ascii="Arial" w:eastAsia="Times New Roman" w:hAnsi="Arial" w:cs="Arial"/>
                <w:color w:val="000000"/>
                <w:kern w:val="0"/>
                <w:sz w:val="18"/>
                <w:szCs w:val="18"/>
                <w:lang w:eastAsia="en-GB"/>
                <w14:ligatures w14:val="none"/>
              </w:rPr>
            </w:pPr>
            <w:r w:rsidRPr="00E373A2">
              <w:rPr>
                <w:rFonts w:ascii="Arial" w:hAnsi="Arial" w:cs="Arial"/>
                <w:sz w:val="18"/>
                <w:szCs w:val="18"/>
              </w:rPr>
              <w:t>blue clue true rescue drew new few grew flew threw</w:t>
            </w:r>
          </w:p>
        </w:tc>
        <w:tc>
          <w:tcPr>
            <w:tcW w:w="2268" w:type="dxa"/>
            <w:shd w:val="clear" w:color="auto" w:fill="FFD966" w:themeFill="accent4" w:themeFillTint="99"/>
          </w:tcPr>
          <w:p w14:paraId="65D3836C" w14:textId="77777777" w:rsidR="005D523C" w:rsidRDefault="005D523C" w:rsidP="005D523C">
            <w:pPr>
              <w:rPr>
                <w:rFonts w:ascii="Arial" w:hAnsi="Arial" w:cs="Arial"/>
                <w:sz w:val="18"/>
                <w:szCs w:val="18"/>
              </w:rPr>
            </w:pPr>
            <w:r w:rsidRPr="0075001E">
              <w:rPr>
                <w:rFonts w:ascii="Arial" w:hAnsi="Arial" w:cs="Arial"/>
                <w:sz w:val="18"/>
                <w:szCs w:val="18"/>
              </w:rPr>
              <w:t>television treasure usual division vision pleasure measure occasion usually leisure</w:t>
            </w:r>
          </w:p>
          <w:p w14:paraId="2046F633" w14:textId="77777777" w:rsidR="005D523C" w:rsidRDefault="005D523C" w:rsidP="005D523C">
            <w:pPr>
              <w:rPr>
                <w:rFonts w:ascii="Arial" w:hAnsi="Arial" w:cs="Arial"/>
                <w:sz w:val="18"/>
                <w:szCs w:val="18"/>
              </w:rPr>
            </w:pPr>
          </w:p>
          <w:p w14:paraId="5A2E3702" w14:textId="77777777" w:rsidR="005D523C" w:rsidRDefault="005D523C" w:rsidP="005D523C">
            <w:pPr>
              <w:rPr>
                <w:rFonts w:ascii="Arial" w:hAnsi="Arial" w:cs="Arial"/>
                <w:sz w:val="18"/>
                <w:szCs w:val="18"/>
              </w:rPr>
            </w:pPr>
          </w:p>
          <w:p w14:paraId="56CF3BF5" w14:textId="4400FDA4" w:rsidR="005D523C" w:rsidRPr="002362A3" w:rsidRDefault="005D523C" w:rsidP="005D523C">
            <w:pPr>
              <w:rPr>
                <w:rFonts w:ascii="Arial" w:eastAsia="Times New Roman" w:hAnsi="Arial" w:cs="Arial"/>
                <w:color w:val="000000"/>
                <w:kern w:val="0"/>
                <w:sz w:val="18"/>
                <w:szCs w:val="18"/>
                <w:lang w:eastAsia="en-GB"/>
                <w14:ligatures w14:val="none"/>
              </w:rPr>
            </w:pPr>
            <w:r w:rsidRPr="002362A3">
              <w:rPr>
                <w:rFonts w:ascii="Arial" w:hAnsi="Arial" w:cs="Arial"/>
                <w:sz w:val="18"/>
                <w:szCs w:val="18"/>
              </w:rPr>
              <w:t>even* break* steak* great* move* prove* improve* sure* sugar* eye*</w:t>
            </w:r>
          </w:p>
        </w:tc>
        <w:tc>
          <w:tcPr>
            <w:tcW w:w="2268" w:type="dxa"/>
            <w:shd w:val="clear" w:color="auto" w:fill="00B0F0"/>
            <w:noWrap/>
          </w:tcPr>
          <w:p w14:paraId="24614327" w14:textId="77777777" w:rsidR="005D523C" w:rsidRPr="00536ACA" w:rsidRDefault="005D523C" w:rsidP="005D523C">
            <w:pPr>
              <w:rPr>
                <w:rFonts w:ascii="Arial" w:hAnsi="Arial" w:cs="Arial"/>
                <w:sz w:val="18"/>
                <w:szCs w:val="18"/>
              </w:rPr>
            </w:pPr>
            <w:r w:rsidRPr="00536ACA">
              <w:rPr>
                <w:rFonts w:ascii="Arial" w:hAnsi="Arial" w:cs="Arial"/>
                <w:sz w:val="18"/>
                <w:szCs w:val="18"/>
              </w:rPr>
              <w:t>chef chalet machine brochure crochet ricochet parachute moustache champagne chute</w:t>
            </w:r>
          </w:p>
          <w:p w14:paraId="0E35FBA9" w14:textId="77777777" w:rsidR="005D523C" w:rsidRDefault="005D523C" w:rsidP="005D523C">
            <w:pPr>
              <w:rPr>
                <w:rFonts w:ascii="Arial" w:hAnsi="Arial" w:cs="Arial"/>
                <w:sz w:val="18"/>
                <w:szCs w:val="18"/>
              </w:rPr>
            </w:pPr>
          </w:p>
          <w:p w14:paraId="048876C6" w14:textId="77777777" w:rsidR="005D523C" w:rsidRPr="00536ACA" w:rsidRDefault="005D523C" w:rsidP="005D523C">
            <w:pPr>
              <w:rPr>
                <w:rFonts w:ascii="Arial" w:hAnsi="Arial" w:cs="Arial"/>
                <w:sz w:val="18"/>
                <w:szCs w:val="18"/>
              </w:rPr>
            </w:pPr>
          </w:p>
          <w:p w14:paraId="2A5A1A1E" w14:textId="1D737DC8" w:rsidR="005D523C" w:rsidRPr="00536ACA" w:rsidRDefault="005D523C" w:rsidP="005D523C">
            <w:pPr>
              <w:rPr>
                <w:rFonts w:ascii="Arial" w:eastAsia="Times New Roman" w:hAnsi="Arial" w:cs="Arial"/>
                <w:kern w:val="0"/>
                <w:sz w:val="18"/>
                <w:szCs w:val="18"/>
                <w:lang w:eastAsia="en-GB"/>
                <w14:ligatures w14:val="none"/>
              </w:rPr>
            </w:pPr>
            <w:r w:rsidRPr="00536ACA">
              <w:rPr>
                <w:rFonts w:ascii="Arial" w:hAnsi="Arial" w:cs="Arial"/>
                <w:sz w:val="18"/>
                <w:szCs w:val="18"/>
              </w:rPr>
              <w:t>address busy business heart fruit breathe strange complete extreme forwards</w:t>
            </w:r>
          </w:p>
        </w:tc>
        <w:tc>
          <w:tcPr>
            <w:tcW w:w="2268" w:type="dxa"/>
            <w:shd w:val="clear" w:color="auto" w:fill="00B0F0"/>
          </w:tcPr>
          <w:p w14:paraId="07AB4781" w14:textId="77777777" w:rsidR="005D523C" w:rsidRPr="00697A24" w:rsidRDefault="005D523C" w:rsidP="005D523C">
            <w:pPr>
              <w:rPr>
                <w:rFonts w:ascii="Arial" w:hAnsi="Arial" w:cs="Arial"/>
                <w:sz w:val="18"/>
                <w:szCs w:val="18"/>
              </w:rPr>
            </w:pPr>
            <w:r w:rsidRPr="00697A24">
              <w:rPr>
                <w:rFonts w:ascii="Arial" w:hAnsi="Arial" w:cs="Arial"/>
                <w:sz w:val="18"/>
                <w:szCs w:val="18"/>
              </w:rPr>
              <w:t xml:space="preserve">solve solution insoluble dissolve solvent sign signature assign design </w:t>
            </w:r>
            <w:proofErr w:type="gramStart"/>
            <w:r w:rsidRPr="00697A24">
              <w:rPr>
                <w:rFonts w:ascii="Arial" w:hAnsi="Arial" w:cs="Arial"/>
                <w:sz w:val="18"/>
                <w:szCs w:val="18"/>
              </w:rPr>
              <w:t>signal</w:t>
            </w:r>
            <w:proofErr w:type="gramEnd"/>
          </w:p>
          <w:p w14:paraId="2A3CB1FC" w14:textId="77777777" w:rsidR="005D523C" w:rsidRDefault="005D523C" w:rsidP="005D523C">
            <w:pPr>
              <w:rPr>
                <w:rFonts w:ascii="Arial" w:hAnsi="Arial" w:cs="Arial"/>
                <w:sz w:val="18"/>
                <w:szCs w:val="18"/>
              </w:rPr>
            </w:pPr>
          </w:p>
          <w:p w14:paraId="0468143A" w14:textId="77777777" w:rsidR="005D523C" w:rsidRPr="00697A24" w:rsidRDefault="005D523C" w:rsidP="005D523C">
            <w:pPr>
              <w:rPr>
                <w:rFonts w:ascii="Arial" w:hAnsi="Arial" w:cs="Arial"/>
                <w:sz w:val="18"/>
                <w:szCs w:val="18"/>
              </w:rPr>
            </w:pPr>
          </w:p>
          <w:p w14:paraId="673C1891" w14:textId="18C9B356" w:rsidR="005D523C" w:rsidRPr="00ED26F3" w:rsidRDefault="005D523C" w:rsidP="005D523C">
            <w:pPr>
              <w:rPr>
                <w:rFonts w:ascii="Arial" w:eastAsia="Times New Roman" w:hAnsi="Arial" w:cs="Arial"/>
                <w:kern w:val="0"/>
                <w:sz w:val="18"/>
                <w:szCs w:val="18"/>
                <w:lang w:eastAsia="en-GB"/>
                <w14:ligatures w14:val="none"/>
              </w:rPr>
            </w:pPr>
            <w:r w:rsidRPr="00697A24">
              <w:rPr>
                <w:rFonts w:ascii="Arial" w:hAnsi="Arial" w:cs="Arial"/>
                <w:sz w:val="18"/>
                <w:szCs w:val="18"/>
              </w:rPr>
              <w:t>length strength purpose history different difficult separate suppose therefore knowledge</w:t>
            </w:r>
          </w:p>
        </w:tc>
        <w:tc>
          <w:tcPr>
            <w:tcW w:w="1962" w:type="dxa"/>
            <w:shd w:val="clear" w:color="auto" w:fill="FFFF00"/>
          </w:tcPr>
          <w:p w14:paraId="6760256B" w14:textId="77777777" w:rsidR="005D523C" w:rsidRPr="00124FDD" w:rsidRDefault="005D523C" w:rsidP="005D523C">
            <w:pPr>
              <w:rPr>
                <w:rFonts w:ascii="Arial" w:eastAsia="Times New Roman" w:hAnsi="Arial" w:cs="Arial"/>
                <w:kern w:val="0"/>
                <w:sz w:val="18"/>
                <w:szCs w:val="18"/>
                <w:lang w:eastAsia="en-GB"/>
                <w14:ligatures w14:val="none"/>
              </w:rPr>
            </w:pPr>
            <w:r w:rsidRPr="00124FDD">
              <w:rPr>
                <w:rFonts w:ascii="Arial" w:eastAsia="Times New Roman" w:hAnsi="Arial" w:cs="Arial"/>
                <w:kern w:val="0"/>
                <w:sz w:val="18"/>
                <w:szCs w:val="18"/>
                <w:lang w:eastAsia="en-GB"/>
                <w14:ligatures w14:val="none"/>
              </w:rPr>
              <w:t xml:space="preserve">amplify solidify signify falsify glorify notify testify purify </w:t>
            </w:r>
            <w:proofErr w:type="gramStart"/>
            <w:r w:rsidRPr="00124FDD">
              <w:rPr>
                <w:rFonts w:ascii="Arial" w:eastAsia="Times New Roman" w:hAnsi="Arial" w:cs="Arial"/>
                <w:kern w:val="0"/>
                <w:sz w:val="18"/>
                <w:szCs w:val="18"/>
                <w:lang w:eastAsia="en-GB"/>
                <w14:ligatures w14:val="none"/>
              </w:rPr>
              <w:t>intensify</w:t>
            </w:r>
            <w:proofErr w:type="gramEnd"/>
          </w:p>
          <w:p w14:paraId="592C5E9F" w14:textId="77777777" w:rsidR="005D523C" w:rsidRDefault="005D523C" w:rsidP="005D523C">
            <w:pPr>
              <w:rPr>
                <w:rFonts w:ascii="Arial" w:eastAsia="Times New Roman" w:hAnsi="Arial" w:cs="Arial"/>
                <w:kern w:val="0"/>
                <w:sz w:val="18"/>
                <w:szCs w:val="18"/>
                <w:lang w:eastAsia="en-GB"/>
                <w14:ligatures w14:val="none"/>
              </w:rPr>
            </w:pPr>
            <w:r w:rsidRPr="00124FDD">
              <w:rPr>
                <w:rFonts w:ascii="Arial" w:eastAsia="Times New Roman" w:hAnsi="Arial" w:cs="Arial"/>
                <w:kern w:val="0"/>
                <w:sz w:val="18"/>
                <w:szCs w:val="18"/>
                <w:lang w:eastAsia="en-GB"/>
                <w14:ligatures w14:val="none"/>
              </w:rPr>
              <w:t>classify</w:t>
            </w:r>
          </w:p>
          <w:p w14:paraId="52AAF23C" w14:textId="77777777" w:rsidR="005D523C" w:rsidRDefault="005D523C" w:rsidP="005D523C">
            <w:pPr>
              <w:rPr>
                <w:rFonts w:ascii="Arial" w:eastAsia="Times New Roman" w:hAnsi="Arial" w:cs="Arial"/>
                <w:kern w:val="0"/>
                <w:sz w:val="18"/>
                <w:szCs w:val="18"/>
                <w:lang w:eastAsia="en-GB"/>
                <w14:ligatures w14:val="none"/>
              </w:rPr>
            </w:pPr>
          </w:p>
          <w:p w14:paraId="5B4D96F9" w14:textId="77777777" w:rsidR="005D523C" w:rsidRDefault="005D523C" w:rsidP="005D523C">
            <w:pPr>
              <w:rPr>
                <w:rFonts w:ascii="Arial" w:eastAsia="Times New Roman" w:hAnsi="Arial" w:cs="Arial"/>
                <w:kern w:val="0"/>
                <w:sz w:val="18"/>
                <w:szCs w:val="18"/>
                <w:lang w:eastAsia="en-GB"/>
                <w14:ligatures w14:val="none"/>
              </w:rPr>
            </w:pPr>
          </w:p>
          <w:p w14:paraId="0B687868" w14:textId="59842380" w:rsidR="005D523C" w:rsidRPr="00ED26F3" w:rsidRDefault="005D523C" w:rsidP="005D523C">
            <w:pPr>
              <w:rPr>
                <w:rFonts w:ascii="Arial" w:eastAsia="Times New Roman" w:hAnsi="Arial" w:cs="Arial"/>
                <w:kern w:val="0"/>
                <w:sz w:val="18"/>
                <w:szCs w:val="18"/>
                <w:lang w:eastAsia="en-GB"/>
                <w14:ligatures w14:val="none"/>
              </w:rPr>
            </w:pPr>
            <w:r w:rsidRPr="00AA3E24">
              <w:rPr>
                <w:rFonts w:ascii="Arial" w:eastAsia="Times New Roman" w:hAnsi="Arial" w:cs="Arial"/>
                <w:kern w:val="0"/>
                <w:sz w:val="18"/>
                <w:szCs w:val="18"/>
                <w:lang w:eastAsia="en-GB"/>
                <w14:ligatures w14:val="none"/>
              </w:rPr>
              <w:t>blacken brighten flatten lengthen mistaken straighten shorten thicken tighten</w:t>
            </w:r>
            <w:r>
              <w:rPr>
                <w:rFonts w:ascii="Arial" w:eastAsia="Times New Roman" w:hAnsi="Arial" w:cs="Arial"/>
                <w:kern w:val="0"/>
                <w:sz w:val="18"/>
                <w:szCs w:val="18"/>
                <w:lang w:eastAsia="en-GB"/>
                <w14:ligatures w14:val="none"/>
              </w:rPr>
              <w:t xml:space="preserve"> </w:t>
            </w:r>
            <w:r w:rsidRPr="00AA3E24">
              <w:rPr>
                <w:rFonts w:ascii="Arial" w:eastAsia="Times New Roman" w:hAnsi="Arial" w:cs="Arial"/>
                <w:kern w:val="0"/>
                <w:sz w:val="18"/>
                <w:szCs w:val="18"/>
                <w:lang w:eastAsia="en-GB"/>
                <w14:ligatures w14:val="none"/>
              </w:rPr>
              <w:t>toughe</w:t>
            </w:r>
            <w:r>
              <w:rPr>
                <w:rFonts w:ascii="Arial" w:eastAsia="Times New Roman" w:hAnsi="Arial" w:cs="Arial"/>
                <w:kern w:val="0"/>
                <w:sz w:val="18"/>
                <w:szCs w:val="18"/>
                <w:lang w:eastAsia="en-GB"/>
                <w14:ligatures w14:val="none"/>
              </w:rPr>
              <w:t>n</w:t>
            </w:r>
          </w:p>
        </w:tc>
        <w:tc>
          <w:tcPr>
            <w:tcW w:w="2017" w:type="dxa"/>
            <w:shd w:val="clear" w:color="auto" w:fill="FFFF00"/>
          </w:tcPr>
          <w:p w14:paraId="434A82E7" w14:textId="77777777" w:rsidR="005D523C" w:rsidRDefault="005D523C" w:rsidP="005D523C">
            <w:pPr>
              <w:rPr>
                <w:rFonts w:ascii="Arial" w:hAnsi="Arial" w:cs="Arial"/>
                <w:sz w:val="18"/>
                <w:szCs w:val="18"/>
              </w:rPr>
            </w:pPr>
            <w:r w:rsidRPr="00123DE9">
              <w:rPr>
                <w:rFonts w:ascii="Arial" w:hAnsi="Arial" w:cs="Arial"/>
                <w:sz w:val="18"/>
                <w:szCs w:val="18"/>
              </w:rPr>
              <w:t xml:space="preserve">signature assign design </w:t>
            </w:r>
            <w:proofErr w:type="gramStart"/>
            <w:r w:rsidRPr="00123DE9">
              <w:rPr>
                <w:rFonts w:ascii="Arial" w:hAnsi="Arial" w:cs="Arial"/>
                <w:sz w:val="18"/>
                <w:szCs w:val="18"/>
              </w:rPr>
              <w:t>designate</w:t>
            </w:r>
            <w:proofErr w:type="gramEnd"/>
            <w:r w:rsidRPr="00123DE9">
              <w:rPr>
                <w:rFonts w:ascii="Arial" w:hAnsi="Arial" w:cs="Arial"/>
                <w:sz w:val="18"/>
                <w:szCs w:val="18"/>
              </w:rPr>
              <w:t xml:space="preserve"> significant resignation resign insignificant assignment signal</w:t>
            </w:r>
          </w:p>
          <w:p w14:paraId="59B4F1DE" w14:textId="77777777" w:rsidR="005D523C" w:rsidRDefault="005D523C" w:rsidP="005D523C">
            <w:pPr>
              <w:rPr>
                <w:rFonts w:ascii="Arial" w:hAnsi="Arial" w:cs="Arial"/>
                <w:sz w:val="18"/>
                <w:szCs w:val="18"/>
              </w:rPr>
            </w:pPr>
          </w:p>
          <w:p w14:paraId="22A95478" w14:textId="6ABCD5A0" w:rsidR="005D523C" w:rsidRPr="008463D0" w:rsidRDefault="005D523C" w:rsidP="005D523C">
            <w:pPr>
              <w:rPr>
                <w:rFonts w:ascii="Arial" w:eastAsia="Times New Roman" w:hAnsi="Arial" w:cs="Arial"/>
                <w:kern w:val="0"/>
                <w:sz w:val="18"/>
                <w:szCs w:val="18"/>
                <w:lang w:eastAsia="en-GB"/>
                <w14:ligatures w14:val="none"/>
              </w:rPr>
            </w:pPr>
            <w:r w:rsidRPr="008463D0">
              <w:rPr>
                <w:rFonts w:ascii="Arial" w:hAnsi="Arial" w:cs="Arial"/>
                <w:sz w:val="18"/>
                <w:szCs w:val="18"/>
              </w:rPr>
              <w:t xml:space="preserve">signature assign design </w:t>
            </w:r>
            <w:proofErr w:type="gramStart"/>
            <w:r w:rsidRPr="008463D0">
              <w:rPr>
                <w:rFonts w:ascii="Arial" w:hAnsi="Arial" w:cs="Arial"/>
                <w:sz w:val="18"/>
                <w:szCs w:val="18"/>
              </w:rPr>
              <w:t>designate</w:t>
            </w:r>
            <w:proofErr w:type="gramEnd"/>
            <w:r w:rsidRPr="008463D0">
              <w:rPr>
                <w:rFonts w:ascii="Arial" w:hAnsi="Arial" w:cs="Arial"/>
                <w:sz w:val="18"/>
                <w:szCs w:val="18"/>
              </w:rPr>
              <w:t xml:space="preserve"> significant resignation resign insignificant assignment signal</w:t>
            </w:r>
          </w:p>
        </w:tc>
      </w:tr>
      <w:tr w:rsidR="005D523C" w:rsidRPr="004A562C" w14:paraId="38504395" w14:textId="57EF8E42" w:rsidTr="00C85CC9">
        <w:trPr>
          <w:trHeight w:val="288"/>
        </w:trPr>
        <w:tc>
          <w:tcPr>
            <w:tcW w:w="1256" w:type="dxa"/>
            <w:noWrap/>
            <w:hideMark/>
          </w:tcPr>
          <w:p w14:paraId="1BB2D725" w14:textId="68F190C4" w:rsidR="005D523C" w:rsidRPr="00CC1B94" w:rsidRDefault="0033423E" w:rsidP="005D523C">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Grammar and Punctuation</w:t>
            </w:r>
          </w:p>
        </w:tc>
        <w:tc>
          <w:tcPr>
            <w:tcW w:w="1275" w:type="dxa"/>
            <w:shd w:val="clear" w:color="auto" w:fill="FFD966" w:themeFill="accent4" w:themeFillTint="99"/>
            <w:noWrap/>
            <w:hideMark/>
          </w:tcPr>
          <w:p w14:paraId="16B8450D" w14:textId="77777777" w:rsidR="005D523C" w:rsidRPr="00092089" w:rsidRDefault="005D523C" w:rsidP="005D523C">
            <w:pPr>
              <w:rPr>
                <w:rFonts w:ascii="Arial" w:eastAsia="Times New Roman" w:hAnsi="Arial" w:cs="Arial"/>
                <w:color w:val="000000"/>
                <w:kern w:val="0"/>
                <w:sz w:val="18"/>
                <w:szCs w:val="18"/>
                <w:lang w:eastAsia="en-GB"/>
                <w14:ligatures w14:val="none"/>
              </w:rPr>
            </w:pPr>
            <w:r w:rsidRPr="00092089">
              <w:rPr>
                <w:rFonts w:ascii="Arial" w:eastAsia="Times New Roman" w:hAnsi="Arial" w:cs="Arial"/>
                <w:color w:val="000000"/>
                <w:kern w:val="0"/>
                <w:sz w:val="18"/>
                <w:szCs w:val="18"/>
                <w:lang w:eastAsia="en-GB"/>
                <w14:ligatures w14:val="none"/>
              </w:rPr>
              <w:t xml:space="preserve">Write some CVC </w:t>
            </w:r>
            <w:proofErr w:type="gramStart"/>
            <w:r w:rsidRPr="00092089">
              <w:rPr>
                <w:rFonts w:ascii="Arial" w:eastAsia="Times New Roman" w:hAnsi="Arial" w:cs="Arial"/>
                <w:color w:val="000000"/>
                <w:kern w:val="0"/>
                <w:sz w:val="18"/>
                <w:szCs w:val="18"/>
                <w:lang w:eastAsia="en-GB"/>
                <w14:ligatures w14:val="none"/>
              </w:rPr>
              <w:t>words</w:t>
            </w:r>
            <w:proofErr w:type="gramEnd"/>
          </w:p>
          <w:p w14:paraId="363DD28C" w14:textId="77777777" w:rsidR="005D523C" w:rsidRPr="00092089" w:rsidRDefault="005D523C" w:rsidP="005D523C">
            <w:pPr>
              <w:rPr>
                <w:rFonts w:ascii="Arial" w:eastAsia="Times New Roman" w:hAnsi="Arial" w:cs="Arial"/>
                <w:color w:val="000000"/>
                <w:kern w:val="0"/>
                <w:sz w:val="18"/>
                <w:szCs w:val="18"/>
                <w:lang w:eastAsia="en-GB"/>
                <w14:ligatures w14:val="none"/>
              </w:rPr>
            </w:pPr>
          </w:p>
          <w:p w14:paraId="7CC321FE" w14:textId="77777777" w:rsidR="005D523C" w:rsidRPr="00092089" w:rsidRDefault="005D523C" w:rsidP="005D523C">
            <w:pPr>
              <w:rPr>
                <w:rFonts w:ascii="Arial" w:eastAsia="Times New Roman" w:hAnsi="Arial" w:cs="Arial"/>
                <w:color w:val="000000"/>
                <w:kern w:val="0"/>
                <w:sz w:val="18"/>
                <w:szCs w:val="18"/>
                <w:lang w:eastAsia="en-GB"/>
                <w14:ligatures w14:val="none"/>
              </w:rPr>
            </w:pPr>
            <w:r w:rsidRPr="00092089">
              <w:rPr>
                <w:rFonts w:ascii="Arial" w:eastAsia="Times New Roman" w:hAnsi="Arial" w:cs="Arial"/>
                <w:color w:val="000000"/>
                <w:kern w:val="0"/>
                <w:sz w:val="18"/>
                <w:szCs w:val="18"/>
                <w:lang w:eastAsia="en-GB"/>
                <w14:ligatures w14:val="none"/>
              </w:rPr>
              <w:t xml:space="preserve">Write </w:t>
            </w:r>
            <w:proofErr w:type="gramStart"/>
            <w:r w:rsidRPr="00092089">
              <w:rPr>
                <w:rFonts w:ascii="Arial" w:eastAsia="Times New Roman" w:hAnsi="Arial" w:cs="Arial"/>
                <w:color w:val="000000"/>
                <w:kern w:val="0"/>
                <w:sz w:val="18"/>
                <w:szCs w:val="18"/>
                <w:lang w:eastAsia="en-GB"/>
                <w14:ligatures w14:val="none"/>
              </w:rPr>
              <w:t>labels</w:t>
            </w:r>
            <w:proofErr w:type="gramEnd"/>
          </w:p>
          <w:p w14:paraId="64FC0502" w14:textId="77777777" w:rsidR="005D523C" w:rsidRPr="00092089" w:rsidRDefault="005D523C" w:rsidP="005D523C">
            <w:pPr>
              <w:rPr>
                <w:rFonts w:ascii="Arial" w:eastAsia="Times New Roman" w:hAnsi="Arial" w:cs="Arial"/>
                <w:color w:val="000000"/>
                <w:kern w:val="0"/>
                <w:sz w:val="18"/>
                <w:szCs w:val="18"/>
                <w:lang w:eastAsia="en-GB"/>
                <w14:ligatures w14:val="none"/>
              </w:rPr>
            </w:pPr>
          </w:p>
          <w:p w14:paraId="335901C2" w14:textId="77777777" w:rsidR="005D523C" w:rsidRPr="00092089" w:rsidRDefault="005D523C" w:rsidP="005D523C">
            <w:pPr>
              <w:rPr>
                <w:rFonts w:ascii="Arial" w:eastAsia="Times New Roman" w:hAnsi="Arial" w:cs="Arial"/>
                <w:color w:val="000000"/>
                <w:kern w:val="0"/>
                <w:sz w:val="18"/>
                <w:szCs w:val="18"/>
                <w:lang w:eastAsia="en-GB"/>
                <w14:ligatures w14:val="none"/>
              </w:rPr>
            </w:pPr>
            <w:r w:rsidRPr="00092089">
              <w:rPr>
                <w:rFonts w:ascii="Arial" w:eastAsia="Times New Roman" w:hAnsi="Arial" w:cs="Arial"/>
                <w:color w:val="000000"/>
                <w:kern w:val="0"/>
                <w:sz w:val="18"/>
                <w:szCs w:val="18"/>
                <w:lang w:eastAsia="en-GB"/>
                <w14:ligatures w14:val="none"/>
              </w:rPr>
              <w:t xml:space="preserve">Write captions or simple phrase with CVC words or phonetically plausible </w:t>
            </w:r>
            <w:proofErr w:type="gramStart"/>
            <w:r w:rsidRPr="00092089">
              <w:rPr>
                <w:rFonts w:ascii="Arial" w:eastAsia="Times New Roman" w:hAnsi="Arial" w:cs="Arial"/>
                <w:color w:val="000000"/>
                <w:kern w:val="0"/>
                <w:sz w:val="18"/>
                <w:szCs w:val="18"/>
                <w:lang w:eastAsia="en-GB"/>
                <w14:ligatures w14:val="none"/>
              </w:rPr>
              <w:t>words</w:t>
            </w:r>
            <w:proofErr w:type="gramEnd"/>
          </w:p>
          <w:p w14:paraId="4012A681" w14:textId="77777777" w:rsidR="005D523C" w:rsidRPr="007354F8" w:rsidRDefault="005D523C" w:rsidP="005D523C">
            <w:pPr>
              <w:rPr>
                <w:rFonts w:ascii="Arial" w:eastAsia="Times New Roman" w:hAnsi="Arial" w:cs="Arial"/>
                <w:color w:val="000000"/>
                <w:kern w:val="0"/>
                <w:sz w:val="18"/>
                <w:szCs w:val="18"/>
                <w:lang w:eastAsia="en-GB"/>
                <w14:ligatures w14:val="none"/>
              </w:rPr>
            </w:pPr>
          </w:p>
          <w:p w14:paraId="744F6333" w14:textId="65770CC7" w:rsidR="005D523C" w:rsidRPr="00B33BE4" w:rsidRDefault="005D523C" w:rsidP="005D523C">
            <w:pPr>
              <w:rPr>
                <w:rFonts w:ascii="Arial" w:eastAsia="Times New Roman" w:hAnsi="Arial" w:cs="Arial"/>
                <w:color w:val="000000"/>
                <w:kern w:val="0"/>
                <w:sz w:val="18"/>
                <w:szCs w:val="18"/>
                <w:lang w:eastAsia="en-GB"/>
                <w14:ligatures w14:val="none"/>
              </w:rPr>
            </w:pPr>
          </w:p>
        </w:tc>
        <w:tc>
          <w:tcPr>
            <w:tcW w:w="2132" w:type="dxa"/>
            <w:shd w:val="clear" w:color="auto" w:fill="FFD966" w:themeFill="accent4" w:themeFillTint="99"/>
          </w:tcPr>
          <w:p w14:paraId="203CB21D" w14:textId="320DCA58" w:rsidR="005D523C" w:rsidRPr="008F7EC5" w:rsidRDefault="005D523C" w:rsidP="005D523C">
            <w:pPr>
              <w:rPr>
                <w:rFonts w:ascii="Arial" w:hAnsi="Arial" w:cs="Arial"/>
                <w:sz w:val="18"/>
                <w:szCs w:val="18"/>
              </w:rPr>
            </w:pPr>
            <w:r w:rsidRPr="00760DC1">
              <w:rPr>
                <w:rFonts w:ascii="Arial" w:hAnsi="Arial" w:cs="Arial"/>
                <w:sz w:val="18"/>
                <w:szCs w:val="18"/>
              </w:rPr>
              <w:t>Write sentences using ‘and’</w:t>
            </w:r>
          </w:p>
          <w:p w14:paraId="249D803C" w14:textId="46B86B5A" w:rsidR="005D523C" w:rsidRPr="00B33BE4" w:rsidRDefault="005D523C" w:rsidP="005D523C">
            <w:pPr>
              <w:rPr>
                <w:rFonts w:ascii="Arial" w:eastAsia="Times New Roman" w:hAnsi="Arial" w:cs="Arial"/>
                <w:b/>
                <w:bCs/>
                <w:color w:val="000000"/>
                <w:kern w:val="0"/>
                <w:sz w:val="18"/>
                <w:szCs w:val="18"/>
                <w:lang w:eastAsia="en-GB"/>
                <w14:ligatures w14:val="none"/>
              </w:rPr>
            </w:pPr>
          </w:p>
        </w:tc>
        <w:tc>
          <w:tcPr>
            <w:tcW w:w="2268" w:type="dxa"/>
            <w:shd w:val="clear" w:color="auto" w:fill="FFD966" w:themeFill="accent4" w:themeFillTint="99"/>
          </w:tcPr>
          <w:p w14:paraId="71E64532" w14:textId="17D0104E" w:rsidR="005D523C" w:rsidRDefault="005D523C" w:rsidP="005D523C">
            <w:pPr>
              <w:rPr>
                <w:rFonts w:ascii="Arial" w:eastAsia="Times New Roman" w:hAnsi="Arial" w:cs="Arial"/>
                <w:color w:val="000000"/>
                <w:kern w:val="0"/>
                <w:sz w:val="18"/>
                <w:szCs w:val="18"/>
                <w:lang w:eastAsia="en-GB"/>
                <w14:ligatures w14:val="none"/>
              </w:rPr>
            </w:pPr>
            <w:r w:rsidRPr="00975367">
              <w:rPr>
                <w:rFonts w:ascii="Arial" w:eastAsia="Times New Roman" w:hAnsi="Arial" w:cs="Arial"/>
                <w:color w:val="000000"/>
                <w:kern w:val="0"/>
                <w:sz w:val="18"/>
                <w:szCs w:val="18"/>
                <w:lang w:eastAsia="en-GB"/>
                <w14:ligatures w14:val="none"/>
              </w:rPr>
              <w:t>Use apostrophes for contractions. Use exclamation sentences. Use command sentences.</w:t>
            </w:r>
          </w:p>
          <w:p w14:paraId="7C792455" w14:textId="77777777" w:rsidR="005D523C" w:rsidRPr="00975367" w:rsidRDefault="005D523C" w:rsidP="005D523C">
            <w:pPr>
              <w:rPr>
                <w:rFonts w:ascii="Arial" w:eastAsia="Times New Roman" w:hAnsi="Arial" w:cs="Arial"/>
                <w:color w:val="000000"/>
                <w:kern w:val="0"/>
                <w:sz w:val="18"/>
                <w:szCs w:val="18"/>
                <w:lang w:eastAsia="en-GB"/>
                <w14:ligatures w14:val="none"/>
              </w:rPr>
            </w:pPr>
          </w:p>
          <w:p w14:paraId="36F46B9A" w14:textId="0EBBD77A" w:rsidR="005D523C" w:rsidRPr="00B33BE4" w:rsidRDefault="005D523C" w:rsidP="005D523C">
            <w:pPr>
              <w:rPr>
                <w:rFonts w:ascii="Arial" w:eastAsia="Times New Roman" w:hAnsi="Arial" w:cs="Arial"/>
                <w:color w:val="000000"/>
                <w:kern w:val="0"/>
                <w:sz w:val="18"/>
                <w:szCs w:val="18"/>
                <w:lang w:eastAsia="en-GB"/>
                <w14:ligatures w14:val="none"/>
              </w:rPr>
            </w:pPr>
          </w:p>
        </w:tc>
        <w:tc>
          <w:tcPr>
            <w:tcW w:w="2268" w:type="dxa"/>
            <w:shd w:val="clear" w:color="auto" w:fill="00B0F0"/>
            <w:noWrap/>
            <w:hideMark/>
          </w:tcPr>
          <w:p w14:paraId="63C2628E" w14:textId="5EC23A00" w:rsidR="005D523C" w:rsidRDefault="005D523C" w:rsidP="005D523C">
            <w:pPr>
              <w:rPr>
                <w:rFonts w:ascii="Arial" w:eastAsia="Times New Roman" w:hAnsi="Arial" w:cs="Arial"/>
                <w:b/>
                <w:bCs/>
                <w:color w:val="000000"/>
                <w:kern w:val="0"/>
                <w:sz w:val="18"/>
                <w:szCs w:val="18"/>
                <w:lang w:eastAsia="en-GB"/>
                <w14:ligatures w14:val="none"/>
              </w:rPr>
            </w:pPr>
            <w:r w:rsidRPr="00885B77">
              <w:rPr>
                <w:rFonts w:ascii="Arial" w:hAnsi="Arial" w:cs="Arial"/>
                <w:sz w:val="18"/>
                <w:szCs w:val="18"/>
              </w:rPr>
              <w:t>Add detail to verbs. Inverted commas for speech</w:t>
            </w:r>
          </w:p>
          <w:p w14:paraId="7F89A66A" w14:textId="77777777" w:rsidR="005D523C" w:rsidRDefault="005D523C" w:rsidP="005D523C">
            <w:pPr>
              <w:rPr>
                <w:rFonts w:ascii="Arial" w:eastAsia="Times New Roman" w:hAnsi="Arial" w:cs="Arial"/>
                <w:b/>
                <w:bCs/>
                <w:color w:val="000000"/>
                <w:kern w:val="0"/>
                <w:sz w:val="18"/>
                <w:szCs w:val="18"/>
                <w:lang w:eastAsia="en-GB"/>
                <w14:ligatures w14:val="none"/>
              </w:rPr>
            </w:pPr>
          </w:p>
          <w:p w14:paraId="65022D97" w14:textId="77777777" w:rsidR="005D523C" w:rsidRPr="000E28D4" w:rsidRDefault="005D523C" w:rsidP="005D523C">
            <w:pPr>
              <w:rPr>
                <w:rFonts w:ascii="Arial" w:eastAsia="Times New Roman" w:hAnsi="Arial" w:cs="Arial"/>
                <w:kern w:val="0"/>
                <w:sz w:val="18"/>
                <w:szCs w:val="18"/>
                <w:lang w:eastAsia="en-GB"/>
                <w14:ligatures w14:val="none"/>
              </w:rPr>
            </w:pPr>
          </w:p>
        </w:tc>
        <w:tc>
          <w:tcPr>
            <w:tcW w:w="2268" w:type="dxa"/>
            <w:shd w:val="clear" w:color="auto" w:fill="00B0F0"/>
          </w:tcPr>
          <w:p w14:paraId="6C4E28B2" w14:textId="77777777" w:rsidR="005D523C" w:rsidRPr="0045596B" w:rsidRDefault="005D523C" w:rsidP="005D523C">
            <w:pPr>
              <w:rPr>
                <w:rFonts w:ascii="Arial" w:hAnsi="Arial" w:cs="Arial"/>
                <w:sz w:val="18"/>
                <w:szCs w:val="18"/>
              </w:rPr>
            </w:pPr>
            <w:r w:rsidRPr="0045596B">
              <w:rPr>
                <w:rFonts w:ascii="Arial" w:hAnsi="Arial" w:cs="Arial"/>
                <w:sz w:val="18"/>
                <w:szCs w:val="18"/>
              </w:rPr>
              <w:t>Direct speech- full punctuation accurate (comma after clause, punctuation within inverted commas).</w:t>
            </w:r>
          </w:p>
          <w:p w14:paraId="06CD73EB" w14:textId="77777777" w:rsidR="005D523C" w:rsidRDefault="005D523C" w:rsidP="005D523C">
            <w:pPr>
              <w:rPr>
                <w:rFonts w:ascii="Arial" w:eastAsia="Times New Roman" w:hAnsi="Arial" w:cs="Arial"/>
                <w:b/>
                <w:bCs/>
                <w:color w:val="000000"/>
                <w:kern w:val="0"/>
                <w:sz w:val="18"/>
                <w:szCs w:val="18"/>
                <w:lang w:eastAsia="en-GB"/>
                <w14:ligatures w14:val="none"/>
              </w:rPr>
            </w:pPr>
          </w:p>
          <w:p w14:paraId="6CA40B30" w14:textId="77777777" w:rsidR="005D523C" w:rsidRDefault="005D523C" w:rsidP="005D523C">
            <w:pPr>
              <w:rPr>
                <w:rFonts w:ascii="Arial" w:eastAsia="Times New Roman" w:hAnsi="Arial" w:cs="Arial"/>
                <w:b/>
                <w:bCs/>
                <w:color w:val="000000"/>
                <w:kern w:val="0"/>
                <w:sz w:val="18"/>
                <w:szCs w:val="18"/>
                <w:lang w:eastAsia="en-GB"/>
                <w14:ligatures w14:val="none"/>
              </w:rPr>
            </w:pPr>
          </w:p>
          <w:p w14:paraId="59D0BF85" w14:textId="10FD6B18" w:rsidR="005D523C" w:rsidRPr="000E28D4" w:rsidRDefault="005D523C" w:rsidP="005D523C">
            <w:pPr>
              <w:rPr>
                <w:rFonts w:ascii="Arial" w:eastAsia="Times New Roman" w:hAnsi="Arial" w:cs="Arial"/>
                <w:kern w:val="0"/>
                <w:sz w:val="18"/>
                <w:szCs w:val="18"/>
                <w:lang w:eastAsia="en-GB"/>
                <w14:ligatures w14:val="none"/>
              </w:rPr>
            </w:pPr>
          </w:p>
        </w:tc>
        <w:tc>
          <w:tcPr>
            <w:tcW w:w="1962" w:type="dxa"/>
            <w:shd w:val="clear" w:color="auto" w:fill="FFFF00"/>
          </w:tcPr>
          <w:p w14:paraId="680C148F" w14:textId="77777777" w:rsidR="005D523C" w:rsidRDefault="005D523C" w:rsidP="005D523C">
            <w:pPr>
              <w:rPr>
                <w:rFonts w:ascii="Arial" w:hAnsi="Arial" w:cs="Arial"/>
                <w:sz w:val="18"/>
                <w:szCs w:val="18"/>
              </w:rPr>
            </w:pPr>
            <w:r w:rsidRPr="008F7B34">
              <w:rPr>
                <w:rFonts w:ascii="Arial" w:hAnsi="Arial" w:cs="Arial"/>
                <w:sz w:val="18"/>
                <w:szCs w:val="18"/>
              </w:rPr>
              <w:t xml:space="preserve">Using direct AND reported speech </w:t>
            </w:r>
          </w:p>
          <w:p w14:paraId="327D9B00" w14:textId="77777777" w:rsidR="005D523C" w:rsidRDefault="005D523C" w:rsidP="005D523C">
            <w:pPr>
              <w:rPr>
                <w:rFonts w:ascii="Arial" w:hAnsi="Arial" w:cs="Arial"/>
                <w:sz w:val="18"/>
                <w:szCs w:val="18"/>
              </w:rPr>
            </w:pPr>
          </w:p>
          <w:p w14:paraId="17B01BCE" w14:textId="77777777" w:rsidR="005D523C" w:rsidRDefault="005D523C" w:rsidP="005D523C">
            <w:pPr>
              <w:rPr>
                <w:rFonts w:ascii="Arial" w:hAnsi="Arial" w:cs="Arial"/>
                <w:sz w:val="18"/>
                <w:szCs w:val="18"/>
              </w:rPr>
            </w:pPr>
            <w:r w:rsidRPr="008F7B34">
              <w:rPr>
                <w:rFonts w:ascii="Arial" w:hAnsi="Arial" w:cs="Arial"/>
                <w:sz w:val="18"/>
                <w:szCs w:val="18"/>
              </w:rPr>
              <w:t xml:space="preserve">Full speech punctuation including new speaker, new line. </w:t>
            </w:r>
          </w:p>
          <w:p w14:paraId="5A276847" w14:textId="77777777" w:rsidR="005D523C" w:rsidRDefault="005D523C" w:rsidP="005D523C">
            <w:pPr>
              <w:rPr>
                <w:rFonts w:ascii="Arial" w:hAnsi="Arial" w:cs="Arial"/>
                <w:sz w:val="18"/>
                <w:szCs w:val="18"/>
              </w:rPr>
            </w:pPr>
          </w:p>
          <w:p w14:paraId="34D85FB5" w14:textId="77777777" w:rsidR="005D523C" w:rsidRPr="008F7B34" w:rsidRDefault="005D523C" w:rsidP="005D523C">
            <w:pPr>
              <w:rPr>
                <w:rFonts w:ascii="Arial" w:hAnsi="Arial" w:cs="Arial"/>
                <w:sz w:val="18"/>
                <w:szCs w:val="18"/>
              </w:rPr>
            </w:pPr>
            <w:r w:rsidRPr="008F7B34">
              <w:rPr>
                <w:rFonts w:ascii="Arial" w:hAnsi="Arial" w:cs="Arial"/>
                <w:sz w:val="18"/>
                <w:szCs w:val="18"/>
              </w:rPr>
              <w:t>Develop characters through action, description and dialogue.</w:t>
            </w:r>
          </w:p>
          <w:p w14:paraId="01254DB6" w14:textId="77777777" w:rsidR="005D523C" w:rsidRDefault="005D523C" w:rsidP="005D523C">
            <w:pPr>
              <w:rPr>
                <w:rFonts w:ascii="Arial" w:eastAsia="Times New Roman" w:hAnsi="Arial" w:cs="Arial"/>
                <w:b/>
                <w:bCs/>
                <w:color w:val="000000"/>
                <w:kern w:val="0"/>
                <w:sz w:val="18"/>
                <w:szCs w:val="18"/>
                <w:lang w:eastAsia="en-GB"/>
                <w14:ligatures w14:val="none"/>
              </w:rPr>
            </w:pPr>
          </w:p>
          <w:p w14:paraId="4D1A47DD" w14:textId="77777777" w:rsidR="005D523C" w:rsidRDefault="005D523C" w:rsidP="005D523C">
            <w:pPr>
              <w:rPr>
                <w:rFonts w:ascii="Arial" w:eastAsia="Times New Roman" w:hAnsi="Arial" w:cs="Arial"/>
                <w:b/>
                <w:bCs/>
                <w:color w:val="000000"/>
                <w:kern w:val="0"/>
                <w:sz w:val="18"/>
                <w:szCs w:val="18"/>
                <w:lang w:eastAsia="en-GB"/>
                <w14:ligatures w14:val="none"/>
              </w:rPr>
            </w:pPr>
          </w:p>
          <w:p w14:paraId="35B16F0F" w14:textId="77777777" w:rsidR="005D523C" w:rsidRDefault="005D523C" w:rsidP="005D523C">
            <w:pPr>
              <w:rPr>
                <w:rFonts w:ascii="Arial" w:eastAsia="Times New Roman" w:hAnsi="Arial" w:cs="Arial"/>
                <w:b/>
                <w:bCs/>
                <w:color w:val="000000"/>
                <w:kern w:val="0"/>
                <w:sz w:val="18"/>
                <w:szCs w:val="18"/>
                <w:lang w:eastAsia="en-GB"/>
                <w14:ligatures w14:val="none"/>
              </w:rPr>
            </w:pPr>
          </w:p>
          <w:p w14:paraId="24C9AD5A" w14:textId="77777777" w:rsidR="005D523C" w:rsidRDefault="005D523C" w:rsidP="005D523C">
            <w:pPr>
              <w:rPr>
                <w:rFonts w:ascii="Arial" w:eastAsia="Times New Roman" w:hAnsi="Arial" w:cs="Arial"/>
                <w:b/>
                <w:bCs/>
                <w:color w:val="000000"/>
                <w:kern w:val="0"/>
                <w:sz w:val="18"/>
                <w:szCs w:val="18"/>
                <w:lang w:eastAsia="en-GB"/>
                <w14:ligatures w14:val="none"/>
              </w:rPr>
            </w:pPr>
          </w:p>
          <w:p w14:paraId="00C4EECD" w14:textId="77777777" w:rsidR="005D523C" w:rsidRPr="000E28D4" w:rsidRDefault="005D523C" w:rsidP="005D523C">
            <w:pPr>
              <w:rPr>
                <w:rFonts w:ascii="Arial" w:eastAsia="Times New Roman" w:hAnsi="Arial" w:cs="Arial"/>
                <w:kern w:val="0"/>
                <w:sz w:val="18"/>
                <w:szCs w:val="18"/>
                <w:lang w:eastAsia="en-GB"/>
                <w14:ligatures w14:val="none"/>
              </w:rPr>
            </w:pPr>
          </w:p>
        </w:tc>
        <w:tc>
          <w:tcPr>
            <w:tcW w:w="2017" w:type="dxa"/>
            <w:shd w:val="clear" w:color="auto" w:fill="FFFF00"/>
          </w:tcPr>
          <w:p w14:paraId="163BD843" w14:textId="77777777" w:rsidR="005D523C" w:rsidRDefault="005D523C" w:rsidP="005D523C">
            <w:pPr>
              <w:rPr>
                <w:rFonts w:ascii="Arial" w:hAnsi="Arial" w:cs="Arial"/>
                <w:sz w:val="18"/>
                <w:szCs w:val="18"/>
              </w:rPr>
            </w:pPr>
            <w:r w:rsidRPr="001A6089">
              <w:rPr>
                <w:rFonts w:ascii="Arial" w:hAnsi="Arial" w:cs="Arial"/>
                <w:sz w:val="18"/>
                <w:szCs w:val="18"/>
              </w:rPr>
              <w:t xml:space="preserve">Dialogue, action and description are </w:t>
            </w:r>
            <w:proofErr w:type="gramStart"/>
            <w:r w:rsidRPr="001A6089">
              <w:rPr>
                <w:rFonts w:ascii="Arial" w:hAnsi="Arial" w:cs="Arial"/>
                <w:sz w:val="18"/>
                <w:szCs w:val="18"/>
              </w:rPr>
              <w:t>interwoven</w:t>
            </w:r>
            <w:proofErr w:type="gramEnd"/>
            <w:r w:rsidRPr="001A6089">
              <w:rPr>
                <w:rFonts w:ascii="Arial" w:hAnsi="Arial" w:cs="Arial"/>
                <w:sz w:val="18"/>
                <w:szCs w:val="18"/>
              </w:rPr>
              <w:t xml:space="preserve"> </w:t>
            </w:r>
          </w:p>
          <w:p w14:paraId="20304ABC" w14:textId="77777777" w:rsidR="005D523C" w:rsidRDefault="005D523C" w:rsidP="005D523C">
            <w:pPr>
              <w:rPr>
                <w:rFonts w:ascii="Arial" w:hAnsi="Arial" w:cs="Arial"/>
                <w:sz w:val="18"/>
                <w:szCs w:val="18"/>
              </w:rPr>
            </w:pPr>
          </w:p>
          <w:p w14:paraId="0A658A92" w14:textId="10E444CE" w:rsidR="005D523C" w:rsidRPr="001A6089" w:rsidRDefault="005D523C" w:rsidP="005D523C">
            <w:pPr>
              <w:rPr>
                <w:rFonts w:ascii="Arial" w:eastAsia="Times New Roman" w:hAnsi="Arial" w:cs="Arial"/>
                <w:b/>
                <w:bCs/>
                <w:color w:val="000000"/>
                <w:kern w:val="0"/>
                <w:sz w:val="18"/>
                <w:szCs w:val="18"/>
                <w:lang w:eastAsia="en-GB"/>
                <w14:ligatures w14:val="none"/>
              </w:rPr>
            </w:pPr>
            <w:r w:rsidRPr="001A6089">
              <w:rPr>
                <w:rFonts w:ascii="Arial" w:hAnsi="Arial" w:cs="Arial"/>
                <w:sz w:val="18"/>
                <w:szCs w:val="18"/>
              </w:rPr>
              <w:t xml:space="preserve">Hyphens used </w:t>
            </w:r>
            <w:proofErr w:type="gramStart"/>
            <w:r w:rsidRPr="001A6089">
              <w:rPr>
                <w:rFonts w:ascii="Arial" w:hAnsi="Arial" w:cs="Arial"/>
                <w:sz w:val="18"/>
                <w:szCs w:val="18"/>
              </w:rPr>
              <w:t>correctly</w:t>
            </w:r>
            <w:proofErr w:type="gramEnd"/>
          </w:p>
          <w:p w14:paraId="32011812" w14:textId="77777777" w:rsidR="005D523C" w:rsidRDefault="005D523C" w:rsidP="005D523C">
            <w:pPr>
              <w:rPr>
                <w:rFonts w:ascii="Arial" w:eastAsia="Times New Roman" w:hAnsi="Arial" w:cs="Arial"/>
                <w:b/>
                <w:bCs/>
                <w:color w:val="000000"/>
                <w:kern w:val="0"/>
                <w:sz w:val="18"/>
                <w:szCs w:val="18"/>
                <w:lang w:eastAsia="en-GB"/>
                <w14:ligatures w14:val="none"/>
              </w:rPr>
            </w:pPr>
          </w:p>
          <w:p w14:paraId="36DB1D65" w14:textId="77777777" w:rsidR="005D523C" w:rsidRDefault="005D523C" w:rsidP="005D523C">
            <w:pPr>
              <w:rPr>
                <w:rFonts w:ascii="Arial" w:eastAsia="Times New Roman" w:hAnsi="Arial" w:cs="Arial"/>
                <w:b/>
                <w:bCs/>
                <w:color w:val="000000"/>
                <w:kern w:val="0"/>
                <w:sz w:val="18"/>
                <w:szCs w:val="18"/>
                <w:lang w:eastAsia="en-GB"/>
                <w14:ligatures w14:val="none"/>
              </w:rPr>
            </w:pPr>
          </w:p>
          <w:p w14:paraId="1C314E33" w14:textId="548EAE63" w:rsidR="005D523C" w:rsidRPr="000E28D4" w:rsidRDefault="005D523C" w:rsidP="005D523C">
            <w:pPr>
              <w:rPr>
                <w:rFonts w:ascii="Arial" w:eastAsia="Times New Roman" w:hAnsi="Arial" w:cs="Arial"/>
                <w:kern w:val="0"/>
                <w:sz w:val="18"/>
                <w:szCs w:val="18"/>
                <w:lang w:eastAsia="en-GB"/>
                <w14:ligatures w14:val="none"/>
              </w:rPr>
            </w:pPr>
          </w:p>
        </w:tc>
      </w:tr>
      <w:tr w:rsidR="005D523C" w14:paraId="7443757F" w14:textId="77777777" w:rsidTr="00C85CC9">
        <w:trPr>
          <w:trHeight w:val="288"/>
        </w:trPr>
        <w:tc>
          <w:tcPr>
            <w:tcW w:w="1256" w:type="dxa"/>
            <w:noWrap/>
          </w:tcPr>
          <w:p w14:paraId="7CF8D39A" w14:textId="77777777" w:rsidR="005D523C" w:rsidRPr="00CC1B94" w:rsidRDefault="005D523C" w:rsidP="005D523C">
            <w:pPr>
              <w:rPr>
                <w:rFonts w:ascii="Arial" w:eastAsia="Times New Roman" w:hAnsi="Arial" w:cs="Arial"/>
                <w:b/>
                <w:bCs/>
                <w:color w:val="000000"/>
                <w:kern w:val="0"/>
                <w:sz w:val="18"/>
                <w:szCs w:val="18"/>
                <w:lang w:eastAsia="en-GB"/>
                <w14:ligatures w14:val="none"/>
              </w:rPr>
            </w:pPr>
            <w:r w:rsidRPr="00CC1B94">
              <w:rPr>
                <w:rFonts w:ascii="Arial" w:eastAsia="Times New Roman" w:hAnsi="Arial" w:cs="Arial"/>
                <w:b/>
                <w:bCs/>
                <w:color w:val="000000"/>
                <w:kern w:val="0"/>
                <w:sz w:val="18"/>
                <w:szCs w:val="18"/>
                <w:lang w:eastAsia="en-GB"/>
                <w14:ligatures w14:val="none"/>
              </w:rPr>
              <w:t>Ongoing writing skills</w:t>
            </w:r>
          </w:p>
        </w:tc>
        <w:tc>
          <w:tcPr>
            <w:tcW w:w="1275" w:type="dxa"/>
            <w:shd w:val="clear" w:color="auto" w:fill="FFD966" w:themeFill="accent4" w:themeFillTint="99"/>
            <w:noWrap/>
          </w:tcPr>
          <w:p w14:paraId="70DAB261" w14:textId="77777777" w:rsidR="005D523C" w:rsidRPr="00332FC7" w:rsidRDefault="005D523C" w:rsidP="005D523C">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Sit correctly when writing, letter formation and blending and segmenting for spelling</w:t>
            </w:r>
          </w:p>
        </w:tc>
        <w:tc>
          <w:tcPr>
            <w:tcW w:w="2132" w:type="dxa"/>
            <w:shd w:val="clear" w:color="auto" w:fill="FFD966" w:themeFill="accent4" w:themeFillTint="99"/>
          </w:tcPr>
          <w:p w14:paraId="10FA21C3" w14:textId="77777777" w:rsidR="005D523C" w:rsidRPr="00EA3FED" w:rsidRDefault="005D523C" w:rsidP="005D523C">
            <w:pPr>
              <w:rPr>
                <w:rFonts w:ascii="Arial" w:hAnsi="Arial" w:cs="Arial"/>
                <w:sz w:val="18"/>
                <w:szCs w:val="18"/>
              </w:rPr>
            </w:pPr>
            <w:r w:rsidRPr="00D82351">
              <w:rPr>
                <w:rFonts w:ascii="Arial" w:hAnsi="Arial" w:cs="Arial"/>
                <w:sz w:val="18"/>
                <w:szCs w:val="18"/>
              </w:rPr>
              <w:t>Separate words with spaces</w:t>
            </w:r>
          </w:p>
        </w:tc>
        <w:tc>
          <w:tcPr>
            <w:tcW w:w="2268" w:type="dxa"/>
            <w:shd w:val="clear" w:color="auto" w:fill="FFD966" w:themeFill="accent4" w:themeFillTint="99"/>
          </w:tcPr>
          <w:p w14:paraId="66EDE651" w14:textId="77777777" w:rsidR="005D523C" w:rsidRPr="00DD2F8F" w:rsidRDefault="005D523C" w:rsidP="005D523C">
            <w:pPr>
              <w:rPr>
                <w:rFonts w:ascii="Arial" w:eastAsia="Times New Roman" w:hAnsi="Arial" w:cs="Arial"/>
                <w:color w:val="000000"/>
                <w:kern w:val="0"/>
                <w:sz w:val="18"/>
                <w:szCs w:val="18"/>
                <w:lang w:eastAsia="en-GB"/>
                <w14:ligatures w14:val="none"/>
              </w:rPr>
            </w:pPr>
            <w:r w:rsidRPr="000A000E">
              <w:rPr>
                <w:rFonts w:ascii="Arial" w:eastAsia="Times New Roman" w:hAnsi="Arial" w:cs="Arial"/>
                <w:color w:val="000000"/>
                <w:kern w:val="0"/>
                <w:sz w:val="18"/>
                <w:szCs w:val="18"/>
                <w:lang w:eastAsia="en-GB"/>
                <w14:ligatures w14:val="none"/>
              </w:rPr>
              <w:t>Correct use of tense.</w:t>
            </w:r>
          </w:p>
        </w:tc>
        <w:tc>
          <w:tcPr>
            <w:tcW w:w="2268" w:type="dxa"/>
            <w:shd w:val="clear" w:color="auto" w:fill="00B0F0"/>
            <w:noWrap/>
          </w:tcPr>
          <w:p w14:paraId="4FA99F45" w14:textId="77777777" w:rsidR="005D523C" w:rsidRPr="0008680B" w:rsidRDefault="005D523C" w:rsidP="005D523C">
            <w:pPr>
              <w:rPr>
                <w:rFonts w:ascii="Arial" w:hAnsi="Arial" w:cs="Arial"/>
                <w:sz w:val="18"/>
                <w:szCs w:val="18"/>
              </w:rPr>
            </w:pPr>
            <w:r w:rsidRPr="000A000E">
              <w:rPr>
                <w:rFonts w:ascii="Arial" w:hAnsi="Arial" w:cs="Arial"/>
                <w:sz w:val="18"/>
                <w:szCs w:val="18"/>
              </w:rPr>
              <w:t>Correct use of tense.</w:t>
            </w:r>
          </w:p>
        </w:tc>
        <w:tc>
          <w:tcPr>
            <w:tcW w:w="2268" w:type="dxa"/>
            <w:shd w:val="clear" w:color="auto" w:fill="00B0F0"/>
          </w:tcPr>
          <w:p w14:paraId="394FFED8" w14:textId="77777777" w:rsidR="005D523C" w:rsidRDefault="005D523C" w:rsidP="005D523C">
            <w:pPr>
              <w:rPr>
                <w:rFonts w:ascii="Arial" w:hAnsi="Arial" w:cs="Arial"/>
                <w:sz w:val="18"/>
                <w:szCs w:val="18"/>
              </w:rPr>
            </w:pPr>
            <w:r w:rsidRPr="000A000E">
              <w:rPr>
                <w:rFonts w:ascii="Arial" w:hAnsi="Arial" w:cs="Arial"/>
                <w:sz w:val="18"/>
                <w:szCs w:val="18"/>
              </w:rPr>
              <w:t>Tense accurate and consistent.</w:t>
            </w:r>
          </w:p>
          <w:p w14:paraId="4CF08A12" w14:textId="77777777" w:rsidR="005D523C" w:rsidRDefault="005D523C" w:rsidP="005D523C">
            <w:pPr>
              <w:rPr>
                <w:rFonts w:ascii="Arial" w:hAnsi="Arial" w:cs="Arial"/>
                <w:sz w:val="18"/>
                <w:szCs w:val="18"/>
              </w:rPr>
            </w:pPr>
          </w:p>
          <w:p w14:paraId="42EDBA11" w14:textId="77777777" w:rsidR="005D523C" w:rsidRPr="00C50E74" w:rsidRDefault="005D523C" w:rsidP="005D523C">
            <w:pPr>
              <w:rPr>
                <w:rFonts w:ascii="Arial" w:hAnsi="Arial" w:cs="Arial"/>
                <w:sz w:val="18"/>
                <w:szCs w:val="18"/>
              </w:rPr>
            </w:pPr>
            <w:r w:rsidRPr="000A000E">
              <w:rPr>
                <w:rFonts w:ascii="Arial" w:hAnsi="Arial" w:cs="Arial"/>
                <w:sz w:val="18"/>
                <w:szCs w:val="18"/>
              </w:rPr>
              <w:t xml:space="preserve"> Use a viewpoint and usually maintain it.</w:t>
            </w:r>
          </w:p>
        </w:tc>
        <w:tc>
          <w:tcPr>
            <w:tcW w:w="1962" w:type="dxa"/>
            <w:shd w:val="clear" w:color="auto" w:fill="FFFF00"/>
          </w:tcPr>
          <w:p w14:paraId="3507FCBC" w14:textId="77777777" w:rsidR="005D523C" w:rsidRDefault="005D523C" w:rsidP="005D523C">
            <w:pPr>
              <w:rPr>
                <w:rFonts w:ascii="Arial" w:hAnsi="Arial" w:cs="Arial"/>
                <w:sz w:val="18"/>
                <w:szCs w:val="18"/>
              </w:rPr>
            </w:pPr>
            <w:r w:rsidRPr="00A32DD8">
              <w:rPr>
                <w:rFonts w:ascii="Arial" w:hAnsi="Arial" w:cs="Arial"/>
                <w:sz w:val="18"/>
                <w:szCs w:val="18"/>
              </w:rPr>
              <w:t>Tense changes are accurate and correct.</w:t>
            </w:r>
          </w:p>
          <w:p w14:paraId="0E779AFB" w14:textId="77777777" w:rsidR="005D523C" w:rsidRDefault="005D523C" w:rsidP="005D523C">
            <w:pPr>
              <w:rPr>
                <w:rFonts w:ascii="Arial" w:hAnsi="Arial" w:cs="Arial"/>
                <w:sz w:val="18"/>
                <w:szCs w:val="18"/>
              </w:rPr>
            </w:pPr>
          </w:p>
          <w:p w14:paraId="1D814B21" w14:textId="77777777" w:rsidR="005D523C" w:rsidRDefault="005D523C" w:rsidP="005D523C">
            <w:pPr>
              <w:rPr>
                <w:rFonts w:ascii="Arial" w:hAnsi="Arial" w:cs="Arial"/>
                <w:sz w:val="18"/>
                <w:szCs w:val="18"/>
              </w:rPr>
            </w:pPr>
            <w:r w:rsidRPr="00A32DD8">
              <w:rPr>
                <w:rFonts w:ascii="Arial" w:hAnsi="Arial" w:cs="Arial"/>
                <w:sz w:val="18"/>
                <w:szCs w:val="18"/>
              </w:rPr>
              <w:t xml:space="preserve"> Use of commas to make meaning clear. </w:t>
            </w:r>
          </w:p>
          <w:p w14:paraId="042BF075" w14:textId="77777777" w:rsidR="005D523C" w:rsidRDefault="005D523C" w:rsidP="005D523C">
            <w:pPr>
              <w:rPr>
                <w:rFonts w:ascii="Arial" w:hAnsi="Arial" w:cs="Arial"/>
                <w:sz w:val="18"/>
                <w:szCs w:val="18"/>
              </w:rPr>
            </w:pPr>
          </w:p>
          <w:p w14:paraId="24B46636" w14:textId="77777777" w:rsidR="005D523C" w:rsidRDefault="005D523C" w:rsidP="005D523C">
            <w:pPr>
              <w:rPr>
                <w:rFonts w:ascii="Arial" w:hAnsi="Arial" w:cs="Arial"/>
                <w:sz w:val="18"/>
                <w:szCs w:val="18"/>
              </w:rPr>
            </w:pPr>
            <w:r w:rsidRPr="00A32DD8">
              <w:rPr>
                <w:rFonts w:ascii="Arial" w:hAnsi="Arial" w:cs="Arial"/>
                <w:sz w:val="18"/>
                <w:szCs w:val="18"/>
              </w:rPr>
              <w:t xml:space="preserve">Effective use of technical and precise vocabulary to inform, persuade and explain. </w:t>
            </w:r>
          </w:p>
          <w:p w14:paraId="37C1F7D0" w14:textId="77777777" w:rsidR="005D523C" w:rsidRPr="009324D9" w:rsidRDefault="005D523C" w:rsidP="005D523C">
            <w:pPr>
              <w:rPr>
                <w:rFonts w:ascii="Arial" w:hAnsi="Arial" w:cs="Arial"/>
                <w:sz w:val="18"/>
                <w:szCs w:val="18"/>
              </w:rPr>
            </w:pPr>
            <w:r w:rsidRPr="00A32DD8">
              <w:rPr>
                <w:rFonts w:ascii="Arial" w:hAnsi="Arial" w:cs="Arial"/>
                <w:sz w:val="18"/>
                <w:szCs w:val="18"/>
              </w:rPr>
              <w:t>Character/ narrator viewpoint established, controlled and</w:t>
            </w:r>
            <w:r>
              <w:rPr>
                <w:rFonts w:ascii="Arial" w:hAnsi="Arial" w:cs="Arial"/>
                <w:sz w:val="18"/>
                <w:szCs w:val="18"/>
              </w:rPr>
              <w:t xml:space="preserve"> maintained.</w:t>
            </w:r>
          </w:p>
        </w:tc>
        <w:tc>
          <w:tcPr>
            <w:tcW w:w="2017" w:type="dxa"/>
            <w:shd w:val="clear" w:color="auto" w:fill="FFFF00"/>
          </w:tcPr>
          <w:p w14:paraId="274CCA5E" w14:textId="77777777" w:rsidR="005D523C" w:rsidRDefault="005D523C" w:rsidP="005D523C">
            <w:pPr>
              <w:rPr>
                <w:rFonts w:ascii="Arial" w:hAnsi="Arial" w:cs="Arial"/>
                <w:sz w:val="18"/>
                <w:szCs w:val="18"/>
              </w:rPr>
            </w:pPr>
            <w:r w:rsidRPr="006526CB">
              <w:rPr>
                <w:rFonts w:ascii="Arial" w:hAnsi="Arial" w:cs="Arial"/>
                <w:sz w:val="18"/>
                <w:szCs w:val="18"/>
              </w:rPr>
              <w:t xml:space="preserve">Viewpoint is well controlled and convincing. </w:t>
            </w:r>
          </w:p>
          <w:p w14:paraId="47FC4FE4" w14:textId="77777777" w:rsidR="005D523C" w:rsidRDefault="005D523C" w:rsidP="005D523C">
            <w:pPr>
              <w:rPr>
                <w:rFonts w:ascii="Arial" w:hAnsi="Arial" w:cs="Arial"/>
                <w:sz w:val="18"/>
                <w:szCs w:val="18"/>
              </w:rPr>
            </w:pPr>
          </w:p>
          <w:p w14:paraId="3591AC34" w14:textId="77777777" w:rsidR="005D523C" w:rsidRDefault="005D523C" w:rsidP="005D523C">
            <w:pPr>
              <w:rPr>
                <w:rFonts w:ascii="Arial" w:hAnsi="Arial" w:cs="Arial"/>
                <w:sz w:val="18"/>
                <w:szCs w:val="18"/>
              </w:rPr>
            </w:pPr>
            <w:r w:rsidRPr="006526CB">
              <w:rPr>
                <w:rFonts w:ascii="Arial" w:hAnsi="Arial" w:cs="Arial"/>
                <w:sz w:val="18"/>
                <w:szCs w:val="18"/>
              </w:rPr>
              <w:t xml:space="preserve">Appropriate choices between colloquial and standard English (formal and informal) </w:t>
            </w:r>
          </w:p>
          <w:p w14:paraId="30882095" w14:textId="77777777" w:rsidR="005D523C" w:rsidRDefault="005D523C" w:rsidP="005D523C">
            <w:pPr>
              <w:rPr>
                <w:rFonts w:ascii="Arial" w:hAnsi="Arial" w:cs="Arial"/>
                <w:sz w:val="18"/>
                <w:szCs w:val="18"/>
              </w:rPr>
            </w:pPr>
          </w:p>
          <w:p w14:paraId="7156B7DD" w14:textId="77777777" w:rsidR="005D523C" w:rsidRDefault="005D523C" w:rsidP="005D523C">
            <w:pPr>
              <w:rPr>
                <w:rFonts w:ascii="Arial" w:hAnsi="Arial" w:cs="Arial"/>
                <w:sz w:val="18"/>
                <w:szCs w:val="18"/>
              </w:rPr>
            </w:pPr>
            <w:r w:rsidRPr="006526CB">
              <w:rPr>
                <w:rFonts w:ascii="Arial" w:hAnsi="Arial" w:cs="Arial"/>
                <w:sz w:val="18"/>
                <w:szCs w:val="18"/>
              </w:rPr>
              <w:t>Use of subjunctive form in formal writing. Range of verb forms used correctly.</w:t>
            </w:r>
          </w:p>
          <w:p w14:paraId="26D87AEB" w14:textId="77777777" w:rsidR="005D523C" w:rsidRDefault="005D523C" w:rsidP="005D523C">
            <w:pPr>
              <w:rPr>
                <w:rFonts w:ascii="Arial" w:hAnsi="Arial" w:cs="Arial"/>
                <w:sz w:val="18"/>
                <w:szCs w:val="18"/>
              </w:rPr>
            </w:pPr>
          </w:p>
          <w:p w14:paraId="59F056EC" w14:textId="77777777" w:rsidR="005D523C" w:rsidRDefault="005D523C" w:rsidP="005D523C">
            <w:pPr>
              <w:rPr>
                <w:rFonts w:ascii="Arial" w:hAnsi="Arial" w:cs="Arial"/>
                <w:sz w:val="18"/>
                <w:szCs w:val="18"/>
              </w:rPr>
            </w:pPr>
            <w:r w:rsidRPr="006526CB">
              <w:rPr>
                <w:rFonts w:ascii="Arial" w:hAnsi="Arial" w:cs="Arial"/>
                <w:sz w:val="18"/>
                <w:szCs w:val="18"/>
              </w:rPr>
              <w:t>Correct choice of tense to support whole text</w:t>
            </w:r>
            <w:r>
              <w:rPr>
                <w:rFonts w:ascii="Arial" w:hAnsi="Arial" w:cs="Arial"/>
                <w:sz w:val="18"/>
                <w:szCs w:val="18"/>
              </w:rPr>
              <w:t xml:space="preserve"> cohesion</w:t>
            </w:r>
          </w:p>
        </w:tc>
      </w:tr>
    </w:tbl>
    <w:p w14:paraId="72140DD5" w14:textId="77777777" w:rsidR="00223CE1" w:rsidRDefault="00223CE1"/>
    <w:sectPr w:rsidR="00223CE1" w:rsidSect="00BC27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uffy">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62C"/>
    <w:rsid w:val="00000433"/>
    <w:rsid w:val="000013DA"/>
    <w:rsid w:val="0001726B"/>
    <w:rsid w:val="00017F39"/>
    <w:rsid w:val="000359D2"/>
    <w:rsid w:val="00035E0B"/>
    <w:rsid w:val="00045D30"/>
    <w:rsid w:val="00046312"/>
    <w:rsid w:val="00046D06"/>
    <w:rsid w:val="00051832"/>
    <w:rsid w:val="000520D5"/>
    <w:rsid w:val="00054774"/>
    <w:rsid w:val="000547E9"/>
    <w:rsid w:val="00055088"/>
    <w:rsid w:val="0006126C"/>
    <w:rsid w:val="00086FA9"/>
    <w:rsid w:val="00092089"/>
    <w:rsid w:val="0009233F"/>
    <w:rsid w:val="0009356F"/>
    <w:rsid w:val="000A253A"/>
    <w:rsid w:val="000B53EF"/>
    <w:rsid w:val="000C0620"/>
    <w:rsid w:val="000C5EA3"/>
    <w:rsid w:val="000E1171"/>
    <w:rsid w:val="000E28D4"/>
    <w:rsid w:val="000E4B1F"/>
    <w:rsid w:val="000E71B3"/>
    <w:rsid w:val="000E7465"/>
    <w:rsid w:val="000E7834"/>
    <w:rsid w:val="000F3293"/>
    <w:rsid w:val="000F64CC"/>
    <w:rsid w:val="000F6DC3"/>
    <w:rsid w:val="000F7403"/>
    <w:rsid w:val="001043D1"/>
    <w:rsid w:val="00116078"/>
    <w:rsid w:val="0012149E"/>
    <w:rsid w:val="00123DE9"/>
    <w:rsid w:val="00124FDD"/>
    <w:rsid w:val="00131141"/>
    <w:rsid w:val="001319B9"/>
    <w:rsid w:val="00133F7F"/>
    <w:rsid w:val="00150FA7"/>
    <w:rsid w:val="00154A8B"/>
    <w:rsid w:val="00162984"/>
    <w:rsid w:val="00163B8B"/>
    <w:rsid w:val="00163FB1"/>
    <w:rsid w:val="00164403"/>
    <w:rsid w:val="00165C5E"/>
    <w:rsid w:val="00180B10"/>
    <w:rsid w:val="00184013"/>
    <w:rsid w:val="0019329D"/>
    <w:rsid w:val="00194E86"/>
    <w:rsid w:val="001976D4"/>
    <w:rsid w:val="001A1DF7"/>
    <w:rsid w:val="001A6089"/>
    <w:rsid w:val="001A7873"/>
    <w:rsid w:val="001B1530"/>
    <w:rsid w:val="001B31C6"/>
    <w:rsid w:val="001C6197"/>
    <w:rsid w:val="001C61CF"/>
    <w:rsid w:val="001D3197"/>
    <w:rsid w:val="001D359B"/>
    <w:rsid w:val="001E3C95"/>
    <w:rsid w:val="001E69C6"/>
    <w:rsid w:val="001F42E0"/>
    <w:rsid w:val="002032C1"/>
    <w:rsid w:val="00207641"/>
    <w:rsid w:val="002111A0"/>
    <w:rsid w:val="00213161"/>
    <w:rsid w:val="0021495E"/>
    <w:rsid w:val="002230B3"/>
    <w:rsid w:val="00223CE1"/>
    <w:rsid w:val="00224499"/>
    <w:rsid w:val="00232CAA"/>
    <w:rsid w:val="0023552B"/>
    <w:rsid w:val="002362A3"/>
    <w:rsid w:val="0024224F"/>
    <w:rsid w:val="002500F5"/>
    <w:rsid w:val="00253B53"/>
    <w:rsid w:val="00253FA1"/>
    <w:rsid w:val="00257C7A"/>
    <w:rsid w:val="00257FA1"/>
    <w:rsid w:val="00266CBC"/>
    <w:rsid w:val="00285266"/>
    <w:rsid w:val="002903EC"/>
    <w:rsid w:val="002B697F"/>
    <w:rsid w:val="002C128B"/>
    <w:rsid w:val="002C6EC5"/>
    <w:rsid w:val="002D46C3"/>
    <w:rsid w:val="002D6F0D"/>
    <w:rsid w:val="002E582A"/>
    <w:rsid w:val="002F1EF3"/>
    <w:rsid w:val="002F6F32"/>
    <w:rsid w:val="003134A0"/>
    <w:rsid w:val="003144F7"/>
    <w:rsid w:val="0032076C"/>
    <w:rsid w:val="00320879"/>
    <w:rsid w:val="00325222"/>
    <w:rsid w:val="00327E46"/>
    <w:rsid w:val="00331330"/>
    <w:rsid w:val="003328B0"/>
    <w:rsid w:val="0033423E"/>
    <w:rsid w:val="00343CFE"/>
    <w:rsid w:val="003465D7"/>
    <w:rsid w:val="00346A36"/>
    <w:rsid w:val="00346B9B"/>
    <w:rsid w:val="00353569"/>
    <w:rsid w:val="003556D8"/>
    <w:rsid w:val="0035663C"/>
    <w:rsid w:val="00367343"/>
    <w:rsid w:val="00373CAE"/>
    <w:rsid w:val="003762BB"/>
    <w:rsid w:val="00380FAE"/>
    <w:rsid w:val="00381C06"/>
    <w:rsid w:val="00393B74"/>
    <w:rsid w:val="0039464D"/>
    <w:rsid w:val="00396280"/>
    <w:rsid w:val="00396522"/>
    <w:rsid w:val="003B5EEC"/>
    <w:rsid w:val="003B6925"/>
    <w:rsid w:val="003C0A73"/>
    <w:rsid w:val="003C13E2"/>
    <w:rsid w:val="003D282E"/>
    <w:rsid w:val="003D75B3"/>
    <w:rsid w:val="003D79A8"/>
    <w:rsid w:val="003E39C2"/>
    <w:rsid w:val="003F567C"/>
    <w:rsid w:val="003F6BB9"/>
    <w:rsid w:val="00402A37"/>
    <w:rsid w:val="004156FE"/>
    <w:rsid w:val="004160F6"/>
    <w:rsid w:val="00420AF3"/>
    <w:rsid w:val="00422484"/>
    <w:rsid w:val="0042333A"/>
    <w:rsid w:val="00442440"/>
    <w:rsid w:val="004454EE"/>
    <w:rsid w:val="004530FD"/>
    <w:rsid w:val="00453AAE"/>
    <w:rsid w:val="0045596B"/>
    <w:rsid w:val="00455C6A"/>
    <w:rsid w:val="00462AD4"/>
    <w:rsid w:val="00466548"/>
    <w:rsid w:val="00466B6E"/>
    <w:rsid w:val="004718FD"/>
    <w:rsid w:val="00475BD8"/>
    <w:rsid w:val="0047644A"/>
    <w:rsid w:val="004771E3"/>
    <w:rsid w:val="00481E65"/>
    <w:rsid w:val="00493B18"/>
    <w:rsid w:val="004A1F09"/>
    <w:rsid w:val="004A562C"/>
    <w:rsid w:val="004B1FE5"/>
    <w:rsid w:val="004C6A98"/>
    <w:rsid w:val="004C73A7"/>
    <w:rsid w:val="004D1155"/>
    <w:rsid w:val="004E308B"/>
    <w:rsid w:val="004E61F7"/>
    <w:rsid w:val="004F1682"/>
    <w:rsid w:val="004F36B1"/>
    <w:rsid w:val="004F79A7"/>
    <w:rsid w:val="0050094E"/>
    <w:rsid w:val="00515291"/>
    <w:rsid w:val="00520EBF"/>
    <w:rsid w:val="00525681"/>
    <w:rsid w:val="00526FE0"/>
    <w:rsid w:val="00536ACA"/>
    <w:rsid w:val="00537250"/>
    <w:rsid w:val="00550AB1"/>
    <w:rsid w:val="00551170"/>
    <w:rsid w:val="0055471B"/>
    <w:rsid w:val="005609C6"/>
    <w:rsid w:val="005623F3"/>
    <w:rsid w:val="0056495B"/>
    <w:rsid w:val="0056743D"/>
    <w:rsid w:val="00570EBE"/>
    <w:rsid w:val="005744FA"/>
    <w:rsid w:val="00583968"/>
    <w:rsid w:val="00590283"/>
    <w:rsid w:val="0059469E"/>
    <w:rsid w:val="005A26F1"/>
    <w:rsid w:val="005B1D54"/>
    <w:rsid w:val="005C0233"/>
    <w:rsid w:val="005C0366"/>
    <w:rsid w:val="005C3008"/>
    <w:rsid w:val="005C3F3B"/>
    <w:rsid w:val="005D523C"/>
    <w:rsid w:val="005D792C"/>
    <w:rsid w:val="00612369"/>
    <w:rsid w:val="00615BA8"/>
    <w:rsid w:val="0062375A"/>
    <w:rsid w:val="00624DDF"/>
    <w:rsid w:val="00647754"/>
    <w:rsid w:val="00670684"/>
    <w:rsid w:val="006739A2"/>
    <w:rsid w:val="00694393"/>
    <w:rsid w:val="00695088"/>
    <w:rsid w:val="00697167"/>
    <w:rsid w:val="00697A24"/>
    <w:rsid w:val="006A02DD"/>
    <w:rsid w:val="006A4F53"/>
    <w:rsid w:val="006B32E7"/>
    <w:rsid w:val="006B4396"/>
    <w:rsid w:val="006B4631"/>
    <w:rsid w:val="006B730C"/>
    <w:rsid w:val="006D1C48"/>
    <w:rsid w:val="006E39E7"/>
    <w:rsid w:val="006E489F"/>
    <w:rsid w:val="006F7AED"/>
    <w:rsid w:val="00700395"/>
    <w:rsid w:val="00702F72"/>
    <w:rsid w:val="00711053"/>
    <w:rsid w:val="00711C3A"/>
    <w:rsid w:val="007141F5"/>
    <w:rsid w:val="00732F46"/>
    <w:rsid w:val="00734B9F"/>
    <w:rsid w:val="007354F8"/>
    <w:rsid w:val="00741E71"/>
    <w:rsid w:val="0075001E"/>
    <w:rsid w:val="007547F0"/>
    <w:rsid w:val="00760DC1"/>
    <w:rsid w:val="007620CE"/>
    <w:rsid w:val="00763269"/>
    <w:rsid w:val="007643C4"/>
    <w:rsid w:val="0076676C"/>
    <w:rsid w:val="007826FC"/>
    <w:rsid w:val="00787532"/>
    <w:rsid w:val="0079145B"/>
    <w:rsid w:val="0079531C"/>
    <w:rsid w:val="007B132F"/>
    <w:rsid w:val="007B56BA"/>
    <w:rsid w:val="007C483F"/>
    <w:rsid w:val="007D31D8"/>
    <w:rsid w:val="007D3377"/>
    <w:rsid w:val="007D3E3E"/>
    <w:rsid w:val="007D43B4"/>
    <w:rsid w:val="007E7DFD"/>
    <w:rsid w:val="007F4C11"/>
    <w:rsid w:val="007F76B1"/>
    <w:rsid w:val="00800B7C"/>
    <w:rsid w:val="00802716"/>
    <w:rsid w:val="00814576"/>
    <w:rsid w:val="00815AAC"/>
    <w:rsid w:val="008160E6"/>
    <w:rsid w:val="0081735C"/>
    <w:rsid w:val="00820560"/>
    <w:rsid w:val="008207F5"/>
    <w:rsid w:val="0082734C"/>
    <w:rsid w:val="008319B5"/>
    <w:rsid w:val="00835618"/>
    <w:rsid w:val="0084240F"/>
    <w:rsid w:val="008463D0"/>
    <w:rsid w:val="00853915"/>
    <w:rsid w:val="008653B5"/>
    <w:rsid w:val="0086702D"/>
    <w:rsid w:val="008706C4"/>
    <w:rsid w:val="0087543E"/>
    <w:rsid w:val="0088234A"/>
    <w:rsid w:val="00885B77"/>
    <w:rsid w:val="0089389B"/>
    <w:rsid w:val="00894C1F"/>
    <w:rsid w:val="008A4A5A"/>
    <w:rsid w:val="008A7780"/>
    <w:rsid w:val="008B0A54"/>
    <w:rsid w:val="008B20CC"/>
    <w:rsid w:val="008B332F"/>
    <w:rsid w:val="008B6511"/>
    <w:rsid w:val="008C30FA"/>
    <w:rsid w:val="008C3D7A"/>
    <w:rsid w:val="008C5446"/>
    <w:rsid w:val="008D3ABA"/>
    <w:rsid w:val="008D6470"/>
    <w:rsid w:val="008E1467"/>
    <w:rsid w:val="008E2635"/>
    <w:rsid w:val="008E7DBB"/>
    <w:rsid w:val="008F1455"/>
    <w:rsid w:val="008F3939"/>
    <w:rsid w:val="008F3BA5"/>
    <w:rsid w:val="008F4715"/>
    <w:rsid w:val="008F52E2"/>
    <w:rsid w:val="008F7B34"/>
    <w:rsid w:val="008F7EC5"/>
    <w:rsid w:val="009027DC"/>
    <w:rsid w:val="00914EE3"/>
    <w:rsid w:val="00931B5D"/>
    <w:rsid w:val="00932379"/>
    <w:rsid w:val="009366A7"/>
    <w:rsid w:val="00942529"/>
    <w:rsid w:val="00942E78"/>
    <w:rsid w:val="009447C4"/>
    <w:rsid w:val="00944E17"/>
    <w:rsid w:val="00945D53"/>
    <w:rsid w:val="00950AB4"/>
    <w:rsid w:val="009511CD"/>
    <w:rsid w:val="00951993"/>
    <w:rsid w:val="009600AE"/>
    <w:rsid w:val="00962672"/>
    <w:rsid w:val="00973628"/>
    <w:rsid w:val="00975367"/>
    <w:rsid w:val="00984C4A"/>
    <w:rsid w:val="0099222C"/>
    <w:rsid w:val="00994642"/>
    <w:rsid w:val="009948F4"/>
    <w:rsid w:val="00995CC7"/>
    <w:rsid w:val="00995F1C"/>
    <w:rsid w:val="009A4624"/>
    <w:rsid w:val="009B3457"/>
    <w:rsid w:val="009C6C6F"/>
    <w:rsid w:val="009C742D"/>
    <w:rsid w:val="009E40A6"/>
    <w:rsid w:val="009E63EF"/>
    <w:rsid w:val="009F56FA"/>
    <w:rsid w:val="00A225D4"/>
    <w:rsid w:val="00A23B3D"/>
    <w:rsid w:val="00A34806"/>
    <w:rsid w:val="00A42E92"/>
    <w:rsid w:val="00A506B8"/>
    <w:rsid w:val="00A54F4F"/>
    <w:rsid w:val="00A54FB1"/>
    <w:rsid w:val="00A61084"/>
    <w:rsid w:val="00A679D7"/>
    <w:rsid w:val="00A73F9F"/>
    <w:rsid w:val="00A7612A"/>
    <w:rsid w:val="00A8101C"/>
    <w:rsid w:val="00A84BBF"/>
    <w:rsid w:val="00A86F73"/>
    <w:rsid w:val="00A91546"/>
    <w:rsid w:val="00A94A09"/>
    <w:rsid w:val="00AA13AB"/>
    <w:rsid w:val="00AA3E24"/>
    <w:rsid w:val="00AA44AF"/>
    <w:rsid w:val="00AB1CB1"/>
    <w:rsid w:val="00AB3FB9"/>
    <w:rsid w:val="00AB4FC1"/>
    <w:rsid w:val="00AB6F7A"/>
    <w:rsid w:val="00AC3626"/>
    <w:rsid w:val="00AC681B"/>
    <w:rsid w:val="00AD0A67"/>
    <w:rsid w:val="00AD731E"/>
    <w:rsid w:val="00AE1511"/>
    <w:rsid w:val="00AE779F"/>
    <w:rsid w:val="00AF15A0"/>
    <w:rsid w:val="00AF385F"/>
    <w:rsid w:val="00B01422"/>
    <w:rsid w:val="00B01B7F"/>
    <w:rsid w:val="00B023BC"/>
    <w:rsid w:val="00B151E6"/>
    <w:rsid w:val="00B16D03"/>
    <w:rsid w:val="00B26D12"/>
    <w:rsid w:val="00B306F4"/>
    <w:rsid w:val="00B33BE4"/>
    <w:rsid w:val="00B34E8E"/>
    <w:rsid w:val="00B4362C"/>
    <w:rsid w:val="00B44270"/>
    <w:rsid w:val="00B6381A"/>
    <w:rsid w:val="00B63EDD"/>
    <w:rsid w:val="00B64265"/>
    <w:rsid w:val="00B67304"/>
    <w:rsid w:val="00B748CB"/>
    <w:rsid w:val="00B76688"/>
    <w:rsid w:val="00B770B5"/>
    <w:rsid w:val="00B878D8"/>
    <w:rsid w:val="00B87B7E"/>
    <w:rsid w:val="00B90163"/>
    <w:rsid w:val="00B9163E"/>
    <w:rsid w:val="00B9239D"/>
    <w:rsid w:val="00B93EAC"/>
    <w:rsid w:val="00BA3FC5"/>
    <w:rsid w:val="00BB0E38"/>
    <w:rsid w:val="00BB37DA"/>
    <w:rsid w:val="00BC0286"/>
    <w:rsid w:val="00BC27BD"/>
    <w:rsid w:val="00BC7829"/>
    <w:rsid w:val="00BD2AF7"/>
    <w:rsid w:val="00BF2EA7"/>
    <w:rsid w:val="00BF77E9"/>
    <w:rsid w:val="00C03306"/>
    <w:rsid w:val="00C03D44"/>
    <w:rsid w:val="00C1694A"/>
    <w:rsid w:val="00C20609"/>
    <w:rsid w:val="00C27EA1"/>
    <w:rsid w:val="00C47366"/>
    <w:rsid w:val="00C561AD"/>
    <w:rsid w:val="00C65682"/>
    <w:rsid w:val="00C6661D"/>
    <w:rsid w:val="00C70509"/>
    <w:rsid w:val="00C71704"/>
    <w:rsid w:val="00C74DC3"/>
    <w:rsid w:val="00C85CC9"/>
    <w:rsid w:val="00C85CE5"/>
    <w:rsid w:val="00CA6361"/>
    <w:rsid w:val="00CB1DDF"/>
    <w:rsid w:val="00CB1DE2"/>
    <w:rsid w:val="00CB2847"/>
    <w:rsid w:val="00CB5511"/>
    <w:rsid w:val="00CB5D42"/>
    <w:rsid w:val="00CC1B94"/>
    <w:rsid w:val="00CD5086"/>
    <w:rsid w:val="00CE21C2"/>
    <w:rsid w:val="00CF3FB1"/>
    <w:rsid w:val="00D12433"/>
    <w:rsid w:val="00D26EB2"/>
    <w:rsid w:val="00D310E7"/>
    <w:rsid w:val="00D311C5"/>
    <w:rsid w:val="00D503F9"/>
    <w:rsid w:val="00D55C2F"/>
    <w:rsid w:val="00D61D5C"/>
    <w:rsid w:val="00D66489"/>
    <w:rsid w:val="00D72DF4"/>
    <w:rsid w:val="00D732DF"/>
    <w:rsid w:val="00D77E2C"/>
    <w:rsid w:val="00D933C5"/>
    <w:rsid w:val="00D97C67"/>
    <w:rsid w:val="00DA1EC0"/>
    <w:rsid w:val="00DA3639"/>
    <w:rsid w:val="00DA5B87"/>
    <w:rsid w:val="00DA77B2"/>
    <w:rsid w:val="00DA7ECF"/>
    <w:rsid w:val="00DC5650"/>
    <w:rsid w:val="00DC5D1D"/>
    <w:rsid w:val="00DD5327"/>
    <w:rsid w:val="00DD6904"/>
    <w:rsid w:val="00DE02D8"/>
    <w:rsid w:val="00DE30F3"/>
    <w:rsid w:val="00DE4FC6"/>
    <w:rsid w:val="00DE6D0F"/>
    <w:rsid w:val="00E0433E"/>
    <w:rsid w:val="00E07D8C"/>
    <w:rsid w:val="00E12301"/>
    <w:rsid w:val="00E22240"/>
    <w:rsid w:val="00E2273E"/>
    <w:rsid w:val="00E24D9B"/>
    <w:rsid w:val="00E3528F"/>
    <w:rsid w:val="00E373A2"/>
    <w:rsid w:val="00E40AF9"/>
    <w:rsid w:val="00E40B12"/>
    <w:rsid w:val="00E42909"/>
    <w:rsid w:val="00E44589"/>
    <w:rsid w:val="00E45315"/>
    <w:rsid w:val="00E519C9"/>
    <w:rsid w:val="00E529D1"/>
    <w:rsid w:val="00E55A8F"/>
    <w:rsid w:val="00E64A78"/>
    <w:rsid w:val="00E75496"/>
    <w:rsid w:val="00E81099"/>
    <w:rsid w:val="00E878EB"/>
    <w:rsid w:val="00E944FB"/>
    <w:rsid w:val="00EA4BF2"/>
    <w:rsid w:val="00EA7D02"/>
    <w:rsid w:val="00EB0731"/>
    <w:rsid w:val="00EB1524"/>
    <w:rsid w:val="00EB170B"/>
    <w:rsid w:val="00EB348C"/>
    <w:rsid w:val="00EB35F7"/>
    <w:rsid w:val="00EC3A4A"/>
    <w:rsid w:val="00ED26F3"/>
    <w:rsid w:val="00ED7D35"/>
    <w:rsid w:val="00EE2C82"/>
    <w:rsid w:val="00EE7B0C"/>
    <w:rsid w:val="00EF35CF"/>
    <w:rsid w:val="00F11E93"/>
    <w:rsid w:val="00F12955"/>
    <w:rsid w:val="00F1458A"/>
    <w:rsid w:val="00F16690"/>
    <w:rsid w:val="00F16BDF"/>
    <w:rsid w:val="00F212FE"/>
    <w:rsid w:val="00F22989"/>
    <w:rsid w:val="00F23BE6"/>
    <w:rsid w:val="00F307E1"/>
    <w:rsid w:val="00F33CB0"/>
    <w:rsid w:val="00F36876"/>
    <w:rsid w:val="00F43DCB"/>
    <w:rsid w:val="00F442C6"/>
    <w:rsid w:val="00F605DB"/>
    <w:rsid w:val="00F72440"/>
    <w:rsid w:val="00F72CD3"/>
    <w:rsid w:val="00F73640"/>
    <w:rsid w:val="00F834B7"/>
    <w:rsid w:val="00F851F8"/>
    <w:rsid w:val="00FA5A69"/>
    <w:rsid w:val="00FC61E1"/>
    <w:rsid w:val="00FD5003"/>
    <w:rsid w:val="00FD719C"/>
    <w:rsid w:val="00FF4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C5FC5"/>
  <w15:chartTrackingRefBased/>
  <w15:docId w15:val="{D666C1F7-AD86-4F06-90E2-2E501E256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623F3"/>
    <w:pPr>
      <w:widowControl w:val="0"/>
      <w:autoSpaceDE w:val="0"/>
      <w:autoSpaceDN w:val="0"/>
      <w:adjustRightInd w:val="0"/>
      <w:spacing w:before="68" w:after="0" w:line="240" w:lineRule="auto"/>
      <w:ind w:left="750"/>
      <w:jc w:val="center"/>
    </w:pPr>
    <w:rPr>
      <w:rFonts w:ascii="Tuffy" w:eastAsiaTheme="minorEastAsia" w:hAnsi="Tuffy" w:cs="Tuffy"/>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074217">
      <w:bodyDiv w:val="1"/>
      <w:marLeft w:val="0"/>
      <w:marRight w:val="0"/>
      <w:marTop w:val="0"/>
      <w:marBottom w:val="0"/>
      <w:divBdr>
        <w:top w:val="none" w:sz="0" w:space="0" w:color="auto"/>
        <w:left w:val="none" w:sz="0" w:space="0" w:color="auto"/>
        <w:bottom w:val="none" w:sz="0" w:space="0" w:color="auto"/>
        <w:right w:val="none" w:sz="0" w:space="0" w:color="auto"/>
      </w:divBdr>
    </w:div>
    <w:div w:id="661783401">
      <w:bodyDiv w:val="1"/>
      <w:marLeft w:val="0"/>
      <w:marRight w:val="0"/>
      <w:marTop w:val="0"/>
      <w:marBottom w:val="0"/>
      <w:divBdr>
        <w:top w:val="none" w:sz="0" w:space="0" w:color="auto"/>
        <w:left w:val="none" w:sz="0" w:space="0" w:color="auto"/>
        <w:bottom w:val="none" w:sz="0" w:space="0" w:color="auto"/>
        <w:right w:val="none" w:sz="0" w:space="0" w:color="auto"/>
      </w:divBdr>
    </w:div>
    <w:div w:id="1100220614">
      <w:bodyDiv w:val="1"/>
      <w:marLeft w:val="0"/>
      <w:marRight w:val="0"/>
      <w:marTop w:val="0"/>
      <w:marBottom w:val="0"/>
      <w:divBdr>
        <w:top w:val="none" w:sz="0" w:space="0" w:color="auto"/>
        <w:left w:val="none" w:sz="0" w:space="0" w:color="auto"/>
        <w:bottom w:val="none" w:sz="0" w:space="0" w:color="auto"/>
        <w:right w:val="none" w:sz="0" w:space="0" w:color="auto"/>
      </w:divBdr>
    </w:div>
    <w:div w:id="143663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5</Pages>
  <Words>1617</Words>
  <Characters>9223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dc:creator>
  <cp:keywords/>
  <dc:description/>
  <cp:lastModifiedBy>Michelle Rostron</cp:lastModifiedBy>
  <cp:revision>73</cp:revision>
  <dcterms:created xsi:type="dcterms:W3CDTF">2023-04-04T18:23:00Z</dcterms:created>
  <dcterms:modified xsi:type="dcterms:W3CDTF">2023-07-02T11:58:00Z</dcterms:modified>
</cp:coreProperties>
</file>